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B70" w:rsidRDefault="00CD0F91">
      <w:r>
        <w:rPr>
          <w:noProof/>
          <w:lang w:eastAsia="en-GB"/>
        </w:rPr>
        <mc:AlternateContent>
          <mc:Choice Requires="wps">
            <w:drawing>
              <wp:anchor distT="0" distB="0" distL="114300" distR="114300" simplePos="0" relativeHeight="251658239" behindDoc="0" locked="0" layoutInCell="1" allowOverlap="1" wp14:anchorId="6CA4FD21" wp14:editId="108FDC3E">
                <wp:simplePos x="0" y="0"/>
                <wp:positionH relativeFrom="page">
                  <wp:posOffset>-40640</wp:posOffset>
                </wp:positionH>
                <wp:positionV relativeFrom="paragraph">
                  <wp:posOffset>-954405</wp:posOffset>
                </wp:positionV>
                <wp:extent cx="7562850" cy="10696575"/>
                <wp:effectExtent l="0" t="0" r="0" b="9525"/>
                <wp:wrapNone/>
                <wp:docPr id="28" name="Rectangle 28"/>
                <wp:cNvGraphicFramePr/>
                <a:graphic xmlns:a="http://schemas.openxmlformats.org/drawingml/2006/main">
                  <a:graphicData uri="http://schemas.microsoft.com/office/word/2010/wordprocessingShape">
                    <wps:wsp>
                      <wps:cNvSpPr/>
                      <wps:spPr>
                        <a:xfrm>
                          <a:off x="0" y="0"/>
                          <a:ext cx="7562850" cy="1069657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F478F" id="Rectangle 28" o:spid="_x0000_s1026" style="position:absolute;margin-left:-3.2pt;margin-top:-75.15pt;width:595.5pt;height:842.2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" fillcolor="#c00000" stroked="f" strokeweight="2pt">
                <w10:wrap anchorx="page"/>
              </v:rect>
            </w:pict>
          </mc:Fallback>
        </mc:AlternateContent>
      </w:r>
      <w:r w:rsidRPr="0026139A">
        <w:rPr>
          <w:rFonts w:eastAsia="Arial" w:cs="Arial"/>
          <w:noProof/>
          <w:sz w:val="22"/>
          <w:szCs w:val="22"/>
          <w:lang w:eastAsia="en-GB"/>
        </w:rPr>
        <mc:AlternateContent>
          <mc:Choice Requires="wps">
            <w:drawing>
              <wp:anchor distT="0" distB="0" distL="114300" distR="114300" simplePos="0" relativeHeight="251663360" behindDoc="0" locked="0" layoutInCell="1" allowOverlap="1" wp14:anchorId="7A00F6BC" wp14:editId="12067DB1">
                <wp:simplePos x="0" y="0"/>
                <wp:positionH relativeFrom="column">
                  <wp:posOffset>-942975</wp:posOffset>
                </wp:positionH>
                <wp:positionV relativeFrom="paragraph">
                  <wp:posOffset>-951230</wp:posOffset>
                </wp:positionV>
                <wp:extent cx="5953760" cy="7997190"/>
                <wp:effectExtent l="0" t="0" r="8890" b="3810"/>
                <wp:wrapNone/>
                <wp:docPr id="1" name="Freeform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3760" cy="7997190"/>
                        </a:xfrm>
                        <a:custGeom>
                          <a:avLst/>
                          <a:gdLst>
                            <a:gd name="T0" fmla="*/ 4557 w 9377"/>
                            <a:gd name="T1" fmla="*/ 0 h 12115"/>
                            <a:gd name="T2" fmla="*/ 0 w 9377"/>
                            <a:gd name="T3" fmla="*/ 0 h 12115"/>
                            <a:gd name="T4" fmla="*/ 0 w 9377"/>
                            <a:gd name="T5" fmla="*/ 10035 h 12115"/>
                            <a:gd name="T6" fmla="*/ 2080 w 9377"/>
                            <a:gd name="T7" fmla="*/ 12115 h 12115"/>
                            <a:gd name="T8" fmla="*/ 9376 w 9377"/>
                            <a:gd name="T9" fmla="*/ 4819 h 12115"/>
                            <a:gd name="T10" fmla="*/ 4557 w 9377"/>
                            <a:gd name="T11" fmla="*/ 0 h 12115"/>
                          </a:gdLst>
                          <a:ahLst/>
                          <a:cxnLst>
                            <a:cxn ang="0">
                              <a:pos x="T0" y="T1"/>
                            </a:cxn>
                            <a:cxn ang="0">
                              <a:pos x="T2" y="T3"/>
                            </a:cxn>
                            <a:cxn ang="0">
                              <a:pos x="T4" y="T5"/>
                            </a:cxn>
                            <a:cxn ang="0">
                              <a:pos x="T6" y="T7"/>
                            </a:cxn>
                            <a:cxn ang="0">
                              <a:pos x="T8" y="T9"/>
                            </a:cxn>
                            <a:cxn ang="0">
                              <a:pos x="T10" y="T11"/>
                            </a:cxn>
                          </a:cxnLst>
                          <a:rect l="0" t="0" r="r" b="b"/>
                          <a:pathLst>
                            <a:path w="9377" h="12115">
                              <a:moveTo>
                                <a:pt x="4557" y="0"/>
                              </a:moveTo>
                              <a:lnTo>
                                <a:pt x="0" y="0"/>
                              </a:lnTo>
                              <a:lnTo>
                                <a:pt x="0" y="10035"/>
                              </a:lnTo>
                              <a:lnTo>
                                <a:pt x="2080" y="12115"/>
                              </a:lnTo>
                              <a:lnTo>
                                <a:pt x="9376" y="4819"/>
                              </a:lnTo>
                              <a:lnTo>
                                <a:pt x="4557"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8DAA138" id="Freeform 139" o:spid="_x0000_s1026" style="position:absolute;margin-left:-74.25pt;margin-top:-74.9pt;width:468.8pt;height:629.7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9377,12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" path="m4557,l,,,10035r2080,2080l9376,4819,4557,xe" stroked="f">
                <v:path arrowok="t" o:connecttype="custom" o:connectlocs="2893386,0;0,0;0,6624169;1320659,7997190;5953125,3181053;2893386,0" o:connectangles="0,0,0,0,0,0"/>
              </v:shape>
            </w:pict>
          </mc:Fallback>
        </mc:AlternateContent>
      </w:r>
      <w:r w:rsidR="00F17AEA">
        <w:rPr>
          <w:noProof/>
          <w:sz w:val="44"/>
          <w:lang w:val="en-US"/>
        </w:rPr>
        <w:tab/>
      </w:r>
    </w:p>
    <w:p w:rsidR="006F5BA0" w:rsidRDefault="002F4E1D">
      <w:r>
        <w:rPr>
          <w:noProof/>
          <w:lang w:eastAsia="en-GB"/>
        </w:rPr>
        <mc:AlternateContent>
          <mc:Choice Requires="wps">
            <w:drawing>
              <wp:anchor distT="45720" distB="45720" distL="114300" distR="114300" simplePos="0" relativeHeight="251666432" behindDoc="0" locked="0" layoutInCell="1" allowOverlap="1" wp14:anchorId="1E10984A" wp14:editId="085B0A42">
                <wp:simplePos x="0" y="0"/>
                <wp:positionH relativeFrom="column">
                  <wp:posOffset>-552450</wp:posOffset>
                </wp:positionH>
                <wp:positionV relativeFrom="paragraph">
                  <wp:posOffset>238125</wp:posOffset>
                </wp:positionV>
                <wp:extent cx="3257550" cy="507014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5070143"/>
                        </a:xfrm>
                        <a:prstGeom prst="rect">
                          <a:avLst/>
                        </a:prstGeom>
                        <a:noFill/>
                        <a:ln w="9525">
                          <a:noFill/>
                          <a:miter lim="800000"/>
                          <a:headEnd/>
                          <a:tailEnd/>
                        </a:ln>
                      </wps:spPr>
                      <wps:txbx>
                        <w:txbxContent>
                          <w:p w:rsidR="008205F6" w:rsidRPr="00706C58" w:rsidRDefault="008205F6" w:rsidP="0026139A">
                            <w:pPr>
                              <w:pStyle w:val="Head1RBFRS"/>
                              <w:rPr>
                                <w:b/>
                                <w:sz w:val="60"/>
                                <w:szCs w:val="60"/>
                              </w:rPr>
                            </w:pPr>
                            <w:r>
                              <w:rPr>
                                <w:b/>
                                <w:sz w:val="60"/>
                                <w:szCs w:val="60"/>
                              </w:rPr>
                              <w:t>STRATEGIC ASSET INVESTMENT FRAMEWORK</w:t>
                            </w:r>
                          </w:p>
                          <w:p w:rsidR="008205F6" w:rsidRPr="004B68B3" w:rsidRDefault="008205F6" w:rsidP="0026139A">
                            <w:pPr>
                              <w:pStyle w:val="BodyRBFRS"/>
                              <w:rPr>
                                <w:b/>
                                <w:color w:val="FF0000"/>
                                <w:sz w:val="60"/>
                                <w:szCs w:val="60"/>
                              </w:rPr>
                            </w:pPr>
                            <w:r>
                              <w:rPr>
                                <w:b/>
                                <w:color w:val="FF0000"/>
                                <w:sz w:val="60"/>
                                <w:szCs w:val="60"/>
                              </w:rPr>
                              <w:t>15 Year Strategy</w:t>
                            </w:r>
                          </w:p>
                          <w:p w:rsidR="008205F6" w:rsidRDefault="008205F6" w:rsidP="0026139A">
                            <w:pPr>
                              <w:pStyle w:val="BodyRBFRS"/>
                              <w:rPr>
                                <w:sz w:val="44"/>
                              </w:rPr>
                            </w:pPr>
                          </w:p>
                          <w:p w:rsidR="008205F6" w:rsidRPr="00706C58" w:rsidRDefault="008205F6" w:rsidP="002F4E1D">
                            <w:pPr>
                              <w:pStyle w:val="BodyRBFRS"/>
                              <w:rPr>
                                <w:sz w:val="44"/>
                              </w:rPr>
                            </w:pPr>
                            <w:r>
                              <w:rPr>
                                <w:noProof/>
                                <w:lang w:eastAsia="en-GB"/>
                              </w:rPr>
                              <w:drawing>
                                <wp:inline distT="0" distB="0" distL="0" distR="0" wp14:anchorId="166E98F5" wp14:editId="2BEEBB48">
                                  <wp:extent cx="1408176" cy="1481328"/>
                                  <wp:effectExtent l="0" t="0" r="1905" b="5080"/>
                                  <wp:docPr id="206" name="Picture 206"/>
                                  <wp:cNvGraphicFramePr/>
                                  <a:graphic xmlns:a="http://schemas.openxmlformats.org/drawingml/2006/main">
                                    <a:graphicData uri="http://schemas.openxmlformats.org/drawingml/2006/picture">
                                      <pic:pic xmlns:pic="http://schemas.openxmlformats.org/drawingml/2006/picture">
                                        <pic:nvPicPr>
                                          <pic:cNvPr id="206" name="Picture 206"/>
                                          <pic:cNvPicPr/>
                                        </pic:nvPicPr>
                                        <pic:blipFill>
                                          <a:blip r:embed="rId8">
                                            <a:extLst>
                                              <a:ext uri="{28A0092B-C50C-407E-A947-70E740481C1C}">
                                                <a14:useLocalDpi xmlns:a14="http://schemas.microsoft.com/office/drawing/2010/main" val="0"/>
                                              </a:ext>
                                            </a:extLst>
                                          </a:blip>
                                          <a:stretch>
                                            <a:fillRect/>
                                          </a:stretch>
                                        </pic:blipFill>
                                        <pic:spPr>
                                          <a:xfrm>
                                            <a:off x="0" y="0"/>
                                            <a:ext cx="1408176" cy="148132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10984A" id="_x0000_t202" coordsize="21600,21600" o:spt="202" path="m,l,21600r21600,l21600,xe">
                <v:stroke joinstyle="miter"/>
                <v:path gradientshapeok="t" o:connecttype="rect"/>
              </v:shapetype>
              <v:shape id="Text Box 2" o:spid="_x0000_s1026" type="#_x0000_t202" style="position:absolute;margin-left:-43.5pt;margin-top:18.75pt;width:256.5pt;height:399.2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" filled="f" stroked="f">
                <v:textbox>
                  <w:txbxContent>
                    <w:p w:rsidR="008205F6" w:rsidRPr="00706C58" w:rsidRDefault="008205F6" w:rsidP="0026139A">
                      <w:pPr>
                        <w:pStyle w:val="Head1RBFRS"/>
                        <w:rPr>
                          <w:b/>
                          <w:sz w:val="60"/>
                          <w:szCs w:val="60"/>
                        </w:rPr>
                      </w:pPr>
                      <w:r>
                        <w:rPr>
                          <w:b/>
                          <w:sz w:val="60"/>
                          <w:szCs w:val="60"/>
                        </w:rPr>
                        <w:t>STRATEGIC ASSET INVESTMENT FRAMEWORK</w:t>
                      </w:r>
                    </w:p>
                    <w:p w:rsidR="008205F6" w:rsidRPr="004B68B3" w:rsidRDefault="008205F6" w:rsidP="0026139A">
                      <w:pPr>
                        <w:pStyle w:val="BodyRBFRS"/>
                        <w:rPr>
                          <w:b/>
                          <w:color w:val="FF0000"/>
                          <w:sz w:val="60"/>
                          <w:szCs w:val="60"/>
                        </w:rPr>
                      </w:pPr>
                      <w:r>
                        <w:rPr>
                          <w:b/>
                          <w:color w:val="FF0000"/>
                          <w:sz w:val="60"/>
                          <w:szCs w:val="60"/>
                        </w:rPr>
                        <w:t>15 Year Strategy</w:t>
                      </w:r>
                    </w:p>
                    <w:p w:rsidR="008205F6" w:rsidRDefault="008205F6" w:rsidP="0026139A">
                      <w:pPr>
                        <w:pStyle w:val="BodyRBFRS"/>
                        <w:rPr>
                          <w:sz w:val="44"/>
                        </w:rPr>
                      </w:pPr>
                    </w:p>
                    <w:p w:rsidR="008205F6" w:rsidRPr="00706C58" w:rsidRDefault="008205F6" w:rsidP="002F4E1D">
                      <w:pPr>
                        <w:pStyle w:val="BodyRBFRS"/>
                        <w:rPr>
                          <w:sz w:val="44"/>
                        </w:rPr>
                      </w:pPr>
                      <w:r>
                        <w:rPr>
                          <w:noProof/>
                          <w:lang w:eastAsia="en-GB"/>
                        </w:rPr>
                        <w:drawing>
                          <wp:inline distT="0" distB="0" distL="0" distR="0" wp14:anchorId="166E98F5" wp14:editId="2BEEBB48">
                            <wp:extent cx="1408176" cy="1481328"/>
                            <wp:effectExtent l="0" t="0" r="1905" b="5080"/>
                            <wp:docPr id="206" name="Picture 206"/>
                            <wp:cNvGraphicFramePr/>
                            <a:graphic xmlns:a="http://schemas.openxmlformats.org/drawingml/2006/main">
                              <a:graphicData uri="http://schemas.openxmlformats.org/drawingml/2006/picture">
                                <pic:pic xmlns:pic="http://schemas.openxmlformats.org/drawingml/2006/picture">
                                  <pic:nvPicPr>
                                    <pic:cNvPr id="206" name="Picture 206"/>
                                    <pic:cNvPicPr/>
                                  </pic:nvPicPr>
                                  <pic:blipFill>
                                    <a:blip r:embed="rId9">
                                      <a:extLst>
                                        <a:ext uri="{28A0092B-C50C-407E-A947-70E740481C1C}">
                                          <a14:useLocalDpi xmlns:a14="http://schemas.microsoft.com/office/drawing/2010/main" val="0"/>
                                        </a:ext>
                                      </a:extLst>
                                    </a:blip>
                                    <a:stretch>
                                      <a:fillRect/>
                                    </a:stretch>
                                  </pic:blipFill>
                                  <pic:spPr>
                                    <a:xfrm>
                                      <a:off x="0" y="0"/>
                                      <a:ext cx="1408176" cy="1481328"/>
                                    </a:xfrm>
                                    <a:prstGeom prst="rect">
                                      <a:avLst/>
                                    </a:prstGeom>
                                  </pic:spPr>
                                </pic:pic>
                              </a:graphicData>
                            </a:graphic>
                          </wp:inline>
                        </w:drawing>
                      </w:r>
                    </w:p>
                  </w:txbxContent>
                </v:textbox>
              </v:shape>
            </w:pict>
          </mc:Fallback>
        </mc:AlternateContent>
      </w:r>
    </w:p>
    <w:p w:rsidR="0026139A" w:rsidRDefault="0026139A"/>
    <w:p w:rsidR="0026139A" w:rsidRDefault="0026139A"/>
    <w:p w:rsidR="0026139A" w:rsidRDefault="0026139A"/>
    <w:p w:rsidR="0026139A" w:rsidRDefault="0026139A"/>
    <w:p w:rsidR="0026139A" w:rsidRDefault="0026139A"/>
    <w:p w:rsidR="0026139A" w:rsidRDefault="0026139A"/>
    <w:p w:rsidR="0026139A" w:rsidRDefault="0026139A"/>
    <w:p w:rsidR="0026139A" w:rsidRDefault="0026139A"/>
    <w:p w:rsidR="0026139A" w:rsidRDefault="0026139A"/>
    <w:p w:rsidR="0099200F" w:rsidRDefault="0099200F" w:rsidP="0099200F">
      <w:pPr>
        <w:pStyle w:val="BodyText"/>
        <w:rPr>
          <w:b/>
        </w:rPr>
      </w:pPr>
    </w:p>
    <w:p w:rsidR="0026139A" w:rsidRDefault="0026139A"/>
    <w:p w:rsidR="0026139A" w:rsidRDefault="0026139A"/>
    <w:p w:rsidR="0026139A" w:rsidRDefault="0026139A"/>
    <w:p w:rsidR="003D0A46" w:rsidRDefault="003D0A46"/>
    <w:p w:rsidR="003D0A46" w:rsidRDefault="003D0A46"/>
    <w:p w:rsidR="003D0A46" w:rsidRDefault="003D0A46"/>
    <w:p w:rsidR="00ED4E59" w:rsidRDefault="003D0A46">
      <w:r>
        <w:rPr>
          <w:noProof/>
          <w:lang w:eastAsia="en-GB"/>
        </w:rPr>
        <mc:AlternateContent>
          <mc:Choice Requires="wps">
            <w:drawing>
              <wp:anchor distT="0" distB="0" distL="114300" distR="114300" simplePos="0" relativeHeight="251667455" behindDoc="1" locked="1" layoutInCell="1" allowOverlap="1" wp14:anchorId="40085D6D" wp14:editId="1BF5052D">
                <wp:simplePos x="0" y="0"/>
                <wp:positionH relativeFrom="column">
                  <wp:posOffset>-3454400</wp:posOffset>
                </wp:positionH>
                <wp:positionV relativeFrom="page">
                  <wp:align>bottom</wp:align>
                </wp:positionV>
                <wp:extent cx="5324475" cy="7794625"/>
                <wp:effectExtent l="0" t="0" r="0" b="0"/>
                <wp:wrapNone/>
                <wp:docPr id="8" name="Rectangle 8"/>
                <wp:cNvGraphicFramePr/>
                <a:graphic xmlns:a="http://schemas.openxmlformats.org/drawingml/2006/main">
                  <a:graphicData uri="http://schemas.microsoft.com/office/word/2010/wordprocessingShape">
                    <wps:wsp>
                      <wps:cNvSpPr/>
                      <wps:spPr>
                        <a:xfrm>
                          <a:off x="0" y="0"/>
                          <a:ext cx="5324475" cy="7794625"/>
                        </a:xfrm>
                        <a:prstGeom prst="rect">
                          <a:avLst/>
                        </a:prstGeom>
                        <a:blipFill dpi="0" rotWithShape="1">
                          <a:blip r:embed="rId10"/>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F0577C" id="Rectangle 8" o:spid="_x0000_s1026" style="position:absolute;margin-left:-272pt;margin-top:0;width:419.25pt;height:613.75pt;z-index:-251649025;visibility:visible;mso-wrap-style:square;mso-width-percent:0;mso-height-percent:0;mso-wrap-distance-left:9pt;mso-wrap-distance-top:0;mso-wrap-distance-right:9pt;mso-wrap-distance-bottom:0;mso-position-horizontal:absolute;mso-position-horizontal-relative:text;mso-position-vertical:bottom;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IDZgwMBAAAAACD/10ZQ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Juz5TQAAIABJREFU&#10;VVVVVVVVVVVVVVVVVVVVVVVVVVVVVVVVVVVVYQ8OBAAAAACA/F8bQ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YU9OBAAAAAAAPJ/bQR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W1fwSzAAAgAElEQVRVVVVV&#10;VVVVVVVVVVVVVVVVVVVVVVVVVVVVVVVVVVVVVVVVVVVVVVVVVVVVVVVVVVVVVVUV9uBAAAAAAADI&#10;/7URVF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di5dxtb&#10;tioMo6tJAAuT4x3vCpMQyAERAQkRAEgEga4IgBSud4+JRQSN09Xqx969X6tqzccYXnnTLOn/t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" stroked="f" strokeweight="2pt">
                <v:fill r:id="rId11" o:title="" recolor="t" rotate="t" type="frame"/>
                <w10:wrap anchory="page"/>
                <w10:anchorlock/>
              </v:rect>
            </w:pict>
          </mc:Fallback>
        </mc:AlternateContent>
      </w:r>
    </w:p>
    <w:p w:rsidR="00ED4E59" w:rsidRDefault="00ED4E59"/>
    <w:p w:rsidR="00ED4E59" w:rsidRDefault="00ED4E59"/>
    <w:p w:rsidR="003D0A46" w:rsidRDefault="003D0A46"/>
    <w:p w:rsidR="003D0A46" w:rsidRDefault="003D0A46"/>
    <w:p w:rsidR="00ED1E37" w:rsidRDefault="00ED1E37"/>
    <w:p w:rsidR="009A30F1" w:rsidRDefault="00F17AEA">
      <w:pPr>
        <w:sectPr w:rsidR="009A30F1" w:rsidSect="001E4149">
          <w:footerReference w:type="default" r:id="rId12"/>
          <w:headerReference w:type="first" r:id="rId13"/>
          <w:footerReference w:type="first" r:id="rId14"/>
          <w:pgSz w:w="11906" w:h="16838"/>
          <w:pgMar w:top="1440" w:right="1440" w:bottom="1440" w:left="1440" w:header="142" w:footer="708" w:gutter="0"/>
          <w:cols w:space="708"/>
          <w:titlePg/>
          <w:docGrid w:linePitch="360"/>
        </w:sectPr>
      </w:pPr>
      <w:r>
        <w:rPr>
          <w:noProof/>
          <w:lang w:eastAsia="en-GB"/>
        </w:rPr>
        <mc:AlternateContent>
          <mc:Choice Requires="wps">
            <w:drawing>
              <wp:anchor distT="0" distB="0" distL="114300" distR="114300" simplePos="0" relativeHeight="251728896" behindDoc="0" locked="0" layoutInCell="1" allowOverlap="1" wp14:anchorId="21D45C60" wp14:editId="6AE89E39">
                <wp:simplePos x="0" y="0"/>
                <wp:positionH relativeFrom="column">
                  <wp:posOffset>-295275</wp:posOffset>
                </wp:positionH>
                <wp:positionV relativeFrom="page">
                  <wp:posOffset>9110345</wp:posOffset>
                </wp:positionV>
                <wp:extent cx="4699000" cy="342900"/>
                <wp:effectExtent l="0" t="0" r="0" b="0"/>
                <wp:wrapNone/>
                <wp:docPr id="146" name="Text Box 146"/>
                <wp:cNvGraphicFramePr/>
                <a:graphic xmlns:a="http://schemas.openxmlformats.org/drawingml/2006/main">
                  <a:graphicData uri="http://schemas.microsoft.com/office/word/2010/wordprocessingShape">
                    <wps:wsp>
                      <wps:cNvSpPr txBox="1"/>
                      <wps:spPr>
                        <a:xfrm>
                          <a:off x="0" y="0"/>
                          <a:ext cx="4699000" cy="342900"/>
                        </a:xfrm>
                        <a:prstGeom prst="rect">
                          <a:avLst/>
                        </a:prstGeom>
                        <a:noFill/>
                        <a:ln w="6350">
                          <a:noFill/>
                        </a:ln>
                      </wps:spPr>
                      <wps:txbx>
                        <w:txbxContent>
                          <w:p w:rsidR="008205F6" w:rsidRPr="00595C60" w:rsidRDefault="008205F6" w:rsidP="00F17AEA">
                            <w:pPr>
                              <w:rPr>
                                <w:b/>
                                <w:color w:val="FFFFFF" w:themeColor="background1"/>
                                <w:sz w:val="30"/>
                                <w:szCs w:val="30"/>
                              </w:rPr>
                            </w:pPr>
                            <w:r>
                              <w:rPr>
                                <w:b/>
                                <w:color w:val="FFFFFF" w:themeColor="background1"/>
                                <w:sz w:val="30"/>
                                <w:szCs w:val="30"/>
                              </w:rPr>
                              <w:t>Published February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45C60" id="Text Box 146" o:spid="_x0000_s1027" type="#_x0000_t202" style="position:absolute;margin-left:-23.25pt;margin-top:717.35pt;width:370pt;height:2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" filled="f" stroked="f" strokeweight=".5pt">
                <v:textbox>
                  <w:txbxContent>
                    <w:p w:rsidR="008205F6" w:rsidRPr="00595C60" w:rsidRDefault="008205F6" w:rsidP="00F17AEA">
                      <w:pPr>
                        <w:rPr>
                          <w:b/>
                          <w:color w:val="FFFFFF" w:themeColor="background1"/>
                          <w:sz w:val="30"/>
                          <w:szCs w:val="30"/>
                        </w:rPr>
                      </w:pPr>
                      <w:r>
                        <w:rPr>
                          <w:b/>
                          <w:color w:val="FFFFFF" w:themeColor="background1"/>
                          <w:sz w:val="30"/>
                          <w:szCs w:val="30"/>
                        </w:rPr>
                        <w:t>Published February 2022</w:t>
                      </w:r>
                    </w:p>
                  </w:txbxContent>
                </v:textbox>
                <w10:wrap anchory="page"/>
              </v:shape>
            </w:pict>
          </mc:Fallback>
        </mc:AlternateContent>
      </w:r>
      <w:bookmarkStart w:id="0" w:name="_Toc506990594"/>
      <w:bookmarkEnd w:id="0"/>
    </w:p>
    <w:p w:rsidR="00F17AEA" w:rsidRPr="00F27000" w:rsidRDefault="00F17AEA" w:rsidP="00721EAB">
      <w:pPr>
        <w:rPr>
          <w:b/>
          <w:color w:val="FF0000"/>
        </w:rPr>
      </w:pPr>
    </w:p>
    <w:p w:rsidR="00F17AEA" w:rsidRPr="00F27000" w:rsidRDefault="00F17AEA">
      <w:pPr>
        <w:rPr>
          <w:b/>
          <w:color w:val="FF0000"/>
        </w:rPr>
      </w:pPr>
    </w:p>
    <w:p w:rsidR="00147839" w:rsidRDefault="00147839" w:rsidP="00721EAB">
      <w:pPr>
        <w:rPr>
          <w:b/>
          <w:color w:val="FF0000"/>
          <w:sz w:val="60"/>
          <w:szCs w:val="60"/>
        </w:rPr>
      </w:pPr>
    </w:p>
    <w:p w:rsidR="00721EAB" w:rsidRPr="00140D64" w:rsidRDefault="00721EAB" w:rsidP="00721EAB">
      <w:pPr>
        <w:rPr>
          <w:b/>
          <w:color w:val="FF0000"/>
          <w:sz w:val="60"/>
          <w:szCs w:val="60"/>
        </w:rPr>
      </w:pPr>
      <w:r w:rsidRPr="00140D64">
        <w:rPr>
          <w:b/>
          <w:color w:val="FF0000"/>
          <w:sz w:val="60"/>
          <w:szCs w:val="60"/>
        </w:rPr>
        <w:t>CONTENTS</w:t>
      </w:r>
    </w:p>
    <w:p w:rsidR="00721EAB" w:rsidRDefault="00721EAB" w:rsidP="00721EAB"/>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1134"/>
        <w:gridCol w:w="3827"/>
        <w:gridCol w:w="851"/>
      </w:tblGrid>
      <w:tr w:rsidR="00721EAB" w:rsidTr="009E3626">
        <w:trPr>
          <w:trHeight w:val="745"/>
        </w:trPr>
        <w:tc>
          <w:tcPr>
            <w:tcW w:w="3794" w:type="dxa"/>
          </w:tcPr>
          <w:p w:rsidR="00721EAB" w:rsidRPr="00D27772" w:rsidRDefault="00721EAB" w:rsidP="009E3626">
            <w:pPr>
              <w:rPr>
                <w:rFonts w:cs="Arial"/>
                <w:sz w:val="20"/>
                <w:szCs w:val="20"/>
              </w:rPr>
            </w:pPr>
            <w:r>
              <w:rPr>
                <w:rFonts w:cs="Arial"/>
                <w:color w:val="595959" w:themeColor="text1" w:themeTint="A6"/>
                <w:sz w:val="20"/>
                <w:szCs w:val="20"/>
              </w:rPr>
              <w:t>FOREWORD FROM COUNCILLOR ANGUS ROSS</w:t>
            </w:r>
          </w:p>
        </w:tc>
        <w:tc>
          <w:tcPr>
            <w:tcW w:w="1134" w:type="dxa"/>
          </w:tcPr>
          <w:p w:rsidR="00721EAB" w:rsidRPr="00D27772" w:rsidRDefault="008D737E" w:rsidP="009E3626">
            <w:pPr>
              <w:rPr>
                <w:rFonts w:cs="Arial"/>
                <w:b/>
                <w:sz w:val="20"/>
                <w:szCs w:val="20"/>
              </w:rPr>
            </w:pPr>
            <w:r>
              <w:rPr>
                <w:rFonts w:cs="Arial"/>
                <w:b/>
                <w:color w:val="FF0000"/>
                <w:sz w:val="20"/>
                <w:szCs w:val="20"/>
              </w:rPr>
              <w:t>1</w:t>
            </w:r>
          </w:p>
        </w:tc>
        <w:tc>
          <w:tcPr>
            <w:tcW w:w="3827" w:type="dxa"/>
          </w:tcPr>
          <w:p w:rsidR="00721EAB" w:rsidRPr="00D27772" w:rsidRDefault="00721EAB" w:rsidP="009E3626">
            <w:pPr>
              <w:rPr>
                <w:rFonts w:cs="Arial"/>
                <w:color w:val="595959" w:themeColor="text1" w:themeTint="A6"/>
                <w:sz w:val="20"/>
                <w:szCs w:val="20"/>
              </w:rPr>
            </w:pPr>
            <w:r>
              <w:rPr>
                <w:rFonts w:cs="Arial"/>
                <w:color w:val="595959" w:themeColor="text1" w:themeTint="A6"/>
                <w:sz w:val="20"/>
                <w:szCs w:val="20"/>
              </w:rPr>
              <w:t>OUR ICT</w:t>
            </w:r>
          </w:p>
        </w:tc>
        <w:tc>
          <w:tcPr>
            <w:tcW w:w="851" w:type="dxa"/>
          </w:tcPr>
          <w:p w:rsidR="00721EAB" w:rsidRPr="00D27772" w:rsidRDefault="008D737E" w:rsidP="00E155AB">
            <w:pPr>
              <w:rPr>
                <w:rFonts w:cs="Arial"/>
                <w:b/>
                <w:sz w:val="20"/>
                <w:szCs w:val="20"/>
              </w:rPr>
            </w:pPr>
            <w:r>
              <w:rPr>
                <w:rFonts w:cs="Arial"/>
                <w:b/>
                <w:color w:val="FF0000"/>
                <w:sz w:val="20"/>
                <w:szCs w:val="20"/>
              </w:rPr>
              <w:t>13</w:t>
            </w:r>
          </w:p>
        </w:tc>
      </w:tr>
      <w:tr w:rsidR="00721EAB" w:rsidTr="009E3626">
        <w:trPr>
          <w:trHeight w:val="699"/>
        </w:trPr>
        <w:tc>
          <w:tcPr>
            <w:tcW w:w="3794" w:type="dxa"/>
          </w:tcPr>
          <w:p w:rsidR="00721EAB" w:rsidRPr="00D27772" w:rsidRDefault="00721EAB" w:rsidP="009E3626">
            <w:pPr>
              <w:rPr>
                <w:rFonts w:cs="Arial"/>
                <w:color w:val="595959" w:themeColor="text1" w:themeTint="A6"/>
                <w:sz w:val="20"/>
                <w:szCs w:val="20"/>
              </w:rPr>
            </w:pPr>
            <w:r>
              <w:rPr>
                <w:rFonts w:cs="Arial"/>
                <w:color w:val="595959" w:themeColor="text1" w:themeTint="A6"/>
                <w:sz w:val="20"/>
                <w:szCs w:val="20"/>
              </w:rPr>
              <w:t>INTRODUCTION</w:t>
            </w:r>
          </w:p>
        </w:tc>
        <w:tc>
          <w:tcPr>
            <w:tcW w:w="1134" w:type="dxa"/>
          </w:tcPr>
          <w:p w:rsidR="00721EAB" w:rsidRPr="00D27772" w:rsidRDefault="008D737E" w:rsidP="009E3626">
            <w:pPr>
              <w:rPr>
                <w:rFonts w:cs="Arial"/>
                <w:sz w:val="20"/>
                <w:szCs w:val="20"/>
              </w:rPr>
            </w:pPr>
            <w:r>
              <w:rPr>
                <w:rFonts w:cs="Arial"/>
                <w:b/>
                <w:color w:val="E9312B"/>
                <w:sz w:val="20"/>
                <w:szCs w:val="20"/>
              </w:rPr>
              <w:t>2</w:t>
            </w:r>
          </w:p>
        </w:tc>
        <w:tc>
          <w:tcPr>
            <w:tcW w:w="3827" w:type="dxa"/>
          </w:tcPr>
          <w:p w:rsidR="00721EAB" w:rsidRPr="00D27772" w:rsidRDefault="00CD0F91" w:rsidP="009E3626">
            <w:pPr>
              <w:rPr>
                <w:rFonts w:cs="Arial"/>
                <w:color w:val="595959" w:themeColor="text1" w:themeTint="A6"/>
                <w:sz w:val="20"/>
                <w:szCs w:val="20"/>
              </w:rPr>
            </w:pPr>
            <w:r>
              <w:rPr>
                <w:rFonts w:cs="Arial"/>
                <w:color w:val="595959" w:themeColor="text1" w:themeTint="A6"/>
                <w:sz w:val="20"/>
                <w:szCs w:val="20"/>
              </w:rPr>
              <w:t>GENERATING CONTRIBUTIONS TO RUNNING COSTS FROM ASSETS</w:t>
            </w:r>
          </w:p>
        </w:tc>
        <w:tc>
          <w:tcPr>
            <w:tcW w:w="851" w:type="dxa"/>
          </w:tcPr>
          <w:p w:rsidR="00721EAB" w:rsidRPr="00CD0F91" w:rsidRDefault="00FE75F0" w:rsidP="008D737E">
            <w:pPr>
              <w:rPr>
                <w:rFonts w:cs="Arial"/>
                <w:b/>
                <w:color w:val="E9312B"/>
                <w:sz w:val="20"/>
                <w:szCs w:val="20"/>
              </w:rPr>
            </w:pPr>
            <w:r>
              <w:rPr>
                <w:rFonts w:cs="Arial"/>
                <w:b/>
                <w:color w:val="E9312B"/>
                <w:sz w:val="20"/>
                <w:szCs w:val="20"/>
              </w:rPr>
              <w:t>1</w:t>
            </w:r>
            <w:r w:rsidR="008D737E">
              <w:rPr>
                <w:rFonts w:cs="Arial"/>
                <w:b/>
                <w:color w:val="E9312B"/>
                <w:sz w:val="20"/>
                <w:szCs w:val="20"/>
              </w:rPr>
              <w:t>7</w:t>
            </w:r>
          </w:p>
        </w:tc>
      </w:tr>
      <w:tr w:rsidR="00CD0F91" w:rsidTr="009E3626">
        <w:trPr>
          <w:trHeight w:val="553"/>
        </w:trPr>
        <w:tc>
          <w:tcPr>
            <w:tcW w:w="3794" w:type="dxa"/>
          </w:tcPr>
          <w:p w:rsidR="00CD0F91" w:rsidRPr="00D27772" w:rsidRDefault="00CD0F91" w:rsidP="00CD0F91">
            <w:pPr>
              <w:rPr>
                <w:rFonts w:cs="Arial"/>
                <w:color w:val="595959" w:themeColor="text1" w:themeTint="A6"/>
                <w:sz w:val="20"/>
                <w:szCs w:val="20"/>
              </w:rPr>
            </w:pPr>
            <w:r>
              <w:rPr>
                <w:rFonts w:cs="Arial"/>
                <w:color w:val="595959" w:themeColor="text1" w:themeTint="A6"/>
                <w:sz w:val="20"/>
                <w:szCs w:val="20"/>
              </w:rPr>
              <w:t>OUR BUILDINGS</w:t>
            </w:r>
          </w:p>
        </w:tc>
        <w:tc>
          <w:tcPr>
            <w:tcW w:w="1134" w:type="dxa"/>
          </w:tcPr>
          <w:p w:rsidR="00CD0F91" w:rsidRPr="00D27772" w:rsidRDefault="008D737E" w:rsidP="00CD0F91">
            <w:pPr>
              <w:rPr>
                <w:rFonts w:cs="Arial"/>
                <w:sz w:val="20"/>
                <w:szCs w:val="20"/>
              </w:rPr>
            </w:pPr>
            <w:r>
              <w:rPr>
                <w:rFonts w:cs="Arial"/>
                <w:b/>
                <w:color w:val="E9312B"/>
                <w:sz w:val="20"/>
                <w:szCs w:val="20"/>
              </w:rPr>
              <w:t>4</w:t>
            </w:r>
          </w:p>
        </w:tc>
        <w:tc>
          <w:tcPr>
            <w:tcW w:w="3827" w:type="dxa"/>
          </w:tcPr>
          <w:p w:rsidR="00CD0F91" w:rsidRPr="00D27772" w:rsidRDefault="00CD0F91" w:rsidP="00CD0F91">
            <w:pPr>
              <w:rPr>
                <w:rFonts w:cs="Arial"/>
                <w:color w:val="595959" w:themeColor="text1" w:themeTint="A6"/>
                <w:sz w:val="20"/>
                <w:szCs w:val="20"/>
              </w:rPr>
            </w:pPr>
            <w:r>
              <w:rPr>
                <w:rFonts w:cs="Arial"/>
                <w:color w:val="595959" w:themeColor="text1" w:themeTint="A6"/>
                <w:sz w:val="20"/>
                <w:szCs w:val="20"/>
              </w:rPr>
              <w:t>FINANCIAL IMPLICATIONS</w:t>
            </w:r>
          </w:p>
        </w:tc>
        <w:tc>
          <w:tcPr>
            <w:tcW w:w="851" w:type="dxa"/>
          </w:tcPr>
          <w:p w:rsidR="00CD0F91" w:rsidRDefault="008D737E" w:rsidP="00CD0F91">
            <w:pPr>
              <w:rPr>
                <w:rFonts w:cs="Arial"/>
                <w:b/>
                <w:color w:val="E9312B"/>
                <w:sz w:val="20"/>
                <w:szCs w:val="20"/>
              </w:rPr>
            </w:pPr>
            <w:r>
              <w:rPr>
                <w:rFonts w:cs="Arial"/>
                <w:b/>
                <w:color w:val="E9312B"/>
                <w:sz w:val="20"/>
                <w:szCs w:val="20"/>
              </w:rPr>
              <w:t>18</w:t>
            </w:r>
          </w:p>
          <w:p w:rsidR="00FE75F0" w:rsidRPr="00D27772" w:rsidRDefault="00FE75F0" w:rsidP="00CD0F91">
            <w:pPr>
              <w:rPr>
                <w:rFonts w:cs="Arial"/>
                <w:sz w:val="20"/>
                <w:szCs w:val="20"/>
              </w:rPr>
            </w:pPr>
          </w:p>
        </w:tc>
      </w:tr>
      <w:tr w:rsidR="00CD0F91" w:rsidTr="009E3626">
        <w:trPr>
          <w:trHeight w:val="561"/>
        </w:trPr>
        <w:tc>
          <w:tcPr>
            <w:tcW w:w="3794" w:type="dxa"/>
          </w:tcPr>
          <w:p w:rsidR="00CD0F91" w:rsidRPr="00D27772" w:rsidRDefault="00CD0F91" w:rsidP="00CD0F91">
            <w:pPr>
              <w:rPr>
                <w:rFonts w:cs="Arial"/>
                <w:color w:val="595959" w:themeColor="text1" w:themeTint="A6"/>
                <w:sz w:val="20"/>
                <w:szCs w:val="20"/>
              </w:rPr>
            </w:pPr>
            <w:r>
              <w:rPr>
                <w:rFonts w:cs="Arial"/>
                <w:color w:val="595959" w:themeColor="text1" w:themeTint="A6"/>
                <w:sz w:val="20"/>
                <w:szCs w:val="20"/>
              </w:rPr>
              <w:t>OUR FLEET</w:t>
            </w:r>
          </w:p>
        </w:tc>
        <w:tc>
          <w:tcPr>
            <w:tcW w:w="1134" w:type="dxa"/>
          </w:tcPr>
          <w:p w:rsidR="00CD0F91" w:rsidRPr="00D27772" w:rsidRDefault="008D737E" w:rsidP="00E155AB">
            <w:pPr>
              <w:rPr>
                <w:rFonts w:cs="Arial"/>
                <w:sz w:val="20"/>
                <w:szCs w:val="20"/>
              </w:rPr>
            </w:pPr>
            <w:r>
              <w:rPr>
                <w:rFonts w:cs="Arial"/>
                <w:b/>
                <w:color w:val="E9312B"/>
                <w:sz w:val="20"/>
                <w:szCs w:val="20"/>
              </w:rPr>
              <w:t>9</w:t>
            </w:r>
          </w:p>
        </w:tc>
        <w:tc>
          <w:tcPr>
            <w:tcW w:w="3827" w:type="dxa"/>
          </w:tcPr>
          <w:p w:rsidR="00CD0F91" w:rsidRPr="00D27772" w:rsidRDefault="00CD0F91" w:rsidP="00CD0F91">
            <w:pPr>
              <w:rPr>
                <w:rFonts w:cs="Arial"/>
                <w:sz w:val="20"/>
                <w:szCs w:val="20"/>
              </w:rPr>
            </w:pPr>
            <w:r w:rsidRPr="00CD0F91">
              <w:rPr>
                <w:rFonts w:cs="Arial"/>
                <w:color w:val="595959" w:themeColor="text1" w:themeTint="A6"/>
                <w:sz w:val="20"/>
                <w:szCs w:val="20"/>
              </w:rPr>
              <w:t>GOVERNANCE ARRANGEMENTS</w:t>
            </w:r>
          </w:p>
        </w:tc>
        <w:tc>
          <w:tcPr>
            <w:tcW w:w="851" w:type="dxa"/>
          </w:tcPr>
          <w:p w:rsidR="00CD0F91" w:rsidRDefault="00FE75F0" w:rsidP="00CD0F91">
            <w:pPr>
              <w:rPr>
                <w:rFonts w:cs="Arial"/>
                <w:b/>
                <w:color w:val="E9312B"/>
                <w:sz w:val="20"/>
                <w:szCs w:val="20"/>
              </w:rPr>
            </w:pPr>
            <w:r>
              <w:rPr>
                <w:rFonts w:cs="Arial"/>
                <w:b/>
                <w:color w:val="E9312B"/>
                <w:sz w:val="20"/>
                <w:szCs w:val="20"/>
              </w:rPr>
              <w:t>2</w:t>
            </w:r>
            <w:r w:rsidR="008D737E">
              <w:rPr>
                <w:rFonts w:cs="Arial"/>
                <w:b/>
                <w:color w:val="E9312B"/>
                <w:sz w:val="20"/>
                <w:szCs w:val="20"/>
              </w:rPr>
              <w:t>0</w:t>
            </w:r>
          </w:p>
          <w:p w:rsidR="00F27000" w:rsidRDefault="00F27000" w:rsidP="00CD0F91">
            <w:pPr>
              <w:rPr>
                <w:rFonts w:cs="Arial"/>
                <w:b/>
                <w:color w:val="E9312B"/>
                <w:sz w:val="20"/>
                <w:szCs w:val="20"/>
              </w:rPr>
            </w:pPr>
          </w:p>
          <w:p w:rsidR="00F27000" w:rsidRDefault="00F27000" w:rsidP="00CD0F91">
            <w:pPr>
              <w:rPr>
                <w:rFonts w:cs="Arial"/>
                <w:b/>
                <w:color w:val="E9312B"/>
                <w:sz w:val="20"/>
                <w:szCs w:val="20"/>
              </w:rPr>
            </w:pPr>
          </w:p>
          <w:p w:rsidR="00147839" w:rsidRPr="00D27772" w:rsidRDefault="00147839" w:rsidP="00CD0F91">
            <w:pPr>
              <w:rPr>
                <w:rFonts w:cs="Arial"/>
                <w:sz w:val="20"/>
                <w:szCs w:val="20"/>
              </w:rPr>
            </w:pPr>
          </w:p>
        </w:tc>
      </w:tr>
    </w:tbl>
    <w:p w:rsidR="00721EAB" w:rsidRDefault="00721EAB" w:rsidP="00721EAB"/>
    <w:p w:rsidR="00030DA9" w:rsidRDefault="00030DA9" w:rsidP="00030DA9">
      <w:pPr>
        <w:tabs>
          <w:tab w:val="left" w:pos="8270"/>
        </w:tabs>
      </w:pPr>
      <w:r>
        <w:t xml:space="preserve">If you require this document in an accessible format, please contact </w:t>
      </w:r>
      <w:hyperlink r:id="rId15" w:history="1">
        <w:r w:rsidRPr="00A85309">
          <w:rPr>
            <w:rStyle w:val="Hyperlink"/>
          </w:rPr>
          <w:t>communications@rbfrs.co.uk</w:t>
        </w:r>
      </w:hyperlink>
      <w:r>
        <w:t>.</w:t>
      </w:r>
    </w:p>
    <w:p w:rsidR="00030DA9" w:rsidRDefault="00030DA9" w:rsidP="00030DA9">
      <w:pPr>
        <w:tabs>
          <w:tab w:val="left" w:pos="8270"/>
        </w:tabs>
      </w:pPr>
      <w:r>
        <w:t xml:space="preserve">For more information on accessibility at Royal Berkshire Fire and Rescue Service, please read our </w:t>
      </w:r>
      <w:hyperlink r:id="rId16" w:history="1">
        <w:r w:rsidRPr="006302A2">
          <w:rPr>
            <w:rStyle w:val="Hyperlink"/>
          </w:rPr>
          <w:t>Accessibility Statement.</w:t>
        </w:r>
      </w:hyperlink>
    </w:p>
    <w:p w:rsidR="00110083" w:rsidRDefault="00110083" w:rsidP="00721EAB">
      <w:bookmarkStart w:id="1" w:name="_GoBack"/>
      <w:bookmarkEnd w:id="1"/>
    </w:p>
    <w:p w:rsidR="00110083" w:rsidRPr="00110083" w:rsidRDefault="00110083" w:rsidP="00110083"/>
    <w:p w:rsidR="00110083" w:rsidRPr="00110083" w:rsidRDefault="00110083" w:rsidP="00110083"/>
    <w:p w:rsidR="00110083" w:rsidRPr="00110083" w:rsidRDefault="00110083" w:rsidP="00110083"/>
    <w:p w:rsidR="00110083" w:rsidRPr="00110083" w:rsidRDefault="00110083" w:rsidP="00110083"/>
    <w:p w:rsidR="00110083" w:rsidRPr="00110083" w:rsidRDefault="00110083" w:rsidP="00110083"/>
    <w:p w:rsidR="00110083" w:rsidRPr="00110083" w:rsidRDefault="00110083" w:rsidP="00110083"/>
    <w:p w:rsidR="00110083" w:rsidRPr="00110083" w:rsidRDefault="00110083" w:rsidP="00110083"/>
    <w:p w:rsidR="00110083" w:rsidRPr="00110083" w:rsidRDefault="00110083" w:rsidP="00110083"/>
    <w:p w:rsidR="00110083" w:rsidRPr="00110083" w:rsidRDefault="00110083" w:rsidP="00110083"/>
    <w:p w:rsidR="00110083" w:rsidRDefault="00110083" w:rsidP="00110083">
      <w:pPr>
        <w:tabs>
          <w:tab w:val="left" w:pos="2250"/>
        </w:tabs>
      </w:pPr>
      <w:r>
        <w:lastRenderedPageBreak/>
        <w:tab/>
      </w:r>
    </w:p>
    <w:p w:rsidR="00110083" w:rsidRDefault="00110083" w:rsidP="00110083"/>
    <w:p w:rsidR="00573ADC" w:rsidRPr="00110083" w:rsidRDefault="00573ADC" w:rsidP="00110083">
      <w:pPr>
        <w:sectPr w:rsidR="00573ADC" w:rsidRPr="00110083" w:rsidSect="00573ADC">
          <w:headerReference w:type="even" r:id="rId17"/>
          <w:headerReference w:type="default" r:id="rId18"/>
          <w:footerReference w:type="default" r:id="rId19"/>
          <w:headerReference w:type="first" r:id="rId20"/>
          <w:footerReference w:type="first" r:id="rId21"/>
          <w:pgSz w:w="11906" w:h="16838"/>
          <w:pgMar w:top="1440" w:right="991" w:bottom="1440" w:left="1440" w:header="285" w:footer="708" w:gutter="0"/>
          <w:cols w:space="708"/>
          <w:titlePg/>
          <w:docGrid w:linePitch="360"/>
        </w:sectPr>
      </w:pPr>
    </w:p>
    <w:p w:rsidR="00A9286C" w:rsidRPr="009A30F1" w:rsidRDefault="00A9286C" w:rsidP="00A9286C">
      <w:pPr>
        <w:pStyle w:val="Head1RBFRS"/>
      </w:pPr>
      <w:r>
        <w:rPr>
          <w:b/>
        </w:rPr>
        <w:lastRenderedPageBreak/>
        <w:t>FOR</w:t>
      </w:r>
      <w:r w:rsidR="00181D79">
        <w:rPr>
          <w:b/>
        </w:rPr>
        <w:t>E</w:t>
      </w:r>
      <w:r>
        <w:rPr>
          <w:b/>
        </w:rPr>
        <w:t>W</w:t>
      </w:r>
      <w:r w:rsidR="00175D00">
        <w:rPr>
          <w:b/>
        </w:rPr>
        <w:t>O</w:t>
      </w:r>
      <w:r>
        <w:rPr>
          <w:b/>
        </w:rPr>
        <w:t>RD</w:t>
      </w:r>
    </w:p>
    <w:p w:rsidR="00A9286C" w:rsidRDefault="00A9286C" w:rsidP="003317DA">
      <w:pPr>
        <w:ind w:right="-613"/>
        <w:rPr>
          <w:sz w:val="32"/>
          <w:szCs w:val="32"/>
        </w:rPr>
      </w:pPr>
      <w:r>
        <w:rPr>
          <w:sz w:val="32"/>
          <w:szCs w:val="32"/>
        </w:rPr>
        <w:t xml:space="preserve">Councillor Angus Ross, </w:t>
      </w:r>
      <w:r w:rsidRPr="00B76554">
        <w:rPr>
          <w:sz w:val="32"/>
          <w:szCs w:val="32"/>
        </w:rPr>
        <w:t>Lead Membe</w:t>
      </w:r>
      <w:r w:rsidR="00AE7321">
        <w:rPr>
          <w:sz w:val="32"/>
          <w:szCs w:val="32"/>
        </w:rPr>
        <w:t>r for Strategic Assets</w:t>
      </w:r>
    </w:p>
    <w:p w:rsidR="006C06FD" w:rsidRPr="006C06FD" w:rsidRDefault="006C06FD" w:rsidP="006C06FD">
      <w:pPr>
        <w:jc w:val="both"/>
        <w:rPr>
          <w:rFonts w:cs="Arial"/>
          <w:color w:val="595959" w:themeColor="text1" w:themeTint="A6"/>
        </w:rPr>
      </w:pPr>
      <w:r w:rsidRPr="006C06FD">
        <w:rPr>
          <w:color w:val="595959" w:themeColor="text1" w:themeTint="A6"/>
        </w:rPr>
        <w:t>It is my pleasure, as the Lead Member for Strategic Assets to introduce the latest annual refresh of our</w:t>
      </w:r>
      <w:r w:rsidRPr="006C06FD">
        <w:rPr>
          <w:noProof/>
          <w:color w:val="595959" w:themeColor="text1" w:themeTint="A6"/>
          <w:lang w:eastAsia="en-GB"/>
        </w:rPr>
        <w:drawing>
          <wp:anchor distT="0" distB="0" distL="114300" distR="114300" simplePos="0" relativeHeight="251731968" behindDoc="0" locked="0" layoutInCell="1" allowOverlap="1" wp14:anchorId="6804EA9D" wp14:editId="1FA98412">
            <wp:simplePos x="0" y="0"/>
            <wp:positionH relativeFrom="margin">
              <wp:align>left</wp:align>
            </wp:positionH>
            <wp:positionV relativeFrom="margin">
              <wp:posOffset>795020</wp:posOffset>
            </wp:positionV>
            <wp:extent cx="1333500" cy="1573530"/>
            <wp:effectExtent l="0" t="0" r="0" b="7620"/>
            <wp:wrapSquare wrapText="bothSides"/>
            <wp:docPr id="6" name="Picture 6" descr="C:\Users\bromhamj\AppData\Local\Microsoft\Windows\INetCache\Content.Word\Cllr Ros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omhamj\AppData\Local\Microsoft\Windows\INetCache\Content.Word\Cllr Ross 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33500" cy="1573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06FD">
        <w:rPr>
          <w:color w:val="595959" w:themeColor="text1" w:themeTint="A6"/>
        </w:rPr>
        <w:t xml:space="preserve"> </w:t>
      </w:r>
      <w:r w:rsidRPr="006C06FD">
        <w:rPr>
          <w:rFonts w:cs="Arial"/>
          <w:color w:val="595959" w:themeColor="text1" w:themeTint="A6"/>
        </w:rPr>
        <w:t xml:space="preserve">15-year Strategic Asset Investment Framework (SAIF) which was first introduced in 2018. </w:t>
      </w:r>
      <w:r w:rsidR="008205F6">
        <w:rPr>
          <w:rFonts w:cs="Arial"/>
          <w:color w:val="595959" w:themeColor="text1" w:themeTint="A6"/>
        </w:rPr>
        <w:t>The detailed report which follows</w:t>
      </w:r>
      <w:r w:rsidRPr="006C06FD">
        <w:rPr>
          <w:rFonts w:cs="Arial"/>
          <w:color w:val="595959" w:themeColor="text1" w:themeTint="A6"/>
        </w:rPr>
        <w:t xml:space="preserve"> sets out a programme of investment in our buildings, vehicle fleet and equipment and also our ICT systems.  This supports the Service’s capabilities and aligns with the</w:t>
      </w:r>
      <w:r w:rsidRPr="006C06FD">
        <w:rPr>
          <w:rFonts w:cs="Arial"/>
          <w:color w:val="595959" w:themeColor="text1" w:themeTint="A6"/>
          <w:shd w:val="clear" w:color="auto" w:fill="FFFFFF"/>
        </w:rPr>
        <w:t xml:space="preserve"> </w:t>
      </w:r>
      <w:r w:rsidR="006D4BF1">
        <w:rPr>
          <w:rFonts w:cs="Arial"/>
          <w:color w:val="595959" w:themeColor="text1" w:themeTint="A6"/>
          <w:shd w:val="clear" w:color="auto" w:fill="FFFFFF"/>
        </w:rPr>
        <w:t>Community</w:t>
      </w:r>
      <w:r w:rsidRPr="006C06FD">
        <w:rPr>
          <w:rFonts w:cs="Arial"/>
          <w:color w:val="595959" w:themeColor="text1" w:themeTint="A6"/>
          <w:shd w:val="clear" w:color="auto" w:fill="FFFFFF"/>
        </w:rPr>
        <w:t xml:space="preserve"> Risk Management Plan (</w:t>
      </w:r>
      <w:r w:rsidRPr="006C06FD">
        <w:rPr>
          <w:rFonts w:cs="Arial"/>
          <w:color w:val="595959" w:themeColor="text1" w:themeTint="A6"/>
        </w:rPr>
        <w:t>CRMP) which develops the Service’s prevention, protection and response policies.</w:t>
      </w:r>
    </w:p>
    <w:p w:rsidR="006C06FD" w:rsidRPr="006C06FD" w:rsidRDefault="006C06FD" w:rsidP="006C06FD">
      <w:pPr>
        <w:jc w:val="both"/>
        <w:rPr>
          <w:rFonts w:cs="Arial"/>
          <w:color w:val="595959" w:themeColor="text1" w:themeTint="A6"/>
        </w:rPr>
      </w:pPr>
      <w:r w:rsidRPr="006C06FD">
        <w:rPr>
          <w:rFonts w:cs="Arial"/>
          <w:color w:val="595959" w:themeColor="text1" w:themeTint="A6"/>
        </w:rPr>
        <w:t>It is</w:t>
      </w:r>
      <w:r w:rsidR="00790AD3">
        <w:rPr>
          <w:rFonts w:cs="Arial"/>
          <w:color w:val="595959" w:themeColor="text1" w:themeTint="A6"/>
        </w:rPr>
        <w:t xml:space="preserve"> noteworthy that in making the S</w:t>
      </w:r>
      <w:r w:rsidRPr="006C06FD">
        <w:rPr>
          <w:rFonts w:cs="Arial"/>
          <w:color w:val="595959" w:themeColor="text1" w:themeTint="A6"/>
        </w:rPr>
        <w:t>ervice more efficient, the total number of our vehicles has decreased over 7 years from 145 to 113</w:t>
      </w:r>
      <w:r w:rsidR="00080066">
        <w:rPr>
          <w:rFonts w:cs="Arial"/>
          <w:color w:val="595959" w:themeColor="text1" w:themeTint="A6"/>
        </w:rPr>
        <w:t>.  The S</w:t>
      </w:r>
      <w:r w:rsidR="008F770B">
        <w:rPr>
          <w:rFonts w:cs="Arial"/>
          <w:color w:val="595959" w:themeColor="text1" w:themeTint="A6"/>
        </w:rPr>
        <w:t>ervice has introduced 19</w:t>
      </w:r>
      <w:r w:rsidRPr="006C06FD">
        <w:rPr>
          <w:rFonts w:cs="Arial"/>
          <w:color w:val="595959" w:themeColor="text1" w:themeTint="A6"/>
        </w:rPr>
        <w:t xml:space="preserve"> new front line fire appliances since 2017.  We have replaced the Aerial Ladder Platform (ALP) with an </w:t>
      </w:r>
      <w:r w:rsidR="006D4BF1">
        <w:rPr>
          <w:rFonts w:cs="Arial"/>
          <w:color w:val="595959" w:themeColor="text1" w:themeTint="A6"/>
        </w:rPr>
        <w:t>improved</w:t>
      </w:r>
      <w:r w:rsidRPr="006C06FD">
        <w:rPr>
          <w:rFonts w:cs="Arial"/>
          <w:color w:val="595959" w:themeColor="text1" w:themeTint="A6"/>
        </w:rPr>
        <w:t xml:space="preserve"> configuration and capability.  A new 4x4 appliance </w:t>
      </w:r>
      <w:r w:rsidR="008F770B">
        <w:rPr>
          <w:rFonts w:cs="Arial"/>
          <w:color w:val="595959" w:themeColor="text1" w:themeTint="A6"/>
        </w:rPr>
        <w:t>has been delivered</w:t>
      </w:r>
      <w:r w:rsidRPr="006C06FD">
        <w:rPr>
          <w:rFonts w:cs="Arial"/>
          <w:color w:val="595959" w:themeColor="text1" w:themeTint="A6"/>
        </w:rPr>
        <w:t xml:space="preserve"> and six 4x4 multi-use vehicles </w:t>
      </w:r>
      <w:r w:rsidR="00CE44AA">
        <w:rPr>
          <w:rFonts w:cs="Arial"/>
          <w:color w:val="595959" w:themeColor="text1" w:themeTint="A6"/>
        </w:rPr>
        <w:t xml:space="preserve">have entered service, </w:t>
      </w:r>
      <w:r w:rsidRPr="006C06FD">
        <w:rPr>
          <w:rFonts w:cs="Arial"/>
          <w:color w:val="595959" w:themeColor="text1" w:themeTint="A6"/>
        </w:rPr>
        <w:t xml:space="preserve">mainly </w:t>
      </w:r>
      <w:r w:rsidR="00CE44AA">
        <w:rPr>
          <w:rFonts w:cs="Arial"/>
          <w:color w:val="595959" w:themeColor="text1" w:themeTint="A6"/>
        </w:rPr>
        <w:t>used by</w:t>
      </w:r>
      <w:r w:rsidRPr="006C06FD">
        <w:rPr>
          <w:rFonts w:cs="Arial"/>
          <w:color w:val="595959" w:themeColor="text1" w:themeTint="A6"/>
        </w:rPr>
        <w:t xml:space="preserve"> on-call stations.  Over the next year, we plan to </w:t>
      </w:r>
      <w:r w:rsidR="00067E3C">
        <w:rPr>
          <w:rFonts w:cs="Arial"/>
          <w:color w:val="595959" w:themeColor="text1" w:themeTint="A6"/>
        </w:rPr>
        <w:t>order</w:t>
      </w:r>
      <w:r w:rsidRPr="006C06FD">
        <w:rPr>
          <w:rFonts w:cs="Arial"/>
          <w:color w:val="595959" w:themeColor="text1" w:themeTint="A6"/>
        </w:rPr>
        <w:t xml:space="preserve"> 3 hybrid and 3 electric vehicles support vehicles</w:t>
      </w:r>
      <w:r w:rsidR="00067E3C">
        <w:rPr>
          <w:rFonts w:cs="Arial"/>
          <w:color w:val="595959" w:themeColor="text1" w:themeTint="A6"/>
        </w:rPr>
        <w:t xml:space="preserve"> to continue our transition to alternatively fuelled vehicles</w:t>
      </w:r>
      <w:r w:rsidR="006D4BF1">
        <w:rPr>
          <w:rFonts w:cs="Arial"/>
          <w:color w:val="595959" w:themeColor="text1" w:themeTint="A6"/>
        </w:rPr>
        <w:t>,</w:t>
      </w:r>
      <w:r w:rsidRPr="006C06FD">
        <w:rPr>
          <w:rFonts w:cs="Arial"/>
          <w:color w:val="595959" w:themeColor="text1" w:themeTint="A6"/>
        </w:rPr>
        <w:t xml:space="preserve"> mak</w:t>
      </w:r>
      <w:r w:rsidR="006D4BF1">
        <w:rPr>
          <w:rFonts w:cs="Arial"/>
          <w:color w:val="595959" w:themeColor="text1" w:themeTint="A6"/>
        </w:rPr>
        <w:t>ing</w:t>
      </w:r>
      <w:r w:rsidRPr="006C06FD">
        <w:rPr>
          <w:rFonts w:cs="Arial"/>
          <w:color w:val="595959" w:themeColor="text1" w:themeTint="A6"/>
        </w:rPr>
        <w:t xml:space="preserve"> our fleet more environmentally friendly.  Work on updating the Fleet Strategy will start as the current 5</w:t>
      </w:r>
      <w:r w:rsidR="006D4BF1">
        <w:rPr>
          <w:rFonts w:cs="Arial"/>
          <w:color w:val="595959" w:themeColor="text1" w:themeTint="A6"/>
        </w:rPr>
        <w:t xml:space="preserve"> </w:t>
      </w:r>
      <w:r w:rsidRPr="006C06FD">
        <w:rPr>
          <w:rFonts w:cs="Arial"/>
          <w:color w:val="595959" w:themeColor="text1" w:themeTint="A6"/>
        </w:rPr>
        <w:t>y</w:t>
      </w:r>
      <w:r w:rsidR="006D4BF1">
        <w:rPr>
          <w:rFonts w:cs="Arial"/>
          <w:color w:val="595959" w:themeColor="text1" w:themeTint="A6"/>
        </w:rPr>
        <w:t>ea</w:t>
      </w:r>
      <w:r w:rsidRPr="006C06FD">
        <w:rPr>
          <w:rFonts w:cs="Arial"/>
          <w:color w:val="595959" w:themeColor="text1" w:themeTint="A6"/>
        </w:rPr>
        <w:t xml:space="preserve">r one concludes in 2023.  </w:t>
      </w:r>
    </w:p>
    <w:p w:rsidR="006C06FD" w:rsidRPr="006C06FD" w:rsidRDefault="006C06FD" w:rsidP="006C06FD">
      <w:pPr>
        <w:jc w:val="both"/>
        <w:rPr>
          <w:rFonts w:cs="Arial"/>
          <w:color w:val="595959" w:themeColor="text1" w:themeTint="A6"/>
          <w:shd w:val="clear" w:color="auto" w:fill="FFFFFF"/>
        </w:rPr>
      </w:pPr>
      <w:r w:rsidRPr="006C06FD">
        <w:rPr>
          <w:rFonts w:cs="Arial"/>
          <w:color w:val="595959" w:themeColor="text1" w:themeTint="A6"/>
          <w:shd w:val="clear" w:color="auto" w:fill="FFFFFF"/>
        </w:rPr>
        <w:t>Our ICT systems are fundamental t</w:t>
      </w:r>
      <w:r w:rsidR="00080066">
        <w:rPr>
          <w:rFonts w:cs="Arial"/>
          <w:color w:val="595959" w:themeColor="text1" w:themeTint="A6"/>
          <w:shd w:val="clear" w:color="auto" w:fill="FFFFFF"/>
        </w:rPr>
        <w:t>o almost everything we do as a S</w:t>
      </w:r>
      <w:r w:rsidRPr="006C06FD">
        <w:rPr>
          <w:rFonts w:cs="Arial"/>
          <w:color w:val="595959" w:themeColor="text1" w:themeTint="A6"/>
          <w:shd w:val="clear" w:color="auto" w:fill="FFFFFF"/>
        </w:rPr>
        <w:t>ervice. The introduction of new technologies both in the office, at the station and in the vehicle are key to more efficient and effective use of time, so freeing up valuable resources to modernise the way we operate. A Strategy of Simplification, Collaboration and Virtualisation continues to improve user experience and increase the resilience and performance of our systems, thus adding value to the organisation.</w:t>
      </w:r>
    </w:p>
    <w:p w:rsidR="006C06FD" w:rsidRPr="006C06FD" w:rsidRDefault="006C06FD" w:rsidP="006C06FD">
      <w:pPr>
        <w:jc w:val="both"/>
        <w:rPr>
          <w:rFonts w:cs="Arial"/>
          <w:color w:val="595959" w:themeColor="text1" w:themeTint="A6"/>
        </w:rPr>
      </w:pPr>
      <w:r w:rsidRPr="006C06FD">
        <w:rPr>
          <w:rFonts w:cs="Arial"/>
          <w:color w:val="595959" w:themeColor="text1" w:themeTint="A6"/>
        </w:rPr>
        <w:t>Last September we opened our new ‘state-of-the-art’ Fire Station in Theale, replacing Dee Road (Tilehurst) and Pangbourne stations.  Theale is ideally located for accessing the west parts of Reading and the M4 and A4 west of Reading.  Modern standards of operational and firefighter facilities are in place and the site accommodates so</w:t>
      </w:r>
      <w:r w:rsidR="00CE44AA">
        <w:rPr>
          <w:rFonts w:cs="Arial"/>
          <w:color w:val="595959" w:themeColor="text1" w:themeTint="A6"/>
        </w:rPr>
        <w:t xml:space="preserve">me of RBFRS’s support functions, </w:t>
      </w:r>
      <w:r w:rsidR="006D4BF1">
        <w:rPr>
          <w:rFonts w:cs="Arial"/>
          <w:color w:val="595959" w:themeColor="text1" w:themeTint="A6"/>
        </w:rPr>
        <w:t>accommodation</w:t>
      </w:r>
      <w:r w:rsidRPr="006C06FD">
        <w:rPr>
          <w:rFonts w:cs="Arial"/>
          <w:color w:val="595959" w:themeColor="text1" w:themeTint="A6"/>
        </w:rPr>
        <w:t xml:space="preserve"> for Thames Valley Police (TVP) as well as a touchdown point for South Central Ambulance Service (SCAS).  We have set aside £1.25m to provide operational and firefighter facility improvements to 6 major stations over the next two years.</w:t>
      </w:r>
    </w:p>
    <w:p w:rsidR="006C06FD" w:rsidRPr="006C06FD" w:rsidRDefault="006C06FD" w:rsidP="006C06FD">
      <w:pPr>
        <w:jc w:val="both"/>
        <w:rPr>
          <w:rFonts w:cs="Arial"/>
          <w:color w:val="595959" w:themeColor="text1" w:themeTint="A6"/>
        </w:rPr>
      </w:pPr>
      <w:r w:rsidRPr="006C06FD">
        <w:rPr>
          <w:rFonts w:cs="Arial"/>
          <w:color w:val="595959" w:themeColor="text1" w:themeTint="A6"/>
        </w:rPr>
        <w:t xml:space="preserve">As we get nearer to the end of Phase </w:t>
      </w:r>
      <w:r w:rsidR="00CE44AA">
        <w:rPr>
          <w:rFonts w:cs="Arial"/>
          <w:color w:val="595959" w:themeColor="text1" w:themeTint="A6"/>
        </w:rPr>
        <w:t>1</w:t>
      </w:r>
      <w:r w:rsidRPr="006C06FD">
        <w:rPr>
          <w:rFonts w:cs="Arial"/>
          <w:color w:val="595959" w:themeColor="text1" w:themeTint="A6"/>
        </w:rPr>
        <w:t xml:space="preserve"> of the SAIF, detailed work will continue to </w:t>
      </w:r>
      <w:r w:rsidR="00CE44AA">
        <w:rPr>
          <w:rFonts w:cs="Arial"/>
          <w:color w:val="595959" w:themeColor="text1" w:themeTint="A6"/>
        </w:rPr>
        <w:t>develop a financially and environmentally sustainable</w:t>
      </w:r>
      <w:r w:rsidRPr="006C06FD">
        <w:rPr>
          <w:rFonts w:cs="Arial"/>
          <w:color w:val="595959" w:themeColor="text1" w:themeTint="A6"/>
        </w:rPr>
        <w:t xml:space="preserve"> Phase </w:t>
      </w:r>
      <w:r w:rsidR="006D4BF1">
        <w:rPr>
          <w:rFonts w:cs="Arial"/>
          <w:color w:val="595959" w:themeColor="text1" w:themeTint="A6"/>
        </w:rPr>
        <w:t>2, including looking at joint ventures, p</w:t>
      </w:r>
      <w:r w:rsidRPr="006C06FD">
        <w:rPr>
          <w:rFonts w:cs="Arial"/>
          <w:color w:val="595959" w:themeColor="text1" w:themeTint="A6"/>
        </w:rPr>
        <w:t>riv</w:t>
      </w:r>
      <w:r w:rsidR="006D4BF1">
        <w:rPr>
          <w:rFonts w:cs="Arial"/>
          <w:color w:val="595959" w:themeColor="text1" w:themeTint="A6"/>
        </w:rPr>
        <w:t>ate sector involvement and value c</w:t>
      </w:r>
      <w:r w:rsidRPr="006C06FD">
        <w:rPr>
          <w:rFonts w:cs="Arial"/>
          <w:color w:val="595959" w:themeColor="text1" w:themeTint="A6"/>
        </w:rPr>
        <w:t xml:space="preserve">reation.  </w:t>
      </w:r>
    </w:p>
    <w:p w:rsidR="006C06FD" w:rsidRDefault="006C06FD" w:rsidP="006C06FD">
      <w:pPr>
        <w:jc w:val="both"/>
        <w:rPr>
          <w:color w:val="595959" w:themeColor="text1" w:themeTint="A6"/>
        </w:rPr>
      </w:pPr>
      <w:r w:rsidRPr="006C06FD">
        <w:rPr>
          <w:rFonts w:cs="Arial"/>
          <w:color w:val="595959" w:themeColor="text1" w:themeTint="A6"/>
        </w:rPr>
        <w:t>All this will sustain the efforts of the whole service, supported by the Fire Authority, to attain the highest possible standards to protect the residents and businesses of the county.</w:t>
      </w:r>
      <w:r>
        <w:rPr>
          <w:color w:val="595959" w:themeColor="text1" w:themeTint="A6"/>
        </w:rPr>
        <w:br w:type="page"/>
      </w:r>
    </w:p>
    <w:p w:rsidR="006C06FD" w:rsidRPr="006C06FD" w:rsidRDefault="006C06FD" w:rsidP="003317DA">
      <w:pPr>
        <w:rPr>
          <w:color w:val="595959" w:themeColor="text1" w:themeTint="A6"/>
        </w:rPr>
      </w:pPr>
    </w:p>
    <w:p w:rsidR="002F4E1D" w:rsidRPr="009A30F1" w:rsidRDefault="003A088E" w:rsidP="002F4E1D">
      <w:pPr>
        <w:pStyle w:val="Head1RBFRS"/>
      </w:pPr>
      <w:r>
        <w:rPr>
          <w:b/>
        </w:rPr>
        <w:t>INTRODUCTION</w:t>
      </w:r>
    </w:p>
    <w:p w:rsidR="002E0B59" w:rsidRPr="00CC06BD" w:rsidRDefault="00A84C68" w:rsidP="00CC06BD">
      <w:pPr>
        <w:spacing w:after="240"/>
        <w:rPr>
          <w:rFonts w:cs="Arial"/>
        </w:rPr>
      </w:pPr>
      <w:r w:rsidRPr="00A84C68">
        <w:rPr>
          <w:color w:val="595959" w:themeColor="text1" w:themeTint="A6"/>
        </w:rPr>
        <w:t xml:space="preserve">Royal Berkshire Fire </w:t>
      </w:r>
      <w:r w:rsidR="00257884">
        <w:rPr>
          <w:color w:val="595959" w:themeColor="text1" w:themeTint="A6"/>
        </w:rPr>
        <w:t>Authority is a Combined Fire Authority</w:t>
      </w:r>
      <w:r w:rsidR="00E65A4A">
        <w:rPr>
          <w:color w:val="595959" w:themeColor="text1" w:themeTint="A6"/>
        </w:rPr>
        <w:t xml:space="preserve"> and</w:t>
      </w:r>
      <w:r w:rsidR="008B5041">
        <w:rPr>
          <w:color w:val="595959" w:themeColor="text1" w:themeTint="A6"/>
        </w:rPr>
        <w:t xml:space="preserve"> is made up of 20 elected c</w:t>
      </w:r>
      <w:r w:rsidR="00257884">
        <w:rPr>
          <w:color w:val="595959" w:themeColor="text1" w:themeTint="A6"/>
        </w:rPr>
        <w:t xml:space="preserve">ouncillors from the </w:t>
      </w:r>
      <w:r w:rsidR="00A57281">
        <w:rPr>
          <w:color w:val="595959" w:themeColor="text1" w:themeTint="A6"/>
        </w:rPr>
        <w:t>six</w:t>
      </w:r>
      <w:r w:rsidR="00257884">
        <w:rPr>
          <w:color w:val="595959" w:themeColor="text1" w:themeTint="A6"/>
        </w:rPr>
        <w:t xml:space="preserve"> unitary authorities in Berkshire. The Chairman is Councillor Colin Dudley, of Bracknell Forest Council and the</w:t>
      </w:r>
      <w:r w:rsidR="002E0B59">
        <w:rPr>
          <w:color w:val="595959" w:themeColor="text1" w:themeTint="A6"/>
        </w:rPr>
        <w:t xml:space="preserve"> Lead Member with responsibility for strategic assets is Councillor Angus Ross, of Wokingham Borough Council. You can find out more about the Fire Authority via the link</w:t>
      </w:r>
      <w:r w:rsidR="00902950">
        <w:rPr>
          <w:color w:val="595959" w:themeColor="text1" w:themeTint="A6"/>
        </w:rPr>
        <w:t>:</w:t>
      </w:r>
      <w:r w:rsidR="002E0B59">
        <w:rPr>
          <w:color w:val="595959" w:themeColor="text1" w:themeTint="A6"/>
        </w:rPr>
        <w:t xml:space="preserve"> </w:t>
      </w:r>
      <w:hyperlink r:id="rId23" w:history="1">
        <w:r w:rsidR="0032397A" w:rsidRPr="0032397A">
          <w:rPr>
            <w:rStyle w:val="Hyperlink"/>
            <w:rFonts w:cs="Arial"/>
            <w:u w:val="none"/>
          </w:rPr>
          <w:t>www.rbfrs.co.uk/fireauthority</w:t>
        </w:r>
      </w:hyperlink>
    </w:p>
    <w:p w:rsidR="00604B19" w:rsidRPr="00CC06BD" w:rsidRDefault="002E0B59" w:rsidP="00CC06BD">
      <w:pPr>
        <w:pStyle w:val="Pa6"/>
        <w:spacing w:after="240" w:line="276" w:lineRule="auto"/>
        <w:rPr>
          <w:rFonts w:cstheme="minorBidi"/>
          <w:color w:val="595959" w:themeColor="text1" w:themeTint="A6"/>
        </w:rPr>
      </w:pPr>
      <w:r>
        <w:rPr>
          <w:rFonts w:cstheme="minorBidi"/>
          <w:color w:val="595959" w:themeColor="text1" w:themeTint="A6"/>
        </w:rPr>
        <w:t xml:space="preserve">The Fire Authority’s key responsibility is to make sure </w:t>
      </w:r>
      <w:r w:rsidR="008B5041">
        <w:rPr>
          <w:rFonts w:cstheme="minorBidi"/>
          <w:color w:val="595959" w:themeColor="text1" w:themeTint="A6"/>
        </w:rPr>
        <w:t>it</w:t>
      </w:r>
      <w:r>
        <w:rPr>
          <w:rFonts w:cstheme="minorBidi"/>
          <w:color w:val="595959" w:themeColor="text1" w:themeTint="A6"/>
        </w:rPr>
        <w:t xml:space="preserve"> provide</w:t>
      </w:r>
      <w:r w:rsidR="008B5041">
        <w:rPr>
          <w:rFonts w:cstheme="minorBidi"/>
          <w:color w:val="595959" w:themeColor="text1" w:themeTint="A6"/>
        </w:rPr>
        <w:t>s</w:t>
      </w:r>
      <w:r>
        <w:rPr>
          <w:rFonts w:cstheme="minorBidi"/>
          <w:color w:val="595959" w:themeColor="text1" w:themeTint="A6"/>
        </w:rPr>
        <w:t xml:space="preserve"> an effective fire and rescue service for the communities across Berkshire. The</w:t>
      </w:r>
      <w:r w:rsidR="00A57281">
        <w:rPr>
          <w:rFonts w:cstheme="minorBidi"/>
          <w:color w:val="595959" w:themeColor="text1" w:themeTint="A6"/>
        </w:rPr>
        <w:t xml:space="preserve"> Authority </w:t>
      </w:r>
      <w:r w:rsidR="008B5041">
        <w:rPr>
          <w:rFonts w:cstheme="minorBidi"/>
          <w:color w:val="595959" w:themeColor="text1" w:themeTint="A6"/>
        </w:rPr>
        <w:t>has</w:t>
      </w:r>
      <w:r w:rsidR="00A57281">
        <w:rPr>
          <w:rFonts w:cstheme="minorBidi"/>
          <w:color w:val="595959" w:themeColor="text1" w:themeTint="A6"/>
        </w:rPr>
        <w:t xml:space="preserve"> </w:t>
      </w:r>
      <w:r w:rsidR="008B5041">
        <w:rPr>
          <w:rFonts w:cstheme="minorBidi"/>
          <w:color w:val="595959" w:themeColor="text1" w:themeTint="A6"/>
        </w:rPr>
        <w:t>made</w:t>
      </w:r>
      <w:r w:rsidR="00A57281">
        <w:rPr>
          <w:rFonts w:cstheme="minorBidi"/>
          <w:color w:val="595959" w:themeColor="text1" w:themeTint="A6"/>
        </w:rPr>
        <w:t xml:space="preserve"> six</w:t>
      </w:r>
      <w:r w:rsidR="008B5041">
        <w:rPr>
          <w:rFonts w:cstheme="minorBidi"/>
          <w:color w:val="595959" w:themeColor="text1" w:themeTint="A6"/>
        </w:rPr>
        <w:t xml:space="preserve"> c</w:t>
      </w:r>
      <w:r w:rsidR="00EB2E9B">
        <w:rPr>
          <w:rFonts w:cstheme="minorBidi"/>
          <w:color w:val="595959" w:themeColor="text1" w:themeTint="A6"/>
        </w:rPr>
        <w:t>ommitments to the people of Berkshire:</w:t>
      </w:r>
    </w:p>
    <w:p w:rsidR="008B5041" w:rsidRPr="008B5041" w:rsidRDefault="008B5041" w:rsidP="00856DEA">
      <w:pPr>
        <w:pStyle w:val="Pa6"/>
        <w:spacing w:after="100" w:line="276" w:lineRule="auto"/>
        <w:ind w:left="720" w:hanging="294"/>
        <w:rPr>
          <w:rFonts w:cstheme="minorBidi"/>
          <w:color w:val="595959" w:themeColor="text1" w:themeTint="A6"/>
        </w:rPr>
      </w:pPr>
      <w:r w:rsidRPr="008B5041">
        <w:rPr>
          <w:rFonts w:cstheme="minorBidi"/>
          <w:color w:val="595959" w:themeColor="text1" w:themeTint="A6"/>
        </w:rPr>
        <w:t>1. We will provide education and advice on how to prevent fires and other emergencies.</w:t>
      </w:r>
    </w:p>
    <w:p w:rsidR="008B5041" w:rsidRPr="008B5041" w:rsidRDefault="008B5041" w:rsidP="00856DEA">
      <w:pPr>
        <w:pStyle w:val="Pa6"/>
        <w:spacing w:after="100" w:line="276" w:lineRule="auto"/>
        <w:ind w:left="720" w:hanging="294"/>
        <w:rPr>
          <w:rFonts w:cstheme="minorBidi"/>
          <w:color w:val="595959" w:themeColor="text1" w:themeTint="A6"/>
        </w:rPr>
      </w:pPr>
      <w:r w:rsidRPr="008B5041">
        <w:rPr>
          <w:rFonts w:cstheme="minorBidi"/>
          <w:color w:val="595959" w:themeColor="text1" w:themeTint="A6"/>
        </w:rPr>
        <w:t>2. We will ensure a swift and appropriate response when called to emergencies.</w:t>
      </w:r>
    </w:p>
    <w:p w:rsidR="008B5041" w:rsidRPr="008B5041" w:rsidRDefault="008B5041" w:rsidP="00856DEA">
      <w:pPr>
        <w:pStyle w:val="Pa6"/>
        <w:spacing w:after="100" w:line="276" w:lineRule="auto"/>
        <w:ind w:left="720" w:hanging="294"/>
        <w:rPr>
          <w:rFonts w:cstheme="minorBidi"/>
          <w:color w:val="595959" w:themeColor="text1" w:themeTint="A6"/>
        </w:rPr>
      </w:pPr>
      <w:r w:rsidRPr="008B5041">
        <w:rPr>
          <w:rFonts w:cstheme="minorBidi"/>
          <w:color w:val="595959" w:themeColor="text1" w:themeTint="A6"/>
        </w:rPr>
        <w:t>3. We will provide advice, consultation and enforcement in relation to fire safety standards</w:t>
      </w:r>
      <w:r w:rsidR="00856DEA">
        <w:rPr>
          <w:rFonts w:cstheme="minorBidi"/>
          <w:color w:val="595959" w:themeColor="text1" w:themeTint="A6"/>
        </w:rPr>
        <w:t xml:space="preserve"> </w:t>
      </w:r>
      <w:r w:rsidRPr="008B5041">
        <w:rPr>
          <w:rFonts w:cstheme="minorBidi"/>
          <w:color w:val="595959" w:themeColor="text1" w:themeTint="A6"/>
        </w:rPr>
        <w:t>in buildings.</w:t>
      </w:r>
    </w:p>
    <w:p w:rsidR="008B5041" w:rsidRPr="008B5041" w:rsidRDefault="008B5041" w:rsidP="00856DEA">
      <w:pPr>
        <w:pStyle w:val="Pa6"/>
        <w:spacing w:after="100" w:line="276" w:lineRule="auto"/>
        <w:ind w:left="720" w:hanging="294"/>
        <w:rPr>
          <w:rFonts w:cstheme="minorBidi"/>
          <w:color w:val="595959" w:themeColor="text1" w:themeTint="A6"/>
        </w:rPr>
      </w:pPr>
      <w:r w:rsidRPr="008B5041">
        <w:rPr>
          <w:rFonts w:cstheme="minorBidi"/>
          <w:color w:val="595959" w:themeColor="text1" w:themeTint="A6"/>
        </w:rPr>
        <w:t>4. We will seek opportunities to contribute to a broader safety, health and wellbeing</w:t>
      </w:r>
      <w:r w:rsidR="00856DEA">
        <w:rPr>
          <w:rFonts w:cstheme="minorBidi"/>
          <w:color w:val="595959" w:themeColor="text1" w:themeTint="A6"/>
        </w:rPr>
        <w:t xml:space="preserve"> </w:t>
      </w:r>
      <w:r w:rsidRPr="008B5041">
        <w:rPr>
          <w:rFonts w:cstheme="minorBidi"/>
          <w:color w:val="595959" w:themeColor="text1" w:themeTint="A6"/>
        </w:rPr>
        <w:t>agenda, whilst delivering our core functions.</w:t>
      </w:r>
    </w:p>
    <w:p w:rsidR="008B5041" w:rsidRPr="008B5041" w:rsidRDefault="008B5041" w:rsidP="00856DEA">
      <w:pPr>
        <w:pStyle w:val="Pa6"/>
        <w:spacing w:after="100" w:line="276" w:lineRule="auto"/>
        <w:ind w:left="720" w:hanging="294"/>
        <w:rPr>
          <w:rFonts w:cstheme="minorBidi"/>
          <w:color w:val="595959" w:themeColor="text1" w:themeTint="A6"/>
        </w:rPr>
      </w:pPr>
      <w:r w:rsidRPr="008B5041">
        <w:rPr>
          <w:rFonts w:cstheme="minorBidi"/>
          <w:color w:val="595959" w:themeColor="text1" w:themeTint="A6"/>
        </w:rPr>
        <w:t>5. We will ensure that RBFRS provides good value for money.</w:t>
      </w:r>
    </w:p>
    <w:p w:rsidR="00856DEA" w:rsidRPr="00CC06BD" w:rsidRDefault="008B5041" w:rsidP="00CC06BD">
      <w:pPr>
        <w:pStyle w:val="Pa6"/>
        <w:spacing w:after="100" w:line="276" w:lineRule="auto"/>
        <w:ind w:left="720" w:hanging="294"/>
        <w:rPr>
          <w:rFonts w:cstheme="minorBidi"/>
          <w:color w:val="595959" w:themeColor="text1" w:themeTint="A6"/>
        </w:rPr>
      </w:pPr>
      <w:r w:rsidRPr="008B5041">
        <w:rPr>
          <w:rFonts w:cstheme="minorBidi"/>
          <w:color w:val="595959" w:themeColor="text1" w:themeTint="A6"/>
        </w:rPr>
        <w:t>6. We will work with Central Government and key stakeholders in the interests of the</w:t>
      </w:r>
      <w:r w:rsidR="00856DEA">
        <w:rPr>
          <w:rFonts w:cstheme="minorBidi"/>
          <w:color w:val="595959" w:themeColor="text1" w:themeTint="A6"/>
        </w:rPr>
        <w:t xml:space="preserve"> </w:t>
      </w:r>
      <w:r w:rsidRPr="008B5041">
        <w:rPr>
          <w:rFonts w:cstheme="minorBidi"/>
          <w:color w:val="595959" w:themeColor="text1" w:themeTint="A6"/>
        </w:rPr>
        <w:t>people of Royal Berkshire.</w:t>
      </w:r>
    </w:p>
    <w:p w:rsidR="00A84C68" w:rsidRDefault="00EB2E9B" w:rsidP="00BE09CD">
      <w:pPr>
        <w:pStyle w:val="Pa6"/>
        <w:spacing w:after="100" w:line="276" w:lineRule="auto"/>
        <w:rPr>
          <w:rFonts w:cstheme="minorBidi"/>
          <w:color w:val="595959" w:themeColor="text1" w:themeTint="A6"/>
        </w:rPr>
      </w:pPr>
      <w:r>
        <w:rPr>
          <w:rFonts w:cstheme="minorBidi"/>
          <w:color w:val="595959" w:themeColor="text1" w:themeTint="A6"/>
        </w:rPr>
        <w:t xml:space="preserve">To deliver on these </w:t>
      </w:r>
      <w:r w:rsidR="0032397A">
        <w:rPr>
          <w:rFonts w:cstheme="minorBidi"/>
          <w:color w:val="595959" w:themeColor="text1" w:themeTint="A6"/>
        </w:rPr>
        <w:t>Strategic C</w:t>
      </w:r>
      <w:r>
        <w:rPr>
          <w:rFonts w:cstheme="minorBidi"/>
          <w:color w:val="595959" w:themeColor="text1" w:themeTint="A6"/>
        </w:rPr>
        <w:t>ommitments</w:t>
      </w:r>
      <w:r w:rsidR="00A57281">
        <w:rPr>
          <w:rFonts w:cstheme="minorBidi"/>
          <w:color w:val="595959" w:themeColor="text1" w:themeTint="A6"/>
        </w:rPr>
        <w:t>,</w:t>
      </w:r>
      <w:r w:rsidR="00856DEA">
        <w:rPr>
          <w:rFonts w:cstheme="minorBidi"/>
          <w:color w:val="595959" w:themeColor="text1" w:themeTint="A6"/>
        </w:rPr>
        <w:t xml:space="preserve"> </w:t>
      </w:r>
      <w:r w:rsidR="00A57281">
        <w:rPr>
          <w:rFonts w:cstheme="minorBidi"/>
          <w:color w:val="595959" w:themeColor="text1" w:themeTint="A6"/>
        </w:rPr>
        <w:t>Royal Berkshire Fire and</w:t>
      </w:r>
      <w:r w:rsidR="002E0B59">
        <w:rPr>
          <w:rFonts w:cstheme="minorBidi"/>
          <w:color w:val="595959" w:themeColor="text1" w:themeTint="A6"/>
        </w:rPr>
        <w:t xml:space="preserve"> </w:t>
      </w:r>
      <w:r w:rsidR="00A84C68" w:rsidRPr="00A84C68">
        <w:rPr>
          <w:rFonts w:cstheme="minorBidi"/>
          <w:color w:val="595959" w:themeColor="text1" w:themeTint="A6"/>
        </w:rPr>
        <w:t>Rescue Service (RBFRS)</w:t>
      </w:r>
      <w:r w:rsidR="00856DEA">
        <w:rPr>
          <w:rFonts w:cstheme="minorBidi"/>
          <w:color w:val="595959" w:themeColor="text1" w:themeTint="A6"/>
        </w:rPr>
        <w:t xml:space="preserve"> </w:t>
      </w:r>
      <w:r w:rsidR="00A84C68" w:rsidRPr="00A84C68">
        <w:rPr>
          <w:rFonts w:cstheme="minorBidi"/>
          <w:color w:val="595959" w:themeColor="text1" w:themeTint="A6"/>
        </w:rPr>
        <w:t>provides prevention, protection and response services across the County of Berkshire</w:t>
      </w:r>
      <w:r w:rsidR="002E0B59">
        <w:rPr>
          <w:rFonts w:cstheme="minorBidi"/>
          <w:color w:val="595959" w:themeColor="text1" w:themeTint="A6"/>
        </w:rPr>
        <w:t>, serving</w:t>
      </w:r>
      <w:r w:rsidR="00A84C68" w:rsidRPr="00A84C68">
        <w:rPr>
          <w:rFonts w:cstheme="minorBidi"/>
          <w:color w:val="595959" w:themeColor="text1" w:themeTint="A6"/>
        </w:rPr>
        <w:t xml:space="preserve"> a diverse population, 24 hours a day, 365 days a year. </w:t>
      </w:r>
    </w:p>
    <w:p w:rsidR="00CC06BD" w:rsidRPr="00CC06BD" w:rsidRDefault="00CC06BD" w:rsidP="00CC06BD">
      <w:pPr>
        <w:pStyle w:val="Default"/>
        <w:rPr>
          <w:lang w:eastAsia="en-US"/>
        </w:rPr>
      </w:pPr>
    </w:p>
    <w:p w:rsidR="000523FC" w:rsidRDefault="00A57281" w:rsidP="00257884">
      <w:pPr>
        <w:rPr>
          <w:color w:val="595959" w:themeColor="text1" w:themeTint="A6"/>
        </w:rPr>
      </w:pPr>
      <w:r>
        <w:rPr>
          <w:color w:val="595959" w:themeColor="text1" w:themeTint="A6"/>
        </w:rPr>
        <w:t>Our V</w:t>
      </w:r>
      <w:r w:rsidR="00EB2E9B">
        <w:rPr>
          <w:color w:val="595959" w:themeColor="text1" w:themeTint="A6"/>
        </w:rPr>
        <w:t>ision focuses on three key themes:</w:t>
      </w:r>
    </w:p>
    <w:p w:rsidR="001F7E7D" w:rsidRPr="001F7E7D" w:rsidRDefault="003A088E" w:rsidP="001F7E7D">
      <w:pPr>
        <w:rPr>
          <w:b/>
          <w:color w:val="595959" w:themeColor="text1" w:themeTint="A6"/>
        </w:rPr>
      </w:pPr>
      <w:r w:rsidRPr="001F7E7D">
        <w:rPr>
          <w:b/>
          <w:color w:val="595959" w:themeColor="text1" w:themeTint="A6"/>
        </w:rPr>
        <w:t>Se</w:t>
      </w:r>
      <w:r w:rsidR="003314D2" w:rsidRPr="001F7E7D">
        <w:rPr>
          <w:b/>
          <w:color w:val="595959" w:themeColor="text1" w:themeTint="A6"/>
        </w:rPr>
        <w:t xml:space="preserve">rvice Delivery </w:t>
      </w:r>
      <w:r w:rsidR="006042BA" w:rsidRPr="001F7E7D">
        <w:rPr>
          <w:b/>
          <w:color w:val="595959" w:themeColor="text1" w:themeTint="A6"/>
        </w:rPr>
        <w:t>–</w:t>
      </w:r>
      <w:r w:rsidR="003314D2" w:rsidRPr="001F7E7D">
        <w:rPr>
          <w:b/>
          <w:color w:val="595959" w:themeColor="text1" w:themeTint="A6"/>
        </w:rPr>
        <w:t xml:space="preserve"> Fire Stations at t</w:t>
      </w:r>
      <w:r w:rsidRPr="001F7E7D">
        <w:rPr>
          <w:b/>
          <w:color w:val="595959" w:themeColor="text1" w:themeTint="A6"/>
        </w:rPr>
        <w:t xml:space="preserve">he Heart </w:t>
      </w:r>
      <w:r w:rsidR="003314D2" w:rsidRPr="001F7E7D">
        <w:rPr>
          <w:b/>
          <w:color w:val="595959" w:themeColor="text1" w:themeTint="A6"/>
        </w:rPr>
        <w:t>o</w:t>
      </w:r>
      <w:r w:rsidRPr="001F7E7D">
        <w:rPr>
          <w:b/>
          <w:color w:val="595959" w:themeColor="text1" w:themeTint="A6"/>
        </w:rPr>
        <w:t>f Communities</w:t>
      </w:r>
      <w:r w:rsidR="0032397A">
        <w:rPr>
          <w:b/>
          <w:color w:val="595959" w:themeColor="text1" w:themeTint="A6"/>
        </w:rPr>
        <w:t>;</w:t>
      </w:r>
    </w:p>
    <w:p w:rsidR="003A088E" w:rsidRPr="00B821AF" w:rsidRDefault="003A088E" w:rsidP="003A088E">
      <w:pPr>
        <w:rPr>
          <w:b/>
          <w:color w:val="595959" w:themeColor="text1" w:themeTint="A6"/>
        </w:rPr>
      </w:pPr>
      <w:r w:rsidRPr="00B821AF">
        <w:rPr>
          <w:b/>
          <w:color w:val="595959" w:themeColor="text1" w:themeTint="A6"/>
        </w:rPr>
        <w:t xml:space="preserve">Service </w:t>
      </w:r>
      <w:r w:rsidR="003314D2" w:rsidRPr="00B821AF">
        <w:rPr>
          <w:b/>
          <w:color w:val="595959" w:themeColor="text1" w:themeTint="A6"/>
        </w:rPr>
        <w:t>Support – Capacity, Capability a</w:t>
      </w:r>
      <w:r w:rsidRPr="00B821AF">
        <w:rPr>
          <w:b/>
          <w:color w:val="595959" w:themeColor="text1" w:themeTint="A6"/>
        </w:rPr>
        <w:t>nd Resilience</w:t>
      </w:r>
      <w:r w:rsidR="0032397A">
        <w:rPr>
          <w:b/>
          <w:color w:val="595959" w:themeColor="text1" w:themeTint="A6"/>
        </w:rPr>
        <w:t xml:space="preserve"> and</w:t>
      </w:r>
    </w:p>
    <w:p w:rsidR="000523FC" w:rsidRPr="00175D00" w:rsidRDefault="003A088E" w:rsidP="00EB2E9B">
      <w:pPr>
        <w:rPr>
          <w:b/>
          <w:color w:val="595959" w:themeColor="text1" w:themeTint="A6"/>
        </w:rPr>
      </w:pPr>
      <w:r w:rsidRPr="00B821AF">
        <w:rPr>
          <w:b/>
          <w:color w:val="595959" w:themeColor="text1" w:themeTint="A6"/>
        </w:rPr>
        <w:t>Culture – On</w:t>
      </w:r>
      <w:r w:rsidR="00856DEA">
        <w:rPr>
          <w:b/>
          <w:color w:val="595959" w:themeColor="text1" w:themeTint="A6"/>
        </w:rPr>
        <w:t>e Team working col</w:t>
      </w:r>
      <w:r w:rsidR="003314D2" w:rsidRPr="00B821AF">
        <w:rPr>
          <w:b/>
          <w:color w:val="595959" w:themeColor="text1" w:themeTint="A6"/>
        </w:rPr>
        <w:t>laboratively f</w:t>
      </w:r>
      <w:r w:rsidRPr="00B821AF">
        <w:rPr>
          <w:b/>
          <w:color w:val="595959" w:themeColor="text1" w:themeTint="A6"/>
        </w:rPr>
        <w:t xml:space="preserve">or </w:t>
      </w:r>
      <w:r w:rsidR="00856DEA">
        <w:rPr>
          <w:b/>
          <w:color w:val="595959" w:themeColor="text1" w:themeTint="A6"/>
        </w:rPr>
        <w:t>the p</w:t>
      </w:r>
      <w:r w:rsidR="003314D2" w:rsidRPr="00B821AF">
        <w:rPr>
          <w:b/>
          <w:color w:val="595959" w:themeColor="text1" w:themeTint="A6"/>
        </w:rPr>
        <w:t>eople w</w:t>
      </w:r>
      <w:r w:rsidR="00856DEA">
        <w:rPr>
          <w:b/>
          <w:color w:val="595959" w:themeColor="text1" w:themeTint="A6"/>
        </w:rPr>
        <w:t>e s</w:t>
      </w:r>
      <w:r w:rsidR="00EB2E9B">
        <w:rPr>
          <w:b/>
          <w:color w:val="595959" w:themeColor="text1" w:themeTint="A6"/>
        </w:rPr>
        <w:t>erve</w:t>
      </w:r>
      <w:r w:rsidR="00A57281">
        <w:rPr>
          <w:b/>
          <w:color w:val="595959" w:themeColor="text1" w:themeTint="A6"/>
        </w:rPr>
        <w:t>.</w:t>
      </w:r>
      <w:r w:rsidR="00EB2E9B">
        <w:rPr>
          <w:color w:val="595959" w:themeColor="text1" w:themeTint="A6"/>
        </w:rPr>
        <w:t xml:space="preserve"> </w:t>
      </w:r>
    </w:p>
    <w:p w:rsidR="000523FC" w:rsidRDefault="00EB2E9B" w:rsidP="000523FC">
      <w:pPr>
        <w:rPr>
          <w:color w:val="595959" w:themeColor="text1" w:themeTint="A6"/>
        </w:rPr>
      </w:pPr>
      <w:r>
        <w:rPr>
          <w:color w:val="595959" w:themeColor="text1" w:themeTint="A6"/>
        </w:rPr>
        <w:t>To ensure that we have the right resources</w:t>
      </w:r>
      <w:r w:rsidR="00A57281">
        <w:rPr>
          <w:color w:val="595959" w:themeColor="text1" w:themeTint="A6"/>
        </w:rPr>
        <w:t>,</w:t>
      </w:r>
      <w:r>
        <w:rPr>
          <w:color w:val="595959" w:themeColor="text1" w:themeTint="A6"/>
        </w:rPr>
        <w:t xml:space="preserve"> in the right place</w:t>
      </w:r>
      <w:r w:rsidR="00A57281">
        <w:rPr>
          <w:color w:val="595959" w:themeColor="text1" w:themeTint="A6"/>
        </w:rPr>
        <w:t>, at the right time</w:t>
      </w:r>
      <w:r>
        <w:rPr>
          <w:color w:val="595959" w:themeColor="text1" w:themeTint="A6"/>
        </w:rPr>
        <w:t xml:space="preserve"> to deliver on these key themes</w:t>
      </w:r>
      <w:r w:rsidR="00A57281">
        <w:rPr>
          <w:color w:val="595959" w:themeColor="text1" w:themeTint="A6"/>
        </w:rPr>
        <w:t>,</w:t>
      </w:r>
      <w:r>
        <w:rPr>
          <w:color w:val="595959" w:themeColor="text1" w:themeTint="A6"/>
        </w:rPr>
        <w:t xml:space="preserve"> we need to maintain a significant asset base.</w:t>
      </w:r>
      <w:r w:rsidR="000523FC">
        <w:rPr>
          <w:color w:val="595959" w:themeColor="text1" w:themeTint="A6"/>
        </w:rPr>
        <w:t xml:space="preserve"> </w:t>
      </w:r>
      <w:r w:rsidRPr="000B4266">
        <w:rPr>
          <w:color w:val="595959" w:themeColor="text1" w:themeTint="A6"/>
        </w:rPr>
        <w:t xml:space="preserve">This document </w:t>
      </w:r>
      <w:r>
        <w:rPr>
          <w:color w:val="595959" w:themeColor="text1" w:themeTint="A6"/>
        </w:rPr>
        <w:t xml:space="preserve">sets out the Authority’s </w:t>
      </w:r>
      <w:r w:rsidR="00856DEA">
        <w:rPr>
          <w:color w:val="595959" w:themeColor="text1" w:themeTint="A6"/>
        </w:rPr>
        <w:t>15</w:t>
      </w:r>
      <w:r w:rsidR="000523FC">
        <w:rPr>
          <w:color w:val="595959" w:themeColor="text1" w:themeTint="A6"/>
        </w:rPr>
        <w:t>-year</w:t>
      </w:r>
      <w:r w:rsidR="00856DEA">
        <w:rPr>
          <w:color w:val="595959" w:themeColor="text1" w:themeTint="A6"/>
        </w:rPr>
        <w:t xml:space="preserve"> s</w:t>
      </w:r>
      <w:r>
        <w:rPr>
          <w:color w:val="595959" w:themeColor="text1" w:themeTint="A6"/>
        </w:rPr>
        <w:t xml:space="preserve">trategy </w:t>
      </w:r>
      <w:r w:rsidR="000523FC">
        <w:rPr>
          <w:color w:val="595959" w:themeColor="text1" w:themeTint="A6"/>
        </w:rPr>
        <w:t xml:space="preserve">for the replacement and </w:t>
      </w:r>
      <w:r w:rsidR="008205F6">
        <w:rPr>
          <w:color w:val="595959" w:themeColor="text1" w:themeTint="A6"/>
        </w:rPr>
        <w:t>improvement</w:t>
      </w:r>
      <w:r w:rsidR="000523FC">
        <w:rPr>
          <w:color w:val="595959" w:themeColor="text1" w:themeTint="A6"/>
        </w:rPr>
        <w:t xml:space="preserve"> of these assets</w:t>
      </w:r>
      <w:r>
        <w:rPr>
          <w:color w:val="595959" w:themeColor="text1" w:themeTint="A6"/>
        </w:rPr>
        <w:t xml:space="preserve">. </w:t>
      </w:r>
    </w:p>
    <w:p w:rsidR="00115185" w:rsidRDefault="00115185" w:rsidP="000523FC">
      <w:pPr>
        <w:rPr>
          <w:color w:val="595959" w:themeColor="text1" w:themeTint="A6"/>
        </w:rPr>
      </w:pPr>
    </w:p>
    <w:p w:rsidR="00A620FF" w:rsidRDefault="00EB2E9B" w:rsidP="00CC06BD">
      <w:pPr>
        <w:spacing w:after="240"/>
        <w:rPr>
          <w:color w:val="595959" w:themeColor="text1" w:themeTint="A6"/>
        </w:rPr>
      </w:pPr>
      <w:r>
        <w:rPr>
          <w:color w:val="595959" w:themeColor="text1" w:themeTint="A6"/>
        </w:rPr>
        <w:lastRenderedPageBreak/>
        <w:t xml:space="preserve">In simple </w:t>
      </w:r>
      <w:r w:rsidR="000523FC">
        <w:rPr>
          <w:color w:val="595959" w:themeColor="text1" w:themeTint="A6"/>
        </w:rPr>
        <w:t>terms,</w:t>
      </w:r>
      <w:r>
        <w:rPr>
          <w:color w:val="595959" w:themeColor="text1" w:themeTint="A6"/>
        </w:rPr>
        <w:t xml:space="preserve"> the</w:t>
      </w:r>
      <w:r w:rsidR="000523FC">
        <w:rPr>
          <w:color w:val="595959" w:themeColor="text1" w:themeTint="A6"/>
        </w:rPr>
        <w:t xml:space="preserve"> strategic assets of RBFRS can be broken down into three broad categories:</w:t>
      </w:r>
    </w:p>
    <w:p w:rsidR="000523FC" w:rsidRPr="002A1A07" w:rsidRDefault="000523FC" w:rsidP="00A620FF">
      <w:pPr>
        <w:numPr>
          <w:ilvl w:val="0"/>
          <w:numId w:val="17"/>
        </w:numPr>
        <w:tabs>
          <w:tab w:val="clear" w:pos="731"/>
        </w:tabs>
        <w:spacing w:after="120" w:line="290" w:lineRule="atLeast"/>
        <w:ind w:left="0" w:firstLine="284"/>
        <w:jc w:val="both"/>
        <w:rPr>
          <w:color w:val="595959" w:themeColor="text1" w:themeTint="A6"/>
        </w:rPr>
      </w:pPr>
      <w:r>
        <w:rPr>
          <w:color w:val="595959" w:themeColor="text1" w:themeTint="A6"/>
        </w:rPr>
        <w:t xml:space="preserve">Our buildings, which includes </w:t>
      </w:r>
      <w:r w:rsidR="005B329C">
        <w:rPr>
          <w:color w:val="595959" w:themeColor="text1" w:themeTint="A6"/>
        </w:rPr>
        <w:t>16</w:t>
      </w:r>
      <w:r w:rsidRPr="002A1A07">
        <w:rPr>
          <w:color w:val="595959" w:themeColor="text1" w:themeTint="A6"/>
        </w:rPr>
        <w:t xml:space="preserve"> fire stations</w:t>
      </w:r>
      <w:r>
        <w:rPr>
          <w:color w:val="595959" w:themeColor="text1" w:themeTint="A6"/>
        </w:rPr>
        <w:t>.</w:t>
      </w:r>
    </w:p>
    <w:p w:rsidR="000523FC" w:rsidRPr="002A1A07" w:rsidRDefault="000523FC" w:rsidP="00A620FF">
      <w:pPr>
        <w:numPr>
          <w:ilvl w:val="0"/>
          <w:numId w:val="17"/>
        </w:numPr>
        <w:tabs>
          <w:tab w:val="clear" w:pos="731"/>
        </w:tabs>
        <w:spacing w:after="120" w:line="290" w:lineRule="atLeast"/>
        <w:ind w:left="0" w:firstLine="284"/>
        <w:jc w:val="both"/>
        <w:rPr>
          <w:color w:val="595959" w:themeColor="text1" w:themeTint="A6"/>
        </w:rPr>
      </w:pPr>
      <w:r w:rsidRPr="002A1A07">
        <w:rPr>
          <w:color w:val="595959" w:themeColor="text1" w:themeTint="A6"/>
        </w:rPr>
        <w:t>Our fire appliances</w:t>
      </w:r>
      <w:r w:rsidR="00A620FF">
        <w:rPr>
          <w:color w:val="595959" w:themeColor="text1" w:themeTint="A6"/>
        </w:rPr>
        <w:t>, equipment</w:t>
      </w:r>
      <w:r w:rsidRPr="002A1A07">
        <w:rPr>
          <w:color w:val="595959" w:themeColor="text1" w:themeTint="A6"/>
        </w:rPr>
        <w:t xml:space="preserve"> and support fleet</w:t>
      </w:r>
      <w:r>
        <w:rPr>
          <w:color w:val="595959" w:themeColor="text1" w:themeTint="A6"/>
        </w:rPr>
        <w:t>.</w:t>
      </w:r>
    </w:p>
    <w:p w:rsidR="000523FC" w:rsidRPr="00CC06BD" w:rsidRDefault="000523FC" w:rsidP="00CC06BD">
      <w:pPr>
        <w:numPr>
          <w:ilvl w:val="0"/>
          <w:numId w:val="17"/>
        </w:numPr>
        <w:tabs>
          <w:tab w:val="clear" w:pos="731"/>
        </w:tabs>
        <w:spacing w:after="240" w:line="290" w:lineRule="atLeast"/>
        <w:ind w:left="0" w:firstLine="284"/>
        <w:jc w:val="both"/>
        <w:rPr>
          <w:color w:val="595959" w:themeColor="text1" w:themeTint="A6"/>
        </w:rPr>
      </w:pPr>
      <w:r w:rsidRPr="002A1A07">
        <w:rPr>
          <w:color w:val="595959" w:themeColor="text1" w:themeTint="A6"/>
        </w:rPr>
        <w:t>Our ICT infrastructure and systems</w:t>
      </w:r>
    </w:p>
    <w:p w:rsidR="009C026B" w:rsidRDefault="009C026B" w:rsidP="00CC06BD">
      <w:pPr>
        <w:autoSpaceDE w:val="0"/>
        <w:autoSpaceDN w:val="0"/>
        <w:adjustRightInd w:val="0"/>
        <w:spacing w:after="240"/>
        <w:rPr>
          <w:color w:val="595959" w:themeColor="text1" w:themeTint="A6"/>
        </w:rPr>
      </w:pPr>
      <w:r w:rsidRPr="009C026B">
        <w:rPr>
          <w:color w:val="595959" w:themeColor="text1" w:themeTint="A6"/>
        </w:rPr>
        <w:t>By working in colla</w:t>
      </w:r>
      <w:r w:rsidR="00A57281">
        <w:rPr>
          <w:color w:val="595959" w:themeColor="text1" w:themeTint="A6"/>
        </w:rPr>
        <w:t xml:space="preserve">boration with relevant partners – </w:t>
      </w:r>
      <w:r w:rsidRPr="009C026B">
        <w:rPr>
          <w:color w:val="595959" w:themeColor="text1" w:themeTint="A6"/>
        </w:rPr>
        <w:t>particularly those from the blue light services</w:t>
      </w:r>
      <w:r w:rsidR="00A57281">
        <w:rPr>
          <w:color w:val="595959" w:themeColor="text1" w:themeTint="A6"/>
        </w:rPr>
        <w:t xml:space="preserve"> –</w:t>
      </w:r>
      <w:r w:rsidRPr="009C026B">
        <w:rPr>
          <w:color w:val="595959" w:themeColor="text1" w:themeTint="A6"/>
        </w:rPr>
        <w:t xml:space="preserve"> RBFRS can deliver greater monetary and non-monetary benefits for the communities we serve.</w:t>
      </w:r>
      <w:r>
        <w:rPr>
          <w:color w:val="595959" w:themeColor="text1" w:themeTint="A6"/>
        </w:rPr>
        <w:t xml:space="preserve"> Therefore</w:t>
      </w:r>
      <w:r w:rsidR="00A57281">
        <w:rPr>
          <w:color w:val="595959" w:themeColor="text1" w:themeTint="A6"/>
        </w:rPr>
        <w:t>,</w:t>
      </w:r>
      <w:r>
        <w:rPr>
          <w:color w:val="595959" w:themeColor="text1" w:themeTint="A6"/>
        </w:rPr>
        <w:t xml:space="preserve"> at the core of this framework is the concept of collaboration. </w:t>
      </w:r>
    </w:p>
    <w:p w:rsidR="006A0B1D" w:rsidRPr="00417915" w:rsidRDefault="009C026B" w:rsidP="00CC06BD">
      <w:pPr>
        <w:autoSpaceDE w:val="0"/>
        <w:autoSpaceDN w:val="0"/>
        <w:adjustRightInd w:val="0"/>
        <w:spacing w:after="0"/>
        <w:rPr>
          <w:color w:val="595959" w:themeColor="text1" w:themeTint="A6"/>
        </w:rPr>
      </w:pPr>
      <w:r>
        <w:rPr>
          <w:color w:val="595959" w:themeColor="text1" w:themeTint="A6"/>
        </w:rPr>
        <w:t xml:space="preserve">RBFRS </w:t>
      </w:r>
      <w:r w:rsidR="00A57281">
        <w:rPr>
          <w:color w:val="595959" w:themeColor="text1" w:themeTint="A6"/>
        </w:rPr>
        <w:t>is</w:t>
      </w:r>
      <w:r>
        <w:rPr>
          <w:color w:val="595959" w:themeColor="text1" w:themeTint="A6"/>
        </w:rPr>
        <w:t xml:space="preserve"> rightly proud of the success to date in this area. This programme provides more opportunities to collaborate further and deliver greater efficiency and effectiveness for the future of the Service.</w:t>
      </w:r>
      <w:r w:rsidR="00166A43" w:rsidRPr="00417915">
        <w:rPr>
          <w:color w:val="595959" w:themeColor="text1" w:themeTint="A6"/>
        </w:rPr>
        <w:t xml:space="preserve"> </w:t>
      </w:r>
    </w:p>
    <w:p w:rsidR="00A157B9" w:rsidRDefault="00A157B9" w:rsidP="00A157B9">
      <w:pPr>
        <w:spacing w:before="240" w:after="240"/>
        <w:rPr>
          <w:rFonts w:cs="Arial"/>
          <w:color w:val="595959" w:themeColor="text1" w:themeTint="A6"/>
        </w:rPr>
      </w:pPr>
    </w:p>
    <w:p w:rsidR="002C495D" w:rsidRDefault="002C495D" w:rsidP="00A157B9">
      <w:pPr>
        <w:spacing w:before="240" w:after="240"/>
        <w:rPr>
          <w:rFonts w:cs="Arial"/>
          <w:color w:val="595959" w:themeColor="text1" w:themeTint="A6"/>
        </w:rPr>
      </w:pPr>
    </w:p>
    <w:p w:rsidR="002C495D" w:rsidRPr="00A157B9" w:rsidRDefault="002C495D" w:rsidP="002C495D">
      <w:pPr>
        <w:spacing w:before="240" w:after="240"/>
        <w:jc w:val="center"/>
        <w:rPr>
          <w:rFonts w:cs="Arial"/>
          <w:color w:val="595959" w:themeColor="text1" w:themeTint="A6"/>
        </w:rPr>
        <w:sectPr w:rsidR="002C495D" w:rsidRPr="00A157B9" w:rsidSect="00573ADC">
          <w:pgSz w:w="11906" w:h="16838"/>
          <w:pgMar w:top="1440" w:right="991" w:bottom="1440" w:left="1440" w:header="285" w:footer="708" w:gutter="0"/>
          <w:pgNumType w:start="1"/>
          <w:cols w:space="708"/>
          <w:docGrid w:linePitch="360"/>
        </w:sectPr>
      </w:pPr>
      <w:r>
        <w:rPr>
          <w:rFonts w:cs="Arial"/>
          <w:noProof/>
          <w:lang w:eastAsia="en-GB"/>
        </w:rPr>
        <w:drawing>
          <wp:inline distT="0" distB="0" distL="0" distR="0" wp14:anchorId="05A6629B" wp14:editId="5B219917">
            <wp:extent cx="2759848" cy="4141974"/>
            <wp:effectExtent l="0" t="0" r="254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62508" cy="4145966"/>
                    </a:xfrm>
                    <a:prstGeom prst="rect">
                      <a:avLst/>
                    </a:prstGeom>
                    <a:noFill/>
                    <a:ln>
                      <a:noFill/>
                    </a:ln>
                  </pic:spPr>
                </pic:pic>
              </a:graphicData>
            </a:graphic>
          </wp:inline>
        </w:drawing>
      </w:r>
    </w:p>
    <w:p w:rsidR="00B76554" w:rsidRDefault="00B76554" w:rsidP="00B76554">
      <w:pPr>
        <w:pStyle w:val="Head1RBFRS"/>
        <w:rPr>
          <w:b/>
        </w:rPr>
      </w:pPr>
      <w:r>
        <w:rPr>
          <w:b/>
        </w:rPr>
        <w:lastRenderedPageBreak/>
        <w:t>OUR BUILDINGS</w:t>
      </w:r>
    </w:p>
    <w:p w:rsidR="004975F1" w:rsidRPr="004975F1" w:rsidRDefault="004975F1" w:rsidP="004975F1">
      <w:pPr>
        <w:shd w:val="clear" w:color="auto" w:fill="FFFFFF"/>
        <w:spacing w:after="240"/>
        <w:rPr>
          <w:color w:val="595959" w:themeColor="text1" w:themeTint="A6"/>
        </w:rPr>
      </w:pPr>
      <w:r w:rsidRPr="004975F1">
        <w:rPr>
          <w:color w:val="595959" w:themeColor="text1" w:themeTint="A6"/>
        </w:rPr>
        <w:t xml:space="preserve">The annual refresh and development of the SAIF provides the Fire Authority with a clear view of the long term financial pressures on meeting the planned property improvement, replacement and refurbishment programmes that are urgently needed to ensure the built estate continues to meet its workforce delivery requirements now and into the future.  </w:t>
      </w:r>
    </w:p>
    <w:p w:rsidR="000243F9" w:rsidRPr="004975F1" w:rsidRDefault="000243F9" w:rsidP="004975F1">
      <w:pPr>
        <w:shd w:val="clear" w:color="auto" w:fill="FFFFFF"/>
        <w:spacing w:after="240"/>
        <w:rPr>
          <w:color w:val="595959" w:themeColor="text1" w:themeTint="A6"/>
        </w:rPr>
      </w:pPr>
      <w:r w:rsidRPr="004975F1">
        <w:rPr>
          <w:rFonts w:cs="Arial"/>
          <w:noProof/>
          <w:lang w:eastAsia="en-GB"/>
        </w:rPr>
        <w:drawing>
          <wp:anchor distT="0" distB="0" distL="114300" distR="114300" simplePos="0" relativeHeight="251734016" behindDoc="0" locked="0" layoutInCell="1" allowOverlap="1" wp14:anchorId="36A02FA4" wp14:editId="3A5064B2">
            <wp:simplePos x="0" y="0"/>
            <wp:positionH relativeFrom="margin">
              <wp:posOffset>2952750</wp:posOffset>
            </wp:positionH>
            <wp:positionV relativeFrom="margin">
              <wp:posOffset>3169920</wp:posOffset>
            </wp:positionV>
            <wp:extent cx="2619375" cy="1623695"/>
            <wp:effectExtent l="0" t="0" r="9525"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19375" cy="1623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75F1">
        <w:rPr>
          <w:rFonts w:ascii="Times New Roman" w:eastAsia="Times New Roman" w:hAnsi="Times New Roman" w:cs="Times New Roman"/>
          <w:noProof/>
          <w:lang w:eastAsia="en-GB"/>
        </w:rPr>
        <w:drawing>
          <wp:anchor distT="0" distB="0" distL="114300" distR="114300" simplePos="0" relativeHeight="251735040" behindDoc="0" locked="0" layoutInCell="1" allowOverlap="1" wp14:anchorId="6298D057" wp14:editId="1B7D728C">
            <wp:simplePos x="0" y="0"/>
            <wp:positionH relativeFrom="margin">
              <wp:align>left</wp:align>
            </wp:positionH>
            <wp:positionV relativeFrom="paragraph">
              <wp:posOffset>1635760</wp:posOffset>
            </wp:positionV>
            <wp:extent cx="2609850" cy="1598295"/>
            <wp:effectExtent l="0" t="0" r="0" b="1905"/>
            <wp:wrapSquare wrapText="bothSides"/>
            <wp:docPr id="1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09850" cy="15982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975F1" w:rsidRPr="004975F1">
        <w:rPr>
          <w:color w:val="595959" w:themeColor="text1" w:themeTint="A6"/>
        </w:rPr>
        <w:t xml:space="preserve">This past year has seen considerable steps towards completing Phase 1, with the </w:t>
      </w:r>
      <w:r w:rsidR="003C79E1">
        <w:rPr>
          <w:color w:val="595959" w:themeColor="text1" w:themeTint="A6"/>
        </w:rPr>
        <w:t>successful delivery of the new tri-service wholetime c</w:t>
      </w:r>
      <w:r>
        <w:rPr>
          <w:color w:val="595959" w:themeColor="text1" w:themeTint="A6"/>
        </w:rPr>
        <w:t xml:space="preserve">ommunity </w:t>
      </w:r>
      <w:r w:rsidR="003C79E1">
        <w:rPr>
          <w:color w:val="595959" w:themeColor="text1" w:themeTint="A6"/>
        </w:rPr>
        <w:t>fire s</w:t>
      </w:r>
      <w:r w:rsidR="004975F1" w:rsidRPr="004975F1">
        <w:rPr>
          <w:color w:val="595959" w:themeColor="text1" w:themeTint="A6"/>
        </w:rPr>
        <w:t>t</w:t>
      </w:r>
      <w:r w:rsidR="00F635B5">
        <w:rPr>
          <w:color w:val="595959" w:themeColor="text1" w:themeTint="A6"/>
        </w:rPr>
        <w:t>ation at Theale in October 2021</w:t>
      </w:r>
      <w:r w:rsidR="004975F1" w:rsidRPr="004975F1">
        <w:rPr>
          <w:color w:val="595959" w:themeColor="text1" w:themeTint="A6"/>
        </w:rPr>
        <w:t>. The high profile project at Theale was delivered on time and on budget during a period of extreme challenges with the uncertainty brought about by the continuing impacts of the Covid-19 pandemic, as well as the aftermath of the EU transition process that introduced nationwide supply chain issues and risks.  A more detailed case study on this project has been included later within this section.</w:t>
      </w:r>
    </w:p>
    <w:p w:rsidR="004975F1" w:rsidRPr="004975F1" w:rsidRDefault="004975F1" w:rsidP="004975F1">
      <w:pPr>
        <w:jc w:val="both"/>
        <w:rPr>
          <w:color w:val="595959" w:themeColor="text1" w:themeTint="A6"/>
        </w:rPr>
      </w:pPr>
    </w:p>
    <w:p w:rsidR="004975F1" w:rsidRPr="004975F1" w:rsidRDefault="004975F1" w:rsidP="004975F1">
      <w:pPr>
        <w:shd w:val="clear" w:color="auto" w:fill="FFFFFF"/>
        <w:spacing w:after="240"/>
        <w:rPr>
          <w:color w:val="595959" w:themeColor="text1" w:themeTint="A6"/>
        </w:rPr>
      </w:pPr>
      <w:r w:rsidRPr="004975F1">
        <w:rPr>
          <w:color w:val="595959" w:themeColor="text1" w:themeTint="A6"/>
        </w:rPr>
        <w:t xml:space="preserve">Only one project now remains </w:t>
      </w:r>
      <w:r w:rsidR="0031121A">
        <w:rPr>
          <w:color w:val="595959" w:themeColor="text1" w:themeTint="A6"/>
        </w:rPr>
        <w:t xml:space="preserve">to be commissioned </w:t>
      </w:r>
      <w:r w:rsidRPr="004975F1">
        <w:rPr>
          <w:color w:val="595959" w:themeColor="text1" w:themeTint="A6"/>
        </w:rPr>
        <w:t xml:space="preserve">within Phase 1 – the refurbishment of the Learning &amp; Development facilities based at the Whitley Wood site.  The established scope of requirements for the complete re-provision of the facilities is not currently supported by the allocated </w:t>
      </w:r>
      <w:r w:rsidR="00115185">
        <w:rPr>
          <w:color w:val="595959" w:themeColor="text1" w:themeTint="A6"/>
        </w:rPr>
        <w:t>provision</w:t>
      </w:r>
      <w:r w:rsidRPr="004975F1">
        <w:rPr>
          <w:color w:val="595959" w:themeColor="text1" w:themeTint="A6"/>
        </w:rPr>
        <w:t xml:space="preserve"> of £2m and this will either need further challenge to the scope or an increased funding allocation.  As is now established practice, this project will be developed into a full business case for more detailed consideration by Officers and Members during the coming year.  </w:t>
      </w:r>
    </w:p>
    <w:p w:rsidR="004975F1" w:rsidRPr="004975F1" w:rsidRDefault="004975F1" w:rsidP="004975F1">
      <w:pPr>
        <w:shd w:val="clear" w:color="auto" w:fill="FFFFFF"/>
        <w:spacing w:after="240"/>
        <w:rPr>
          <w:color w:val="595959" w:themeColor="text1" w:themeTint="A6"/>
        </w:rPr>
      </w:pPr>
      <w:r w:rsidRPr="004975F1">
        <w:rPr>
          <w:color w:val="595959" w:themeColor="text1" w:themeTint="A6"/>
        </w:rPr>
        <w:t xml:space="preserve">In continuing to deliver on the investment pathway of this framework, the small in-house Capital Projects team are not only meeting the strategic direction of the Authority, but working hard with end-users to ensure that what is delivered meets their specific operational needs and supports a more diverse workforce.  The project elements of ‘Collaboration, Co-ordination and Communication’ are front and centre in the team’s thinking, ensuring that the valuable investment by the Fire Authority is fully aligned across all Service departments.  </w:t>
      </w:r>
    </w:p>
    <w:p w:rsidR="004975F1" w:rsidRPr="004975F1" w:rsidRDefault="004975F1" w:rsidP="004975F1">
      <w:pPr>
        <w:shd w:val="clear" w:color="auto" w:fill="FFFFFF"/>
        <w:spacing w:after="240"/>
        <w:rPr>
          <w:color w:val="595959" w:themeColor="text1" w:themeTint="A6"/>
        </w:rPr>
      </w:pPr>
      <w:r w:rsidRPr="004975F1">
        <w:rPr>
          <w:color w:val="595959" w:themeColor="text1" w:themeTint="A6"/>
        </w:rPr>
        <w:lastRenderedPageBreak/>
        <w:t>Member oversight continues to be a key component of the success of the property capital strategy.  This is led by the Lead Member for Strategic Assets, ably supported by Members of the Property Development Working Group.</w:t>
      </w:r>
    </w:p>
    <w:p w:rsidR="004975F1" w:rsidRPr="004975F1" w:rsidRDefault="00F635B5" w:rsidP="004975F1">
      <w:pPr>
        <w:shd w:val="clear" w:color="auto" w:fill="FFFFFF"/>
        <w:spacing w:after="240"/>
        <w:rPr>
          <w:color w:val="595959" w:themeColor="text1" w:themeTint="A6"/>
        </w:rPr>
      </w:pPr>
      <w:r w:rsidRPr="004975F1">
        <w:rPr>
          <w:noProof/>
          <w:color w:val="595959" w:themeColor="text1" w:themeTint="A6"/>
          <w:lang w:eastAsia="en-GB"/>
        </w:rPr>
        <w:drawing>
          <wp:anchor distT="0" distB="0" distL="114300" distR="114300" simplePos="0" relativeHeight="251738112" behindDoc="0" locked="0" layoutInCell="1" allowOverlap="1" wp14:anchorId="3933CA65" wp14:editId="12E85458">
            <wp:simplePos x="0" y="0"/>
            <wp:positionH relativeFrom="margin">
              <wp:posOffset>3175000</wp:posOffset>
            </wp:positionH>
            <wp:positionV relativeFrom="margin">
              <wp:posOffset>2935605</wp:posOffset>
            </wp:positionV>
            <wp:extent cx="2917190" cy="2131060"/>
            <wp:effectExtent l="0" t="0" r="0" b="2540"/>
            <wp:wrapSquare wrapText="bothSides"/>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17190" cy="2131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75F1">
        <w:rPr>
          <w:rFonts w:eastAsia="Times New Roman" w:cs="Arial"/>
          <w:noProof/>
          <w:sz w:val="20"/>
          <w:szCs w:val="20"/>
          <w:lang w:eastAsia="en-GB"/>
        </w:rPr>
        <w:drawing>
          <wp:anchor distT="0" distB="0" distL="114300" distR="114300" simplePos="0" relativeHeight="251737088" behindDoc="0" locked="0" layoutInCell="1" allowOverlap="1" wp14:anchorId="75F86AAA" wp14:editId="5620EC86">
            <wp:simplePos x="0" y="0"/>
            <wp:positionH relativeFrom="margin">
              <wp:align>left</wp:align>
            </wp:positionH>
            <wp:positionV relativeFrom="margin">
              <wp:posOffset>2922905</wp:posOffset>
            </wp:positionV>
            <wp:extent cx="3009265" cy="2131060"/>
            <wp:effectExtent l="0" t="0" r="635" b="2540"/>
            <wp:wrapSquare wrapText="bothSides"/>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09265" cy="2131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75F1" w:rsidRPr="004975F1">
        <w:rPr>
          <w:color w:val="595959" w:themeColor="text1" w:themeTint="A6"/>
        </w:rPr>
        <w:t xml:space="preserve">Whilst </w:t>
      </w:r>
      <w:r w:rsidR="000243F9">
        <w:rPr>
          <w:color w:val="595959" w:themeColor="text1" w:themeTint="A6"/>
        </w:rPr>
        <w:t xml:space="preserve">it is anticipated that </w:t>
      </w:r>
      <w:r w:rsidR="004975F1" w:rsidRPr="004975F1">
        <w:rPr>
          <w:color w:val="595959" w:themeColor="text1" w:themeTint="A6"/>
        </w:rPr>
        <w:t xml:space="preserve">the successful delivery of the Asset Release </w:t>
      </w:r>
      <w:r w:rsidR="000243F9">
        <w:rPr>
          <w:color w:val="595959" w:themeColor="text1" w:themeTint="A6"/>
        </w:rPr>
        <w:t>Programme</w:t>
      </w:r>
      <w:r w:rsidR="004975F1" w:rsidRPr="004975F1">
        <w:rPr>
          <w:color w:val="595959" w:themeColor="text1" w:themeTint="A6"/>
        </w:rPr>
        <w:t xml:space="preserve"> </w:t>
      </w:r>
      <w:r w:rsidR="000243F9">
        <w:rPr>
          <w:color w:val="595959" w:themeColor="text1" w:themeTint="A6"/>
        </w:rPr>
        <w:t xml:space="preserve">will now </w:t>
      </w:r>
      <w:r w:rsidR="004975F1" w:rsidRPr="004975F1">
        <w:rPr>
          <w:color w:val="595959" w:themeColor="text1" w:themeTint="A6"/>
        </w:rPr>
        <w:t xml:space="preserve">provide additional capital receipts </w:t>
      </w:r>
      <w:r w:rsidR="000243F9">
        <w:rPr>
          <w:color w:val="595959" w:themeColor="text1" w:themeTint="A6"/>
        </w:rPr>
        <w:t>compared to initial estimates</w:t>
      </w:r>
      <w:r w:rsidR="000C54EB">
        <w:rPr>
          <w:color w:val="595959" w:themeColor="text1" w:themeTint="A6"/>
        </w:rPr>
        <w:t xml:space="preserve">, these receipts will still be insufficient to bridge the funding gap in relation to the property element of the SAIF. It is </w:t>
      </w:r>
      <w:r w:rsidR="004975F1" w:rsidRPr="004975F1">
        <w:rPr>
          <w:color w:val="595959" w:themeColor="text1" w:themeTint="A6"/>
        </w:rPr>
        <w:t>there</w:t>
      </w:r>
      <w:r w:rsidR="000C54EB">
        <w:rPr>
          <w:color w:val="595959" w:themeColor="text1" w:themeTint="A6"/>
        </w:rPr>
        <w:t>fore essential to</w:t>
      </w:r>
      <w:r w:rsidR="004975F1" w:rsidRPr="004975F1">
        <w:rPr>
          <w:color w:val="595959" w:themeColor="text1" w:themeTint="A6"/>
        </w:rPr>
        <w:t xml:space="preserve"> make the most efficient and effective use of these funds to ensure we get the best return on investment.  </w:t>
      </w:r>
      <w:r w:rsidR="000C54EB">
        <w:rPr>
          <w:color w:val="595959" w:themeColor="text1" w:themeTint="A6"/>
        </w:rPr>
        <w:t>Given</w:t>
      </w:r>
      <w:r w:rsidR="004975F1" w:rsidRPr="004975F1">
        <w:rPr>
          <w:color w:val="595959" w:themeColor="text1" w:themeTint="A6"/>
        </w:rPr>
        <w:t xml:space="preserve"> the continued </w:t>
      </w:r>
      <w:r w:rsidR="000C54EB">
        <w:rPr>
          <w:color w:val="595959" w:themeColor="text1" w:themeTint="A6"/>
        </w:rPr>
        <w:t>lack</w:t>
      </w:r>
      <w:r w:rsidR="004975F1" w:rsidRPr="004975F1">
        <w:rPr>
          <w:color w:val="595959" w:themeColor="text1" w:themeTint="A6"/>
        </w:rPr>
        <w:t xml:space="preserve"> of large scale capital funding</w:t>
      </w:r>
      <w:r w:rsidR="000C54EB">
        <w:rPr>
          <w:color w:val="595959" w:themeColor="text1" w:themeTint="A6"/>
        </w:rPr>
        <w:t>,</w:t>
      </w:r>
      <w:r w:rsidR="004975F1" w:rsidRPr="004975F1">
        <w:rPr>
          <w:color w:val="595959" w:themeColor="text1" w:themeTint="A6"/>
        </w:rPr>
        <w:t xml:space="preserve"> more creative solutions will need to be explored, such as collaborative ventures with blue light or local authority partners, joint ventures with private sector investors, as well as the opportunity for redevelopment value creation utilising the existing property portfolio where deemed suitable and appropriate.</w:t>
      </w:r>
    </w:p>
    <w:p w:rsidR="00F635B5" w:rsidRDefault="00F635B5" w:rsidP="004975F1">
      <w:pPr>
        <w:shd w:val="clear" w:color="auto" w:fill="FFFFFF"/>
        <w:spacing w:after="240"/>
        <w:rPr>
          <w:color w:val="595959" w:themeColor="text1" w:themeTint="A6"/>
        </w:rPr>
      </w:pPr>
    </w:p>
    <w:p w:rsidR="004975F1" w:rsidRPr="004975F1" w:rsidRDefault="004975F1" w:rsidP="004975F1">
      <w:pPr>
        <w:shd w:val="clear" w:color="auto" w:fill="FFFFFF"/>
        <w:spacing w:after="240"/>
        <w:rPr>
          <w:color w:val="595959" w:themeColor="text1" w:themeTint="A6"/>
        </w:rPr>
      </w:pPr>
      <w:r w:rsidRPr="004975F1">
        <w:rPr>
          <w:color w:val="595959" w:themeColor="text1" w:themeTint="A6"/>
        </w:rPr>
        <w:t>Understandably, the drive to improve our premises must also include key Service objectives; one of which is making our buildings fully accessible and supportive of a more diverse workforce.  The planned work within the first tr</w:t>
      </w:r>
      <w:r w:rsidR="000C54EB">
        <w:rPr>
          <w:color w:val="595959" w:themeColor="text1" w:themeTint="A6"/>
        </w:rPr>
        <w:t>anche of the Authority approved Minor Capital Works P</w:t>
      </w:r>
      <w:r w:rsidR="008205F6">
        <w:rPr>
          <w:color w:val="595959" w:themeColor="text1" w:themeTint="A6"/>
        </w:rPr>
        <w:t xml:space="preserve">rogramme, totalling </w:t>
      </w:r>
      <w:r w:rsidR="000C54EB" w:rsidRPr="004975F1">
        <w:rPr>
          <w:color w:val="595959" w:themeColor="text1" w:themeTint="A6"/>
        </w:rPr>
        <w:t>£1.25m</w:t>
      </w:r>
      <w:r w:rsidR="008205F6">
        <w:rPr>
          <w:color w:val="595959" w:themeColor="text1" w:themeTint="A6"/>
        </w:rPr>
        <w:t>,</w:t>
      </w:r>
      <w:r w:rsidRPr="004975F1">
        <w:rPr>
          <w:color w:val="595959" w:themeColor="text1" w:themeTint="A6"/>
        </w:rPr>
        <w:t xml:space="preserve"> focus</w:t>
      </w:r>
      <w:r w:rsidR="000C54EB">
        <w:rPr>
          <w:color w:val="595959" w:themeColor="text1" w:themeTint="A6"/>
        </w:rPr>
        <w:t>es on three key themes.</w:t>
      </w:r>
      <w:r w:rsidRPr="004975F1">
        <w:rPr>
          <w:color w:val="595959" w:themeColor="text1" w:themeTint="A6"/>
        </w:rPr>
        <w:t xml:space="preserve"> </w:t>
      </w:r>
      <w:r w:rsidR="000C54EB">
        <w:rPr>
          <w:color w:val="595959" w:themeColor="text1" w:themeTint="A6"/>
        </w:rPr>
        <w:t>F</w:t>
      </w:r>
      <w:r w:rsidRPr="004975F1">
        <w:rPr>
          <w:color w:val="595959" w:themeColor="text1" w:themeTint="A6"/>
        </w:rPr>
        <w:t>irst</w:t>
      </w:r>
      <w:r w:rsidR="000C54EB">
        <w:rPr>
          <w:color w:val="595959" w:themeColor="text1" w:themeTint="A6"/>
        </w:rPr>
        <w:t xml:space="preserve">ly, </w:t>
      </w:r>
      <w:r w:rsidR="003C79E1">
        <w:rPr>
          <w:color w:val="595959" w:themeColor="text1" w:themeTint="A6"/>
        </w:rPr>
        <w:t xml:space="preserve">as mentioned, </w:t>
      </w:r>
      <w:r w:rsidR="000C54EB">
        <w:rPr>
          <w:color w:val="595959" w:themeColor="text1" w:themeTint="A6"/>
        </w:rPr>
        <w:t xml:space="preserve">we need to ensure that </w:t>
      </w:r>
      <w:r w:rsidRPr="004975F1">
        <w:rPr>
          <w:color w:val="595959" w:themeColor="text1" w:themeTint="A6"/>
        </w:rPr>
        <w:t>our properties su</w:t>
      </w:r>
      <w:r w:rsidR="000C54EB">
        <w:rPr>
          <w:color w:val="595959" w:themeColor="text1" w:themeTint="A6"/>
        </w:rPr>
        <w:t>pport a more diverse workforce; secondly, the works will</w:t>
      </w:r>
      <w:r w:rsidRPr="004975F1">
        <w:rPr>
          <w:color w:val="595959" w:themeColor="text1" w:themeTint="A6"/>
        </w:rPr>
        <w:t xml:space="preserve"> provide suitable separation of operational and ‘clean’ areas to prevent cross contamination in the workplace</w:t>
      </w:r>
      <w:r w:rsidR="003C79E1">
        <w:rPr>
          <w:color w:val="595959" w:themeColor="text1" w:themeTint="A6"/>
        </w:rPr>
        <w:t>;</w:t>
      </w:r>
      <w:r w:rsidRPr="004975F1">
        <w:rPr>
          <w:color w:val="595959" w:themeColor="text1" w:themeTint="A6"/>
        </w:rPr>
        <w:t xml:space="preserve"> and </w:t>
      </w:r>
      <w:r w:rsidR="000C54EB">
        <w:rPr>
          <w:color w:val="595959" w:themeColor="text1" w:themeTint="A6"/>
        </w:rPr>
        <w:t xml:space="preserve">finally there will be a focus on </w:t>
      </w:r>
      <w:r w:rsidRPr="004975F1">
        <w:rPr>
          <w:color w:val="595959" w:themeColor="text1" w:themeTint="A6"/>
        </w:rPr>
        <w:t xml:space="preserve">improving the general working and living environments for all of our staff based on fire stations.  There will need to be a continued investment in future phases of </w:t>
      </w:r>
      <w:r w:rsidR="003C79E1">
        <w:rPr>
          <w:color w:val="595959" w:themeColor="text1" w:themeTint="A6"/>
        </w:rPr>
        <w:t>the Minor Capital Works P</w:t>
      </w:r>
      <w:r w:rsidRPr="004975F1">
        <w:rPr>
          <w:color w:val="595959" w:themeColor="text1" w:themeTint="A6"/>
        </w:rPr>
        <w:t xml:space="preserve">rogramme until sufficient capital investment can be secured to re-provide our key property assets.  </w:t>
      </w:r>
    </w:p>
    <w:p w:rsidR="004975F1" w:rsidRDefault="004975F1" w:rsidP="004975F1">
      <w:pPr>
        <w:shd w:val="clear" w:color="auto" w:fill="FFFFFF"/>
        <w:spacing w:after="240"/>
        <w:rPr>
          <w:color w:val="595959" w:themeColor="text1" w:themeTint="A6"/>
        </w:rPr>
      </w:pPr>
      <w:r w:rsidRPr="004975F1">
        <w:rPr>
          <w:color w:val="595959" w:themeColor="text1" w:themeTint="A6"/>
        </w:rPr>
        <w:t>Following on from “Cop-26: Towards a more sustainable, low</w:t>
      </w:r>
      <w:r w:rsidR="008205F6">
        <w:rPr>
          <w:color w:val="595959" w:themeColor="text1" w:themeTint="A6"/>
        </w:rPr>
        <w:t>-carbon world”, the Fire sector</w:t>
      </w:r>
      <w:r w:rsidRPr="004975F1">
        <w:rPr>
          <w:color w:val="595959" w:themeColor="text1" w:themeTint="A6"/>
        </w:rPr>
        <w:t xml:space="preserve"> must do far more to reduce its carbon footprint to achieve the Government’s aim of Carbon Net Zero by 2050.  For </w:t>
      </w:r>
      <w:r w:rsidR="003C79E1">
        <w:rPr>
          <w:color w:val="595959" w:themeColor="text1" w:themeTint="A6"/>
        </w:rPr>
        <w:t>the Authority</w:t>
      </w:r>
      <w:r w:rsidRPr="004975F1">
        <w:rPr>
          <w:color w:val="595959" w:themeColor="text1" w:themeTint="A6"/>
        </w:rPr>
        <w:t xml:space="preserve">, the first step in terms of our built </w:t>
      </w:r>
      <w:r w:rsidRPr="004975F1">
        <w:rPr>
          <w:color w:val="595959" w:themeColor="text1" w:themeTint="A6"/>
        </w:rPr>
        <w:lastRenderedPageBreak/>
        <w:t xml:space="preserve">estate is to establish a baseline of our current carbon emissions; only then will we be able to track our positive steps in reducing those emissions.  This will require targeted investment to first identify and then invest in ways to reduce our carbon output.  </w:t>
      </w:r>
    </w:p>
    <w:p w:rsidR="00EA33AE" w:rsidRPr="004975F1" w:rsidRDefault="00EA33AE" w:rsidP="004975F1">
      <w:pPr>
        <w:shd w:val="clear" w:color="auto" w:fill="FFFFFF"/>
        <w:spacing w:after="240"/>
        <w:rPr>
          <w:color w:val="595959" w:themeColor="text1" w:themeTint="A6"/>
        </w:rPr>
      </w:pPr>
    </w:p>
    <w:p w:rsidR="004975F1" w:rsidRPr="004975F1" w:rsidRDefault="004975F1" w:rsidP="004975F1">
      <w:pPr>
        <w:rPr>
          <w:b/>
          <w:color w:val="FF0000"/>
          <w:sz w:val="32"/>
          <w:szCs w:val="32"/>
        </w:rPr>
      </w:pPr>
      <w:r w:rsidRPr="004975F1">
        <w:rPr>
          <w:b/>
          <w:color w:val="FF0000"/>
          <w:sz w:val="32"/>
          <w:szCs w:val="32"/>
        </w:rPr>
        <w:t>Theale Case Study</w:t>
      </w:r>
    </w:p>
    <w:p w:rsidR="004975F1" w:rsidRPr="004975F1" w:rsidRDefault="004975F1" w:rsidP="004975F1">
      <w:pPr>
        <w:shd w:val="clear" w:color="auto" w:fill="FFFFFF"/>
        <w:spacing w:after="120"/>
        <w:rPr>
          <w:color w:val="595959" w:themeColor="text1" w:themeTint="A6"/>
        </w:rPr>
      </w:pPr>
      <w:r w:rsidRPr="004975F1">
        <w:rPr>
          <w:color w:val="595959" w:themeColor="text1" w:themeTint="A6"/>
        </w:rPr>
        <w:t>One of the high profile projects within Phase 1 of the SAIF was the successful delivery of a new tri-service community wholetime station at Theale.  This station will strengthen the Service’s reach into West Berkshire, as well as playing its part in supporting an efficient delivery of operational response to the whole county.  Providing a new blue light hub will also support closer working and property sharing with our colleagues within th</w:t>
      </w:r>
      <w:r w:rsidR="00F635B5">
        <w:rPr>
          <w:color w:val="595959" w:themeColor="text1" w:themeTint="A6"/>
        </w:rPr>
        <w:t>e police and ambulance services,</w:t>
      </w:r>
      <w:r w:rsidRPr="004975F1">
        <w:rPr>
          <w:color w:val="595959" w:themeColor="text1" w:themeTint="A6"/>
        </w:rPr>
        <w:t xml:space="preserve"> further strengthening the emergency response to the local communities and also supporting a more efficient use of public sector property.</w:t>
      </w:r>
      <w:r w:rsidR="00F457B7">
        <w:rPr>
          <w:color w:val="595959" w:themeColor="text1" w:themeTint="A6"/>
        </w:rPr>
        <w:t xml:space="preserve">  In line with the Authority’s V</w:t>
      </w:r>
      <w:r w:rsidRPr="004975F1">
        <w:rPr>
          <w:color w:val="595959" w:themeColor="text1" w:themeTint="A6"/>
        </w:rPr>
        <w:t xml:space="preserve">ision, this station will also provide facilities that will support community use of public assets.  </w:t>
      </w:r>
    </w:p>
    <w:p w:rsidR="004975F1" w:rsidRPr="004975F1" w:rsidRDefault="004975F1" w:rsidP="004975F1">
      <w:pPr>
        <w:shd w:val="clear" w:color="auto" w:fill="FFFFFF"/>
        <w:spacing w:after="120"/>
        <w:rPr>
          <w:color w:val="595959" w:themeColor="text1" w:themeTint="A6"/>
        </w:rPr>
      </w:pPr>
    </w:p>
    <w:p w:rsidR="004975F1" w:rsidRPr="004975F1" w:rsidRDefault="00F635B5" w:rsidP="004975F1">
      <w:pPr>
        <w:shd w:val="clear" w:color="auto" w:fill="FFFFFF"/>
        <w:spacing w:after="120"/>
        <w:rPr>
          <w:color w:val="595959" w:themeColor="text1" w:themeTint="A6"/>
        </w:rPr>
      </w:pPr>
      <w:r w:rsidRPr="004975F1">
        <w:rPr>
          <w:noProof/>
          <w:color w:val="595959" w:themeColor="text1" w:themeTint="A6"/>
          <w:lang w:eastAsia="en-GB"/>
        </w:rPr>
        <w:drawing>
          <wp:anchor distT="0" distB="0" distL="114300" distR="114300" simplePos="0" relativeHeight="251736064" behindDoc="0" locked="0" layoutInCell="1" allowOverlap="1" wp14:anchorId="481EB8C1" wp14:editId="5DA2A96A">
            <wp:simplePos x="0" y="0"/>
            <wp:positionH relativeFrom="margin">
              <wp:posOffset>3092450</wp:posOffset>
            </wp:positionH>
            <wp:positionV relativeFrom="margin">
              <wp:posOffset>4535170</wp:posOffset>
            </wp:positionV>
            <wp:extent cx="2743200" cy="2076450"/>
            <wp:effectExtent l="0" t="0" r="0" b="0"/>
            <wp:wrapSquare wrapText="bothSides"/>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43200" cy="2076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75F1" w:rsidRPr="004975F1">
        <w:rPr>
          <w:color w:val="595959" w:themeColor="text1" w:themeTint="A6"/>
        </w:rPr>
        <w:t xml:space="preserve"> </w:t>
      </w:r>
      <w:r w:rsidR="00F457B7" w:rsidRPr="004975F1">
        <w:rPr>
          <w:noProof/>
          <w:color w:val="595959" w:themeColor="text1" w:themeTint="A6"/>
          <w:lang w:eastAsia="en-GB"/>
        </w:rPr>
        <w:drawing>
          <wp:inline distT="0" distB="0" distL="0" distR="0" wp14:anchorId="117DF0AC" wp14:editId="2786BA39">
            <wp:extent cx="2755219" cy="2067560"/>
            <wp:effectExtent l="0" t="0" r="7620" b="889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63449" cy="2073736"/>
                    </a:xfrm>
                    <a:prstGeom prst="rect">
                      <a:avLst/>
                    </a:prstGeom>
                    <a:noFill/>
                    <a:ln>
                      <a:noFill/>
                    </a:ln>
                  </pic:spPr>
                </pic:pic>
              </a:graphicData>
            </a:graphic>
          </wp:inline>
        </w:drawing>
      </w:r>
    </w:p>
    <w:p w:rsidR="00F457B7" w:rsidRDefault="00F457B7" w:rsidP="004975F1">
      <w:pPr>
        <w:shd w:val="clear" w:color="auto" w:fill="FFFFFF"/>
        <w:spacing w:after="120"/>
        <w:rPr>
          <w:color w:val="595959" w:themeColor="text1" w:themeTint="A6"/>
        </w:rPr>
      </w:pPr>
    </w:p>
    <w:p w:rsidR="00F457B7" w:rsidRDefault="004975F1" w:rsidP="004975F1">
      <w:pPr>
        <w:shd w:val="clear" w:color="auto" w:fill="FFFFFF"/>
        <w:spacing w:after="120"/>
        <w:rPr>
          <w:color w:val="595959" w:themeColor="text1" w:themeTint="A6"/>
        </w:rPr>
      </w:pPr>
      <w:r w:rsidRPr="004975F1">
        <w:rPr>
          <w:color w:val="595959" w:themeColor="text1" w:themeTint="A6"/>
        </w:rPr>
        <w:t>The Capital Projects team were able to build on the previous capital investment success at Hungerford and Crowthorne.  Utilising the lessons learned from these two projects, the team were able to fine tune the collaborative design aspects to further enhance working relationship</w:t>
      </w:r>
      <w:r w:rsidR="00F457B7">
        <w:rPr>
          <w:color w:val="595959" w:themeColor="text1" w:themeTint="A6"/>
        </w:rPr>
        <w:t>s</w:t>
      </w:r>
      <w:r w:rsidRPr="004975F1">
        <w:rPr>
          <w:color w:val="595959" w:themeColor="text1" w:themeTint="A6"/>
        </w:rPr>
        <w:t xml:space="preserve"> between all site users.  In terms of wider Service requirements, the new station fully aligns with our People Strategy, by providing facilities that support a more diverse workforce and the entire station is</w:t>
      </w:r>
      <w:r w:rsidR="00F457B7">
        <w:rPr>
          <w:color w:val="595959" w:themeColor="text1" w:themeTint="A6"/>
        </w:rPr>
        <w:t xml:space="preserve"> fully accessible to any user.</w:t>
      </w:r>
    </w:p>
    <w:p w:rsidR="004975F1" w:rsidRPr="004975F1" w:rsidRDefault="004975F1" w:rsidP="004975F1">
      <w:pPr>
        <w:shd w:val="clear" w:color="auto" w:fill="FFFFFF"/>
        <w:spacing w:after="120"/>
        <w:rPr>
          <w:color w:val="595959" w:themeColor="text1" w:themeTint="A6"/>
        </w:rPr>
      </w:pPr>
      <w:r w:rsidRPr="004975F1">
        <w:rPr>
          <w:color w:val="595959" w:themeColor="text1" w:themeTint="A6"/>
        </w:rPr>
        <w:t xml:space="preserve">Ensuring that the station is fully utilised, there are areas for any member of staff to use as a touchdown or team space, further strengthening the ties between </w:t>
      </w:r>
      <w:r w:rsidRPr="004975F1">
        <w:rPr>
          <w:color w:val="595959" w:themeColor="text1" w:themeTint="A6"/>
        </w:rPr>
        <w:lastRenderedPageBreak/>
        <w:t xml:space="preserve">operational and corporate members of staff.  Another key area of focus was with regard to introducing suitable work flows around the station to avoid the potential for contaminant transfer between operational and non-operational areas.  This station now sets a strong best practice baseline for the Service, clearly separating key areas to ensure the best possible working conditions.  </w:t>
      </w:r>
    </w:p>
    <w:p w:rsidR="004975F1" w:rsidRDefault="004975F1" w:rsidP="00B77EC0">
      <w:pPr>
        <w:pStyle w:val="Head1RBFRS"/>
        <w:spacing w:after="0"/>
        <w:rPr>
          <w:color w:val="595959" w:themeColor="text1" w:themeTint="A6"/>
          <w:sz w:val="24"/>
          <w:szCs w:val="24"/>
        </w:rPr>
      </w:pPr>
      <w:r w:rsidRPr="004975F1">
        <w:rPr>
          <w:color w:val="595959" w:themeColor="text1" w:themeTint="A6"/>
          <w:sz w:val="24"/>
          <w:szCs w:val="24"/>
        </w:rPr>
        <w:t>The successful completion of this project in terms of quality, time and cost is a continuing demonstration of the sound strategic planning of the Authority and the strong working relationship between Officers and Members.</w:t>
      </w:r>
    </w:p>
    <w:p w:rsidR="00B77EC0" w:rsidRDefault="00B77EC0" w:rsidP="00B77EC0">
      <w:pPr>
        <w:pStyle w:val="Head1RBFRS"/>
        <w:spacing w:after="0"/>
        <w:rPr>
          <w:b/>
          <w:sz w:val="24"/>
          <w:szCs w:val="24"/>
        </w:rPr>
      </w:pPr>
    </w:p>
    <w:p w:rsidR="00B77EC0" w:rsidRPr="00B77EC0" w:rsidRDefault="00B77EC0" w:rsidP="00B77EC0">
      <w:pPr>
        <w:pStyle w:val="Head1RBFRS"/>
        <w:spacing w:after="0"/>
        <w:rPr>
          <w:b/>
          <w:sz w:val="24"/>
          <w:szCs w:val="24"/>
        </w:rPr>
      </w:pPr>
    </w:p>
    <w:p w:rsidR="00F635B5" w:rsidRDefault="00F635B5" w:rsidP="00F635B5">
      <w:pPr>
        <w:pStyle w:val="NoSpacing"/>
      </w:pPr>
      <w:r>
        <w:rPr>
          <w:b/>
          <w:color w:val="FF0000"/>
          <w:sz w:val="32"/>
          <w:szCs w:val="32"/>
        </w:rPr>
        <w:t>Disposals</w:t>
      </w:r>
    </w:p>
    <w:p w:rsidR="00F635B5" w:rsidRDefault="00F635B5" w:rsidP="00F635B5">
      <w:pPr>
        <w:pStyle w:val="NoSpacing"/>
      </w:pPr>
    </w:p>
    <w:p w:rsidR="00F635B5" w:rsidRDefault="00F635B5" w:rsidP="00F635B5">
      <w:pPr>
        <w:spacing w:after="0"/>
        <w:rPr>
          <w:rFonts w:cs="Arial"/>
          <w:color w:val="595959" w:themeColor="text1" w:themeTint="A6"/>
        </w:rPr>
      </w:pPr>
      <w:r w:rsidRPr="00EE4ACC">
        <w:rPr>
          <w:rFonts w:cs="Arial"/>
          <w:color w:val="595959" w:themeColor="text1" w:themeTint="A6"/>
        </w:rPr>
        <w:t xml:space="preserve">Following the opening of the new wholetime fire station at Theale, the Service has successfully brought three sites to the market for disposal during the last year – Wargrave, Pangbourne and Dee Road.  These sites were identified </w:t>
      </w:r>
      <w:r>
        <w:rPr>
          <w:rFonts w:cs="Arial"/>
          <w:color w:val="595959" w:themeColor="text1" w:themeTint="A6"/>
        </w:rPr>
        <w:t xml:space="preserve">for disposal </w:t>
      </w:r>
      <w:r w:rsidR="00D4137A">
        <w:rPr>
          <w:rFonts w:cs="Arial"/>
          <w:color w:val="595959" w:themeColor="text1" w:themeTint="A6"/>
        </w:rPr>
        <w:t>as part of</w:t>
      </w:r>
      <w:r w:rsidRPr="00EE4ACC">
        <w:rPr>
          <w:rFonts w:cs="Arial"/>
          <w:color w:val="595959" w:themeColor="text1" w:themeTint="A6"/>
        </w:rPr>
        <w:t xml:space="preserve"> the 2017 Service Redesign</w:t>
      </w:r>
      <w:r w:rsidR="005E628A">
        <w:rPr>
          <w:rFonts w:cs="Arial"/>
          <w:color w:val="595959" w:themeColor="text1" w:themeTint="A6"/>
        </w:rPr>
        <w:t xml:space="preserve"> and the receipts from these sales will fund future phases of the SAIF.</w:t>
      </w:r>
    </w:p>
    <w:p w:rsidR="008205F6" w:rsidRDefault="008205F6" w:rsidP="00F635B5">
      <w:pPr>
        <w:spacing w:after="0"/>
        <w:rPr>
          <w:rFonts w:cs="Arial"/>
          <w:color w:val="595959" w:themeColor="text1" w:themeTint="A6"/>
        </w:rPr>
      </w:pPr>
    </w:p>
    <w:p w:rsidR="00B77EC0" w:rsidRDefault="008205F6" w:rsidP="00F635B5">
      <w:pPr>
        <w:spacing w:after="0"/>
        <w:rPr>
          <w:rFonts w:cs="Arial"/>
          <w:color w:val="595959" w:themeColor="text1" w:themeTint="A6"/>
        </w:rPr>
      </w:pPr>
      <w:r>
        <w:rPr>
          <w:rFonts w:cs="Arial"/>
          <w:color w:val="595959" w:themeColor="text1" w:themeTint="A6"/>
        </w:rPr>
        <w:t xml:space="preserve">All properties are disposed of in accordance with the Authority’s </w:t>
      </w:r>
      <w:r w:rsidR="00BC5571" w:rsidRPr="00972DC6">
        <w:rPr>
          <w:rFonts w:cs="Arial"/>
          <w:i/>
          <w:color w:val="595959" w:themeColor="text1" w:themeTint="A6"/>
        </w:rPr>
        <w:t>Guiding Principles for Property Asset Release</w:t>
      </w:r>
      <w:r w:rsidR="00BC5571">
        <w:rPr>
          <w:rFonts w:cs="Arial"/>
          <w:color w:val="595959" w:themeColor="text1" w:themeTint="A6"/>
        </w:rPr>
        <w:t xml:space="preserve"> to ensure </w:t>
      </w:r>
      <w:r w:rsidR="00972DC6">
        <w:rPr>
          <w:rFonts w:cs="Arial"/>
          <w:color w:val="595959" w:themeColor="text1" w:themeTint="A6"/>
        </w:rPr>
        <w:t xml:space="preserve">full </w:t>
      </w:r>
      <w:r w:rsidR="00BC5571">
        <w:rPr>
          <w:rFonts w:cs="Arial"/>
          <w:color w:val="595959" w:themeColor="text1" w:themeTint="A6"/>
        </w:rPr>
        <w:t xml:space="preserve">transparency </w:t>
      </w:r>
      <w:r w:rsidR="00972DC6">
        <w:rPr>
          <w:rFonts w:cs="Arial"/>
          <w:color w:val="595959" w:themeColor="text1" w:themeTint="A6"/>
        </w:rPr>
        <w:t>in relation to the management of valuable assets.</w:t>
      </w:r>
      <w:r w:rsidR="00BC5571">
        <w:rPr>
          <w:rFonts w:cs="Arial"/>
          <w:color w:val="595959" w:themeColor="text1" w:themeTint="A6"/>
        </w:rPr>
        <w:t xml:space="preserve"> </w:t>
      </w:r>
    </w:p>
    <w:p w:rsidR="00B77EC0" w:rsidRDefault="00B77EC0" w:rsidP="00F635B5">
      <w:pPr>
        <w:spacing w:after="0"/>
        <w:rPr>
          <w:rFonts w:cs="Arial"/>
          <w:color w:val="595959" w:themeColor="text1" w:themeTint="A6"/>
        </w:rPr>
      </w:pPr>
    </w:p>
    <w:p w:rsidR="008D3436" w:rsidRPr="008D3436" w:rsidRDefault="00AC530A" w:rsidP="00B76554">
      <w:pPr>
        <w:rPr>
          <w:sz w:val="32"/>
          <w:szCs w:val="32"/>
        </w:rPr>
      </w:pPr>
      <w:r>
        <w:rPr>
          <w:b/>
          <w:color w:val="FF0000"/>
          <w:sz w:val="32"/>
          <w:szCs w:val="32"/>
        </w:rPr>
        <w:t xml:space="preserve">Future Phasing </w:t>
      </w:r>
      <w:r w:rsidR="008A112E">
        <w:rPr>
          <w:b/>
          <w:color w:val="FF0000"/>
          <w:sz w:val="32"/>
          <w:szCs w:val="32"/>
        </w:rPr>
        <w:t>of</w:t>
      </w:r>
      <w:r w:rsidRPr="00D442BF">
        <w:rPr>
          <w:b/>
          <w:color w:val="FF0000"/>
          <w:sz w:val="32"/>
          <w:szCs w:val="32"/>
        </w:rPr>
        <w:t xml:space="preserve"> </w:t>
      </w:r>
      <w:r w:rsidR="005E628A">
        <w:rPr>
          <w:b/>
          <w:color w:val="FF0000"/>
          <w:sz w:val="32"/>
          <w:szCs w:val="32"/>
        </w:rPr>
        <w:t>Property</w:t>
      </w:r>
      <w:r>
        <w:rPr>
          <w:b/>
          <w:color w:val="FF0000"/>
          <w:sz w:val="32"/>
          <w:szCs w:val="32"/>
        </w:rPr>
        <w:t xml:space="preserve"> </w:t>
      </w:r>
      <w:r w:rsidR="005E628A">
        <w:rPr>
          <w:b/>
          <w:color w:val="FF0000"/>
          <w:sz w:val="32"/>
          <w:szCs w:val="32"/>
        </w:rPr>
        <w:t>Projects</w:t>
      </w:r>
    </w:p>
    <w:p w:rsidR="00EE4ACC" w:rsidRDefault="00EE4ACC" w:rsidP="00EE4ACC">
      <w:pPr>
        <w:rPr>
          <w:color w:val="595959" w:themeColor="text1" w:themeTint="A6"/>
        </w:rPr>
      </w:pPr>
      <w:r>
        <w:rPr>
          <w:color w:val="595959" w:themeColor="text1" w:themeTint="A6"/>
        </w:rPr>
        <w:t xml:space="preserve">Property projects have been grouped into four phases. Provision for the costs of Phase 1 </w:t>
      </w:r>
      <w:r w:rsidR="005E628A">
        <w:rPr>
          <w:color w:val="595959" w:themeColor="text1" w:themeTint="A6"/>
        </w:rPr>
        <w:t>has</w:t>
      </w:r>
      <w:r>
        <w:rPr>
          <w:color w:val="595959" w:themeColor="text1" w:themeTint="A6"/>
        </w:rPr>
        <w:t xml:space="preserve"> been built into the Fire Authority’s Medium Term Financial Plan. The projects listed in subsequent phases have been grouped based on the capacity to undertake the necessary work and the service delivery needs of the organisation. It should be noted however, that through the Thames Valley Collaboration Programme, the Berkshire One Public E</w:t>
      </w:r>
      <w:r w:rsidR="005E628A">
        <w:rPr>
          <w:color w:val="595959" w:themeColor="text1" w:themeTint="A6"/>
        </w:rPr>
        <w:t>state Programme and the future C</w:t>
      </w:r>
      <w:r>
        <w:rPr>
          <w:color w:val="595959" w:themeColor="text1" w:themeTint="A6"/>
        </w:rPr>
        <w:t xml:space="preserve">RMP processes, this ordering may change. </w:t>
      </w:r>
    </w:p>
    <w:p w:rsidR="00EE4ACC" w:rsidRDefault="00EE4ACC" w:rsidP="00EE4ACC">
      <w:pPr>
        <w:rPr>
          <w:color w:val="595959" w:themeColor="text1" w:themeTint="A6"/>
        </w:rPr>
      </w:pPr>
      <w:r>
        <w:rPr>
          <w:color w:val="595959" w:themeColor="text1" w:themeTint="A6"/>
        </w:rPr>
        <w:t xml:space="preserve">The Fire Authority has also built in the necessary due diligence processes to scrutinise and approve the building of new fire stations and major redevelopments. </w:t>
      </w:r>
      <w:r w:rsidRPr="005A569C">
        <w:rPr>
          <w:color w:val="595959" w:themeColor="text1" w:themeTint="A6"/>
        </w:rPr>
        <w:t>The</w:t>
      </w:r>
      <w:r>
        <w:rPr>
          <w:color w:val="595959" w:themeColor="text1" w:themeTint="A6"/>
        </w:rPr>
        <w:t xml:space="preserve"> move from making provision to authorising spend can only be agreed by the Fire Authority once funding is in place and the appropriate feasibility studies and tendering exercises have been completed.</w:t>
      </w:r>
    </w:p>
    <w:p w:rsidR="003928D1" w:rsidRDefault="003928D1">
      <w:pPr>
        <w:rPr>
          <w:color w:val="595959" w:themeColor="text1" w:themeTint="A6"/>
        </w:rPr>
      </w:pPr>
      <w:r>
        <w:rPr>
          <w:color w:val="595959" w:themeColor="text1" w:themeTint="A6"/>
        </w:rPr>
        <w:br w:type="page"/>
      </w:r>
    </w:p>
    <w:tbl>
      <w:tblPr>
        <w:tblStyle w:val="TableGrid"/>
        <w:tblpPr w:leftFromText="180" w:rightFromText="180" w:horzAnchor="margin" w:tblpY="560"/>
        <w:tblW w:w="9209" w:type="dxa"/>
        <w:tblLook w:val="04A0" w:firstRow="1" w:lastRow="0" w:firstColumn="1" w:lastColumn="0" w:noHBand="0" w:noVBand="1"/>
      </w:tblPr>
      <w:tblGrid>
        <w:gridCol w:w="2263"/>
        <w:gridCol w:w="1764"/>
        <w:gridCol w:w="1739"/>
        <w:gridCol w:w="1706"/>
        <w:gridCol w:w="1737"/>
      </w:tblGrid>
      <w:tr w:rsidR="00562DE4" w:rsidRPr="001600F8" w:rsidTr="00C42843">
        <w:trPr>
          <w:trHeight w:val="807"/>
        </w:trPr>
        <w:tc>
          <w:tcPr>
            <w:tcW w:w="2263" w:type="dxa"/>
            <w:tcBorders>
              <w:top w:val="single" w:sz="4" w:space="0" w:color="FFFFFF"/>
              <w:left w:val="single" w:sz="4" w:space="0" w:color="FFFFFF"/>
              <w:bottom w:val="single" w:sz="4" w:space="0" w:color="FFFFFF"/>
              <w:right w:val="single" w:sz="4" w:space="0" w:color="FFFFFF"/>
            </w:tcBorders>
            <w:shd w:val="clear" w:color="auto" w:fill="C00000"/>
          </w:tcPr>
          <w:p w:rsidR="00562DE4" w:rsidRDefault="00562DE4" w:rsidP="00C42843">
            <w:pPr>
              <w:rPr>
                <w:rFonts w:eastAsia="Calibri"/>
                <w:color w:val="595959"/>
              </w:rPr>
            </w:pPr>
          </w:p>
          <w:p w:rsidR="00C42843" w:rsidRDefault="00C42843" w:rsidP="00C42843">
            <w:pPr>
              <w:rPr>
                <w:rFonts w:eastAsia="Calibri"/>
                <w:color w:val="595959"/>
              </w:rPr>
            </w:pPr>
          </w:p>
          <w:p w:rsidR="00C42843" w:rsidRPr="001600F8" w:rsidRDefault="00C42843" w:rsidP="00C42843">
            <w:pPr>
              <w:rPr>
                <w:rFonts w:eastAsia="Calibri"/>
                <w:color w:val="595959"/>
              </w:rPr>
            </w:pPr>
          </w:p>
        </w:tc>
        <w:tc>
          <w:tcPr>
            <w:tcW w:w="1764" w:type="dxa"/>
            <w:tcBorders>
              <w:top w:val="single" w:sz="4" w:space="0" w:color="FFFFFF"/>
              <w:left w:val="single" w:sz="4" w:space="0" w:color="FFFFFF"/>
              <w:bottom w:val="single" w:sz="4" w:space="0" w:color="FFFFFF"/>
              <w:right w:val="single" w:sz="4" w:space="0" w:color="FFFFFF"/>
            </w:tcBorders>
            <w:shd w:val="clear" w:color="auto" w:fill="C00000"/>
          </w:tcPr>
          <w:p w:rsidR="00562DE4" w:rsidRPr="00666FB3" w:rsidRDefault="00562DE4" w:rsidP="00C42843">
            <w:pPr>
              <w:jc w:val="center"/>
              <w:rPr>
                <w:rFonts w:eastAsia="Calibri"/>
                <w:b/>
              </w:rPr>
            </w:pPr>
            <w:r w:rsidRPr="00666FB3">
              <w:rPr>
                <w:rFonts w:eastAsia="Calibri"/>
                <w:b/>
              </w:rPr>
              <w:t xml:space="preserve">Phase 1   </w:t>
            </w:r>
          </w:p>
          <w:p w:rsidR="00562DE4" w:rsidRPr="00666FB3" w:rsidRDefault="00562DE4" w:rsidP="00C42843">
            <w:pPr>
              <w:rPr>
                <w:rFonts w:eastAsia="Calibri"/>
                <w:b/>
                <w:color w:val="595959"/>
              </w:rPr>
            </w:pPr>
            <w:r w:rsidRPr="00666FB3">
              <w:rPr>
                <w:rFonts w:eastAsia="Calibri"/>
                <w:b/>
              </w:rPr>
              <w:t xml:space="preserve">   to 2023/24</w:t>
            </w:r>
          </w:p>
        </w:tc>
        <w:tc>
          <w:tcPr>
            <w:tcW w:w="1739" w:type="dxa"/>
            <w:tcBorders>
              <w:top w:val="single" w:sz="4" w:space="0" w:color="FFFFFF"/>
              <w:left w:val="single" w:sz="4" w:space="0" w:color="FFFFFF"/>
              <w:bottom w:val="single" w:sz="4" w:space="0" w:color="FFFFFF"/>
              <w:right w:val="single" w:sz="4" w:space="0" w:color="FFFFFF"/>
            </w:tcBorders>
            <w:shd w:val="clear" w:color="auto" w:fill="C00000"/>
          </w:tcPr>
          <w:p w:rsidR="00562DE4" w:rsidRPr="00666FB3" w:rsidRDefault="00562DE4" w:rsidP="00C42843">
            <w:pPr>
              <w:jc w:val="center"/>
              <w:rPr>
                <w:rFonts w:eastAsia="Calibri"/>
                <w:b/>
              </w:rPr>
            </w:pPr>
            <w:r w:rsidRPr="00666FB3">
              <w:rPr>
                <w:rFonts w:eastAsia="Calibri"/>
                <w:b/>
              </w:rPr>
              <w:t>Phase 2</w:t>
            </w:r>
          </w:p>
          <w:p w:rsidR="00562DE4" w:rsidRPr="00666FB3" w:rsidRDefault="00562DE4" w:rsidP="00C42843">
            <w:pPr>
              <w:jc w:val="center"/>
              <w:rPr>
                <w:rFonts w:eastAsia="Calibri"/>
                <w:b/>
                <w:color w:val="595959"/>
              </w:rPr>
            </w:pPr>
            <w:r w:rsidRPr="00666FB3">
              <w:rPr>
                <w:rFonts w:eastAsia="Calibri"/>
                <w:b/>
              </w:rPr>
              <w:t xml:space="preserve">   2024/25 – 2027/28</w:t>
            </w:r>
          </w:p>
        </w:tc>
        <w:tc>
          <w:tcPr>
            <w:tcW w:w="1706" w:type="dxa"/>
            <w:tcBorders>
              <w:top w:val="single" w:sz="4" w:space="0" w:color="FFFFFF"/>
              <w:left w:val="single" w:sz="4" w:space="0" w:color="FFFFFF"/>
              <w:bottom w:val="single" w:sz="4" w:space="0" w:color="FFFFFF"/>
              <w:right w:val="single" w:sz="4" w:space="0" w:color="FFFFFF"/>
            </w:tcBorders>
            <w:shd w:val="clear" w:color="auto" w:fill="C00000"/>
          </w:tcPr>
          <w:p w:rsidR="00562DE4" w:rsidRPr="00666FB3" w:rsidRDefault="00562DE4" w:rsidP="00C42843">
            <w:pPr>
              <w:jc w:val="center"/>
              <w:rPr>
                <w:rFonts w:eastAsia="Calibri"/>
                <w:b/>
              </w:rPr>
            </w:pPr>
            <w:r w:rsidRPr="00666FB3">
              <w:rPr>
                <w:rFonts w:eastAsia="Calibri"/>
                <w:b/>
              </w:rPr>
              <w:t>Phase 3</w:t>
            </w:r>
          </w:p>
          <w:p w:rsidR="00562DE4" w:rsidRPr="00666FB3" w:rsidRDefault="00562DE4" w:rsidP="00C42843">
            <w:pPr>
              <w:jc w:val="center"/>
              <w:rPr>
                <w:rFonts w:eastAsia="Calibri"/>
                <w:b/>
                <w:color w:val="595959"/>
              </w:rPr>
            </w:pPr>
            <w:r w:rsidRPr="00666FB3">
              <w:rPr>
                <w:rFonts w:eastAsia="Calibri"/>
                <w:b/>
              </w:rPr>
              <w:t xml:space="preserve">   2028/29 – 2031/32</w:t>
            </w:r>
          </w:p>
        </w:tc>
        <w:tc>
          <w:tcPr>
            <w:tcW w:w="1737" w:type="dxa"/>
            <w:tcBorders>
              <w:top w:val="single" w:sz="4" w:space="0" w:color="FFFFFF"/>
              <w:left w:val="single" w:sz="4" w:space="0" w:color="FFFFFF"/>
              <w:bottom w:val="single" w:sz="4" w:space="0" w:color="FFFFFF"/>
              <w:right w:val="single" w:sz="4" w:space="0" w:color="FFFFFF"/>
            </w:tcBorders>
            <w:shd w:val="clear" w:color="auto" w:fill="C00000"/>
          </w:tcPr>
          <w:p w:rsidR="00562DE4" w:rsidRPr="00666FB3" w:rsidRDefault="00562DE4" w:rsidP="00C42843">
            <w:pPr>
              <w:jc w:val="center"/>
              <w:rPr>
                <w:rFonts w:eastAsia="Calibri"/>
                <w:b/>
              </w:rPr>
            </w:pPr>
            <w:r w:rsidRPr="00666FB3">
              <w:rPr>
                <w:rFonts w:eastAsia="Calibri"/>
                <w:b/>
              </w:rPr>
              <w:t>Phase 4</w:t>
            </w:r>
          </w:p>
          <w:p w:rsidR="00562DE4" w:rsidRPr="00666FB3" w:rsidRDefault="00AA6785" w:rsidP="00C42843">
            <w:pPr>
              <w:jc w:val="center"/>
              <w:rPr>
                <w:rFonts w:eastAsia="Calibri"/>
                <w:b/>
                <w:color w:val="595959"/>
              </w:rPr>
            </w:pPr>
            <w:r>
              <w:rPr>
                <w:rFonts w:eastAsia="Calibri"/>
                <w:b/>
              </w:rPr>
              <w:t xml:space="preserve">   </w:t>
            </w:r>
            <w:r w:rsidR="00BA05CB">
              <w:rPr>
                <w:rFonts w:eastAsia="Calibri"/>
                <w:b/>
              </w:rPr>
              <w:t>2032/33 – 2036/37</w:t>
            </w:r>
          </w:p>
        </w:tc>
      </w:tr>
      <w:tr w:rsidR="00562DE4" w:rsidRPr="001600F8" w:rsidTr="00C42843">
        <w:trPr>
          <w:trHeight w:val="1274"/>
        </w:trPr>
        <w:tc>
          <w:tcPr>
            <w:tcW w:w="2263" w:type="dxa"/>
            <w:tcBorders>
              <w:top w:val="single" w:sz="4" w:space="0" w:color="FFFFFF"/>
              <w:left w:val="single" w:sz="4" w:space="0" w:color="FFFFFF"/>
              <w:bottom w:val="single" w:sz="4" w:space="0" w:color="FFFFFF"/>
              <w:right w:val="single" w:sz="4" w:space="0" w:color="FFFFFF"/>
            </w:tcBorders>
            <w:shd w:val="clear" w:color="auto" w:fill="BFBFBF"/>
          </w:tcPr>
          <w:p w:rsidR="00562DE4" w:rsidRPr="001600F8" w:rsidRDefault="00562DE4" w:rsidP="00C42843">
            <w:pPr>
              <w:rPr>
                <w:rFonts w:eastAsia="Calibri"/>
                <w:b/>
              </w:rPr>
            </w:pPr>
            <w:r w:rsidRPr="001600F8">
              <w:rPr>
                <w:rFonts w:eastAsia="Calibri"/>
                <w:b/>
              </w:rPr>
              <w:t>New Fire Stations</w:t>
            </w:r>
          </w:p>
          <w:p w:rsidR="00562DE4" w:rsidRPr="001600F8" w:rsidRDefault="00562DE4" w:rsidP="00C42843">
            <w:pPr>
              <w:rPr>
                <w:rFonts w:eastAsia="Calibri"/>
                <w:color w:val="595959"/>
              </w:rPr>
            </w:pPr>
          </w:p>
        </w:tc>
        <w:tc>
          <w:tcPr>
            <w:tcW w:w="1764" w:type="dxa"/>
            <w:tcBorders>
              <w:top w:val="single" w:sz="4" w:space="0" w:color="FFFFFF"/>
              <w:left w:val="single" w:sz="4" w:space="0" w:color="FFFFFF"/>
              <w:bottom w:val="single" w:sz="4" w:space="0" w:color="FFFFFF"/>
              <w:right w:val="single" w:sz="4" w:space="0" w:color="FFFFFF"/>
            </w:tcBorders>
            <w:shd w:val="clear" w:color="auto" w:fill="BFBFBF"/>
          </w:tcPr>
          <w:p w:rsidR="00562DE4" w:rsidRPr="00EE4ACC" w:rsidRDefault="00562DE4" w:rsidP="00C42843">
            <w:pPr>
              <w:jc w:val="center"/>
              <w:rPr>
                <w:rFonts w:eastAsia="Calibri"/>
                <w:color w:val="404040" w:themeColor="text1" w:themeTint="BF"/>
              </w:rPr>
            </w:pPr>
            <w:r w:rsidRPr="00EE4ACC">
              <w:rPr>
                <w:rFonts w:eastAsia="Calibri"/>
                <w:color w:val="404040" w:themeColor="text1" w:themeTint="BF"/>
              </w:rPr>
              <w:t>Theale</w:t>
            </w:r>
          </w:p>
          <w:p w:rsidR="00C42843" w:rsidRPr="00EE4ACC" w:rsidRDefault="00C42843" w:rsidP="00C42843">
            <w:pPr>
              <w:jc w:val="center"/>
              <w:rPr>
                <w:rFonts w:eastAsia="Calibri"/>
                <w:color w:val="404040" w:themeColor="text1" w:themeTint="BF"/>
              </w:rPr>
            </w:pPr>
            <w:r w:rsidRPr="00EE4ACC">
              <w:rPr>
                <w:rFonts w:eastAsia="Calibri"/>
                <w:color w:val="404040" w:themeColor="text1" w:themeTint="BF"/>
              </w:rPr>
              <w:t>(</w:t>
            </w:r>
            <w:r w:rsidR="00BA05CB" w:rsidRPr="00EE4ACC">
              <w:rPr>
                <w:rFonts w:eastAsia="Calibri"/>
                <w:color w:val="404040" w:themeColor="text1" w:themeTint="BF"/>
              </w:rPr>
              <w:t>completed</w:t>
            </w:r>
            <w:r w:rsidRPr="00EE4ACC">
              <w:rPr>
                <w:rFonts w:eastAsia="Calibri"/>
                <w:color w:val="404040" w:themeColor="text1" w:themeTint="BF"/>
              </w:rPr>
              <w:t>)</w:t>
            </w:r>
          </w:p>
          <w:p w:rsidR="00562DE4" w:rsidRPr="00EE4ACC" w:rsidRDefault="00562DE4" w:rsidP="00C42843">
            <w:pPr>
              <w:jc w:val="center"/>
              <w:rPr>
                <w:rFonts w:eastAsia="Calibri"/>
                <w:color w:val="404040" w:themeColor="text1" w:themeTint="BF"/>
              </w:rPr>
            </w:pPr>
          </w:p>
          <w:p w:rsidR="00562DE4" w:rsidRPr="00EE4ACC" w:rsidRDefault="00562DE4" w:rsidP="00C42843">
            <w:pPr>
              <w:jc w:val="center"/>
              <w:rPr>
                <w:rFonts w:eastAsia="Calibri"/>
                <w:color w:val="404040" w:themeColor="text1" w:themeTint="BF"/>
              </w:rPr>
            </w:pPr>
            <w:r w:rsidRPr="00EE4ACC">
              <w:rPr>
                <w:rFonts w:eastAsia="Calibri"/>
                <w:color w:val="404040" w:themeColor="text1" w:themeTint="BF"/>
              </w:rPr>
              <w:t>£9.2m</w:t>
            </w:r>
          </w:p>
          <w:p w:rsidR="00562DE4" w:rsidRPr="00EE4ACC" w:rsidRDefault="00562DE4" w:rsidP="00C42843">
            <w:pPr>
              <w:rPr>
                <w:rFonts w:eastAsia="Calibri"/>
                <w:color w:val="404040" w:themeColor="text1" w:themeTint="BF"/>
              </w:rPr>
            </w:pPr>
          </w:p>
        </w:tc>
        <w:tc>
          <w:tcPr>
            <w:tcW w:w="1739" w:type="dxa"/>
            <w:tcBorders>
              <w:top w:val="single" w:sz="4" w:space="0" w:color="FFFFFF"/>
              <w:left w:val="single" w:sz="4" w:space="0" w:color="FFFFFF"/>
              <w:bottom w:val="single" w:sz="4" w:space="0" w:color="FFFFFF"/>
              <w:right w:val="single" w:sz="4" w:space="0" w:color="FFFFFF"/>
            </w:tcBorders>
            <w:shd w:val="clear" w:color="auto" w:fill="BFBFBF"/>
          </w:tcPr>
          <w:p w:rsidR="00562DE4" w:rsidRPr="001600F8" w:rsidRDefault="00562DE4" w:rsidP="00C42843">
            <w:pPr>
              <w:jc w:val="center"/>
              <w:rPr>
                <w:rFonts w:eastAsia="Calibri"/>
              </w:rPr>
            </w:pPr>
          </w:p>
        </w:tc>
        <w:tc>
          <w:tcPr>
            <w:tcW w:w="1706" w:type="dxa"/>
            <w:tcBorders>
              <w:top w:val="single" w:sz="4" w:space="0" w:color="FFFFFF"/>
              <w:left w:val="single" w:sz="4" w:space="0" w:color="FFFFFF"/>
              <w:bottom w:val="single" w:sz="4" w:space="0" w:color="FFFFFF"/>
              <w:right w:val="single" w:sz="4" w:space="0" w:color="FFFFFF"/>
            </w:tcBorders>
            <w:shd w:val="clear" w:color="auto" w:fill="BFBFBF"/>
          </w:tcPr>
          <w:p w:rsidR="00562DE4" w:rsidRPr="001600F8" w:rsidRDefault="00562DE4" w:rsidP="00C42843">
            <w:pPr>
              <w:jc w:val="center"/>
              <w:rPr>
                <w:rFonts w:eastAsia="Calibri"/>
              </w:rPr>
            </w:pPr>
          </w:p>
        </w:tc>
        <w:tc>
          <w:tcPr>
            <w:tcW w:w="1737" w:type="dxa"/>
            <w:tcBorders>
              <w:top w:val="single" w:sz="4" w:space="0" w:color="FFFFFF"/>
              <w:left w:val="single" w:sz="4" w:space="0" w:color="FFFFFF"/>
              <w:bottom w:val="single" w:sz="4" w:space="0" w:color="FFFFFF"/>
              <w:right w:val="single" w:sz="4" w:space="0" w:color="FFFFFF"/>
            </w:tcBorders>
            <w:shd w:val="clear" w:color="auto" w:fill="BFBFBF"/>
          </w:tcPr>
          <w:p w:rsidR="00562DE4" w:rsidRPr="001600F8" w:rsidRDefault="00562DE4" w:rsidP="00C42843">
            <w:pPr>
              <w:jc w:val="center"/>
              <w:rPr>
                <w:rFonts w:eastAsia="Calibri"/>
              </w:rPr>
            </w:pPr>
          </w:p>
        </w:tc>
      </w:tr>
      <w:tr w:rsidR="00562DE4" w:rsidRPr="001600F8" w:rsidTr="00C42843">
        <w:trPr>
          <w:trHeight w:val="1331"/>
        </w:trPr>
        <w:tc>
          <w:tcPr>
            <w:tcW w:w="2263" w:type="dxa"/>
            <w:tcBorders>
              <w:top w:val="single" w:sz="4" w:space="0" w:color="FFFFFF"/>
              <w:left w:val="single" w:sz="4" w:space="0" w:color="FFFFFF"/>
              <w:bottom w:val="single" w:sz="4" w:space="0" w:color="FFFFFF"/>
              <w:right w:val="single" w:sz="4" w:space="0" w:color="FFFFFF"/>
            </w:tcBorders>
            <w:shd w:val="clear" w:color="auto" w:fill="BFBFBF"/>
          </w:tcPr>
          <w:p w:rsidR="00562DE4" w:rsidRPr="001600F8" w:rsidRDefault="00562DE4" w:rsidP="00C42843">
            <w:pPr>
              <w:rPr>
                <w:rFonts w:eastAsia="Calibri"/>
                <w:color w:val="595959"/>
              </w:rPr>
            </w:pPr>
            <w:r w:rsidRPr="001600F8">
              <w:rPr>
                <w:rFonts w:eastAsia="Calibri"/>
                <w:b/>
              </w:rPr>
              <w:t>Major Redevelopment</w:t>
            </w:r>
          </w:p>
        </w:tc>
        <w:tc>
          <w:tcPr>
            <w:tcW w:w="1764" w:type="dxa"/>
            <w:tcBorders>
              <w:top w:val="single" w:sz="4" w:space="0" w:color="FFFFFF"/>
              <w:left w:val="single" w:sz="4" w:space="0" w:color="FFFFFF"/>
              <w:bottom w:val="single" w:sz="4" w:space="0" w:color="FFFFFF"/>
              <w:right w:val="single" w:sz="4" w:space="0" w:color="FFFFFF"/>
            </w:tcBorders>
            <w:shd w:val="clear" w:color="auto" w:fill="BFBFBF"/>
          </w:tcPr>
          <w:p w:rsidR="00562DE4" w:rsidRPr="00EE4ACC" w:rsidRDefault="00562DE4" w:rsidP="00C42843">
            <w:pPr>
              <w:jc w:val="center"/>
              <w:rPr>
                <w:rFonts w:eastAsia="Calibri"/>
                <w:color w:val="404040" w:themeColor="text1" w:themeTint="BF"/>
              </w:rPr>
            </w:pPr>
            <w:r w:rsidRPr="00EE4ACC">
              <w:rPr>
                <w:rFonts w:eastAsia="Calibri"/>
                <w:color w:val="404040" w:themeColor="text1" w:themeTint="BF"/>
              </w:rPr>
              <w:t>Hungerford</w:t>
            </w:r>
          </w:p>
          <w:p w:rsidR="00562DE4" w:rsidRPr="00EE4ACC" w:rsidRDefault="00562DE4" w:rsidP="00C42843">
            <w:pPr>
              <w:jc w:val="center"/>
              <w:rPr>
                <w:rFonts w:eastAsia="Calibri"/>
                <w:color w:val="404040" w:themeColor="text1" w:themeTint="BF"/>
              </w:rPr>
            </w:pPr>
            <w:r w:rsidRPr="00EE4ACC">
              <w:rPr>
                <w:rFonts w:eastAsia="Calibri"/>
                <w:color w:val="404040" w:themeColor="text1" w:themeTint="BF"/>
              </w:rPr>
              <w:t>(completed)</w:t>
            </w:r>
          </w:p>
          <w:p w:rsidR="00562DE4" w:rsidRPr="00EE4ACC" w:rsidRDefault="00562DE4" w:rsidP="00C42843">
            <w:pPr>
              <w:jc w:val="center"/>
              <w:rPr>
                <w:rFonts w:eastAsia="Calibri"/>
                <w:color w:val="404040" w:themeColor="text1" w:themeTint="BF"/>
              </w:rPr>
            </w:pPr>
          </w:p>
          <w:p w:rsidR="00562DE4" w:rsidRPr="00EE4ACC" w:rsidRDefault="00562DE4" w:rsidP="00C42843">
            <w:pPr>
              <w:jc w:val="center"/>
              <w:rPr>
                <w:rFonts w:eastAsia="Calibri"/>
                <w:color w:val="404040" w:themeColor="text1" w:themeTint="BF"/>
              </w:rPr>
            </w:pPr>
            <w:r w:rsidRPr="00EE4ACC">
              <w:rPr>
                <w:rFonts w:eastAsia="Calibri"/>
                <w:color w:val="404040" w:themeColor="text1" w:themeTint="BF"/>
              </w:rPr>
              <w:t>£0.8m</w:t>
            </w:r>
          </w:p>
          <w:p w:rsidR="00562DE4" w:rsidRPr="00EE4ACC" w:rsidRDefault="00562DE4" w:rsidP="00C42843">
            <w:pPr>
              <w:rPr>
                <w:rFonts w:eastAsia="Calibri"/>
                <w:color w:val="404040" w:themeColor="text1" w:themeTint="BF"/>
              </w:rPr>
            </w:pPr>
          </w:p>
        </w:tc>
        <w:tc>
          <w:tcPr>
            <w:tcW w:w="1739" w:type="dxa"/>
            <w:tcBorders>
              <w:top w:val="single" w:sz="4" w:space="0" w:color="FFFFFF"/>
              <w:left w:val="single" w:sz="4" w:space="0" w:color="FFFFFF"/>
              <w:bottom w:val="single" w:sz="4" w:space="0" w:color="FFFFFF"/>
              <w:right w:val="single" w:sz="4" w:space="0" w:color="FFFFFF"/>
            </w:tcBorders>
            <w:shd w:val="clear" w:color="auto" w:fill="BFBFBF"/>
          </w:tcPr>
          <w:p w:rsidR="00562DE4" w:rsidRPr="001600F8" w:rsidRDefault="00562DE4" w:rsidP="00C42843">
            <w:pPr>
              <w:jc w:val="center"/>
              <w:rPr>
                <w:rFonts w:eastAsia="Calibri"/>
              </w:rPr>
            </w:pPr>
            <w:r w:rsidRPr="001600F8">
              <w:rPr>
                <w:rFonts w:eastAsia="Calibri"/>
              </w:rPr>
              <w:t>Langley</w:t>
            </w:r>
          </w:p>
          <w:p w:rsidR="00562DE4" w:rsidRDefault="00562DE4" w:rsidP="00C42843">
            <w:pPr>
              <w:jc w:val="center"/>
              <w:rPr>
                <w:rFonts w:eastAsia="Calibri"/>
              </w:rPr>
            </w:pPr>
          </w:p>
          <w:p w:rsidR="00C42843" w:rsidRPr="001600F8" w:rsidRDefault="00C42843" w:rsidP="00C42843">
            <w:pPr>
              <w:jc w:val="center"/>
              <w:rPr>
                <w:rFonts w:eastAsia="Calibri"/>
              </w:rPr>
            </w:pPr>
          </w:p>
          <w:p w:rsidR="00562DE4" w:rsidRPr="001600F8" w:rsidRDefault="00562DE4" w:rsidP="00C42843">
            <w:pPr>
              <w:jc w:val="center"/>
              <w:rPr>
                <w:rFonts w:eastAsia="Calibri"/>
              </w:rPr>
            </w:pPr>
            <w:r w:rsidRPr="001600F8">
              <w:rPr>
                <w:rFonts w:eastAsia="Calibri"/>
              </w:rPr>
              <w:t>£5.5m</w:t>
            </w:r>
          </w:p>
          <w:p w:rsidR="00562DE4" w:rsidRPr="001600F8" w:rsidRDefault="00562DE4" w:rsidP="00C42843">
            <w:pPr>
              <w:jc w:val="center"/>
              <w:rPr>
                <w:rFonts w:eastAsia="Calibri"/>
              </w:rPr>
            </w:pPr>
          </w:p>
        </w:tc>
        <w:tc>
          <w:tcPr>
            <w:tcW w:w="1706" w:type="dxa"/>
            <w:tcBorders>
              <w:top w:val="single" w:sz="4" w:space="0" w:color="FFFFFF"/>
              <w:left w:val="single" w:sz="4" w:space="0" w:color="FFFFFF"/>
              <w:bottom w:val="single" w:sz="4" w:space="0" w:color="FFFFFF"/>
              <w:right w:val="single" w:sz="4" w:space="0" w:color="FFFFFF"/>
            </w:tcBorders>
            <w:shd w:val="clear" w:color="auto" w:fill="BFBFBF"/>
          </w:tcPr>
          <w:p w:rsidR="00562DE4" w:rsidRPr="001600F8" w:rsidRDefault="00562DE4" w:rsidP="00C42843">
            <w:pPr>
              <w:jc w:val="center"/>
              <w:rPr>
                <w:rFonts w:eastAsia="Calibri"/>
              </w:rPr>
            </w:pPr>
            <w:r w:rsidRPr="001600F8">
              <w:rPr>
                <w:rFonts w:eastAsia="Calibri"/>
              </w:rPr>
              <w:t>Newbury</w:t>
            </w:r>
          </w:p>
          <w:p w:rsidR="00562DE4" w:rsidRDefault="00562DE4" w:rsidP="00C42843">
            <w:pPr>
              <w:jc w:val="center"/>
              <w:rPr>
                <w:rFonts w:eastAsia="Calibri"/>
              </w:rPr>
            </w:pPr>
          </w:p>
          <w:p w:rsidR="00C42843" w:rsidRPr="001600F8" w:rsidRDefault="00C42843" w:rsidP="00C42843">
            <w:pPr>
              <w:jc w:val="center"/>
              <w:rPr>
                <w:rFonts w:eastAsia="Calibri"/>
              </w:rPr>
            </w:pPr>
          </w:p>
          <w:p w:rsidR="00562DE4" w:rsidRPr="001600F8" w:rsidRDefault="00562DE4" w:rsidP="00C42843">
            <w:pPr>
              <w:jc w:val="center"/>
              <w:rPr>
                <w:rFonts w:eastAsia="Calibri"/>
              </w:rPr>
            </w:pPr>
            <w:r w:rsidRPr="001600F8">
              <w:rPr>
                <w:rFonts w:eastAsia="Calibri"/>
              </w:rPr>
              <w:t>£5.5m</w:t>
            </w:r>
          </w:p>
          <w:p w:rsidR="00562DE4" w:rsidRPr="001600F8" w:rsidRDefault="00562DE4" w:rsidP="00C42843">
            <w:pPr>
              <w:jc w:val="center"/>
              <w:rPr>
                <w:rFonts w:eastAsia="Calibri"/>
              </w:rPr>
            </w:pPr>
          </w:p>
        </w:tc>
        <w:tc>
          <w:tcPr>
            <w:tcW w:w="1737" w:type="dxa"/>
            <w:tcBorders>
              <w:top w:val="single" w:sz="4" w:space="0" w:color="FFFFFF"/>
              <w:left w:val="single" w:sz="4" w:space="0" w:color="FFFFFF"/>
              <w:bottom w:val="single" w:sz="4" w:space="0" w:color="FFFFFF"/>
              <w:right w:val="single" w:sz="4" w:space="0" w:color="FFFFFF"/>
            </w:tcBorders>
            <w:shd w:val="clear" w:color="auto" w:fill="BFBFBF"/>
          </w:tcPr>
          <w:p w:rsidR="00562DE4" w:rsidRPr="001600F8" w:rsidRDefault="00562DE4" w:rsidP="00C42843">
            <w:pPr>
              <w:jc w:val="center"/>
              <w:rPr>
                <w:rFonts w:eastAsia="Calibri"/>
              </w:rPr>
            </w:pPr>
            <w:r w:rsidRPr="001600F8">
              <w:rPr>
                <w:rFonts w:eastAsia="Calibri"/>
              </w:rPr>
              <w:t>Maidenhead</w:t>
            </w:r>
          </w:p>
          <w:p w:rsidR="00562DE4" w:rsidRDefault="00562DE4" w:rsidP="00C42843">
            <w:pPr>
              <w:jc w:val="center"/>
              <w:rPr>
                <w:rFonts w:eastAsia="Calibri"/>
              </w:rPr>
            </w:pPr>
          </w:p>
          <w:p w:rsidR="00C42843" w:rsidRPr="001600F8" w:rsidRDefault="00C42843" w:rsidP="00C42843">
            <w:pPr>
              <w:jc w:val="center"/>
              <w:rPr>
                <w:rFonts w:eastAsia="Calibri"/>
              </w:rPr>
            </w:pPr>
          </w:p>
          <w:p w:rsidR="00562DE4" w:rsidRPr="001600F8" w:rsidRDefault="00562DE4" w:rsidP="00C42843">
            <w:pPr>
              <w:jc w:val="center"/>
              <w:rPr>
                <w:rFonts w:eastAsia="Calibri"/>
              </w:rPr>
            </w:pPr>
            <w:r w:rsidRPr="001600F8">
              <w:rPr>
                <w:rFonts w:eastAsia="Calibri"/>
              </w:rPr>
              <w:t>£1m</w:t>
            </w:r>
          </w:p>
          <w:p w:rsidR="00562DE4" w:rsidRPr="001600F8" w:rsidRDefault="00562DE4" w:rsidP="00C42843">
            <w:pPr>
              <w:jc w:val="center"/>
              <w:rPr>
                <w:rFonts w:eastAsia="Calibri"/>
              </w:rPr>
            </w:pPr>
          </w:p>
        </w:tc>
      </w:tr>
      <w:tr w:rsidR="00562DE4" w:rsidRPr="001600F8" w:rsidTr="00C42843">
        <w:trPr>
          <w:trHeight w:val="835"/>
        </w:trPr>
        <w:tc>
          <w:tcPr>
            <w:tcW w:w="2263" w:type="dxa"/>
            <w:tcBorders>
              <w:top w:val="single" w:sz="4" w:space="0" w:color="FFFFFF"/>
              <w:left w:val="single" w:sz="4" w:space="0" w:color="FFFFFF"/>
              <w:bottom w:val="single" w:sz="4" w:space="0" w:color="FFFFFF"/>
              <w:right w:val="single" w:sz="4" w:space="0" w:color="FFFFFF"/>
            </w:tcBorders>
            <w:shd w:val="clear" w:color="auto" w:fill="BFBFBF"/>
          </w:tcPr>
          <w:p w:rsidR="00562DE4" w:rsidRPr="001600F8" w:rsidRDefault="00562DE4" w:rsidP="00C42843">
            <w:pPr>
              <w:rPr>
                <w:rFonts w:eastAsia="Calibri"/>
                <w:color w:val="595959"/>
              </w:rPr>
            </w:pPr>
          </w:p>
        </w:tc>
        <w:tc>
          <w:tcPr>
            <w:tcW w:w="1764" w:type="dxa"/>
            <w:tcBorders>
              <w:top w:val="single" w:sz="4" w:space="0" w:color="FFFFFF"/>
              <w:left w:val="single" w:sz="4" w:space="0" w:color="FFFFFF"/>
              <w:bottom w:val="single" w:sz="4" w:space="0" w:color="FFFFFF"/>
              <w:right w:val="single" w:sz="4" w:space="0" w:color="FFFFFF"/>
            </w:tcBorders>
            <w:shd w:val="clear" w:color="auto" w:fill="BFBFBF"/>
          </w:tcPr>
          <w:p w:rsidR="00562DE4" w:rsidRPr="00EE4ACC" w:rsidRDefault="00562DE4" w:rsidP="00C42843">
            <w:pPr>
              <w:jc w:val="center"/>
              <w:rPr>
                <w:rFonts w:eastAsia="Calibri"/>
                <w:color w:val="404040" w:themeColor="text1" w:themeTint="BF"/>
              </w:rPr>
            </w:pPr>
            <w:r w:rsidRPr="00EE4ACC">
              <w:rPr>
                <w:rFonts w:eastAsia="Calibri"/>
                <w:color w:val="404040" w:themeColor="text1" w:themeTint="BF"/>
              </w:rPr>
              <w:t>Whitley Wood Firehouse</w:t>
            </w:r>
          </w:p>
          <w:p w:rsidR="00562DE4" w:rsidRPr="00EE4ACC" w:rsidRDefault="00C42843" w:rsidP="00C42843">
            <w:pPr>
              <w:jc w:val="center"/>
              <w:rPr>
                <w:rFonts w:eastAsia="Calibri"/>
                <w:color w:val="404040" w:themeColor="text1" w:themeTint="BF"/>
              </w:rPr>
            </w:pPr>
            <w:r w:rsidRPr="00EE4ACC">
              <w:rPr>
                <w:rFonts w:eastAsia="Calibri"/>
                <w:color w:val="404040" w:themeColor="text1" w:themeTint="BF"/>
              </w:rPr>
              <w:t>(completed)</w:t>
            </w:r>
          </w:p>
          <w:p w:rsidR="00C42843" w:rsidRPr="00EE4ACC" w:rsidRDefault="00C42843" w:rsidP="00C42843">
            <w:pPr>
              <w:jc w:val="center"/>
              <w:rPr>
                <w:rFonts w:eastAsia="Calibri"/>
                <w:color w:val="404040" w:themeColor="text1" w:themeTint="BF"/>
              </w:rPr>
            </w:pPr>
          </w:p>
          <w:p w:rsidR="00562DE4" w:rsidRPr="00EE4ACC" w:rsidRDefault="00562DE4" w:rsidP="00C42843">
            <w:pPr>
              <w:jc w:val="center"/>
              <w:rPr>
                <w:rFonts w:eastAsia="Calibri"/>
                <w:color w:val="404040" w:themeColor="text1" w:themeTint="BF"/>
              </w:rPr>
            </w:pPr>
            <w:r w:rsidRPr="00EE4ACC">
              <w:rPr>
                <w:rFonts w:eastAsia="Calibri"/>
                <w:color w:val="404040" w:themeColor="text1" w:themeTint="BF"/>
              </w:rPr>
              <w:t>£0.35m</w:t>
            </w:r>
          </w:p>
          <w:p w:rsidR="00562DE4" w:rsidRPr="00EE4ACC" w:rsidRDefault="00562DE4" w:rsidP="00C42843">
            <w:pPr>
              <w:rPr>
                <w:rFonts w:eastAsia="Calibri"/>
                <w:color w:val="404040" w:themeColor="text1" w:themeTint="BF"/>
              </w:rPr>
            </w:pPr>
          </w:p>
        </w:tc>
        <w:tc>
          <w:tcPr>
            <w:tcW w:w="1739" w:type="dxa"/>
            <w:tcBorders>
              <w:top w:val="single" w:sz="4" w:space="0" w:color="FFFFFF"/>
              <w:left w:val="single" w:sz="4" w:space="0" w:color="FFFFFF"/>
              <w:bottom w:val="single" w:sz="4" w:space="0" w:color="FFFFFF"/>
              <w:right w:val="single" w:sz="4" w:space="0" w:color="FFFFFF"/>
            </w:tcBorders>
            <w:shd w:val="clear" w:color="auto" w:fill="BFBFBF"/>
          </w:tcPr>
          <w:p w:rsidR="00562DE4" w:rsidRPr="001600F8" w:rsidRDefault="00562DE4" w:rsidP="00C42843">
            <w:pPr>
              <w:jc w:val="center"/>
              <w:rPr>
                <w:rFonts w:eastAsia="Calibri"/>
              </w:rPr>
            </w:pPr>
            <w:r w:rsidRPr="001600F8">
              <w:rPr>
                <w:rFonts w:eastAsia="Calibri"/>
              </w:rPr>
              <w:t>Slough</w:t>
            </w:r>
          </w:p>
          <w:p w:rsidR="00562DE4" w:rsidRDefault="00562DE4" w:rsidP="00C42843">
            <w:pPr>
              <w:jc w:val="center"/>
              <w:rPr>
                <w:rFonts w:eastAsia="Calibri"/>
              </w:rPr>
            </w:pPr>
          </w:p>
          <w:p w:rsidR="00C42843" w:rsidRDefault="00C42843" w:rsidP="00C42843">
            <w:pPr>
              <w:jc w:val="center"/>
              <w:rPr>
                <w:rFonts w:eastAsia="Calibri"/>
              </w:rPr>
            </w:pPr>
          </w:p>
          <w:p w:rsidR="00C42843" w:rsidRPr="001600F8" w:rsidRDefault="00C42843" w:rsidP="00C42843">
            <w:pPr>
              <w:jc w:val="center"/>
              <w:rPr>
                <w:rFonts w:eastAsia="Calibri"/>
              </w:rPr>
            </w:pPr>
          </w:p>
          <w:p w:rsidR="00562DE4" w:rsidRPr="001600F8" w:rsidRDefault="00562DE4" w:rsidP="00C42843">
            <w:pPr>
              <w:jc w:val="center"/>
              <w:rPr>
                <w:rFonts w:eastAsia="Calibri"/>
              </w:rPr>
            </w:pPr>
            <w:r w:rsidRPr="001600F8">
              <w:rPr>
                <w:rFonts w:eastAsia="Calibri"/>
              </w:rPr>
              <w:t>£5.5m</w:t>
            </w:r>
          </w:p>
          <w:p w:rsidR="00562DE4" w:rsidRPr="001600F8" w:rsidRDefault="00562DE4" w:rsidP="00C42843">
            <w:pPr>
              <w:jc w:val="center"/>
              <w:rPr>
                <w:rFonts w:eastAsia="Calibri"/>
              </w:rPr>
            </w:pPr>
          </w:p>
        </w:tc>
        <w:tc>
          <w:tcPr>
            <w:tcW w:w="1706" w:type="dxa"/>
            <w:tcBorders>
              <w:top w:val="single" w:sz="4" w:space="0" w:color="FFFFFF"/>
              <w:left w:val="single" w:sz="4" w:space="0" w:color="FFFFFF"/>
              <w:bottom w:val="single" w:sz="4" w:space="0" w:color="FFFFFF"/>
              <w:right w:val="single" w:sz="4" w:space="0" w:color="FFFFFF"/>
            </w:tcBorders>
            <w:shd w:val="clear" w:color="auto" w:fill="BFBFBF"/>
          </w:tcPr>
          <w:p w:rsidR="00562DE4" w:rsidRPr="001600F8" w:rsidRDefault="00562DE4" w:rsidP="00C42843">
            <w:pPr>
              <w:jc w:val="center"/>
              <w:rPr>
                <w:rFonts w:eastAsia="Calibri"/>
              </w:rPr>
            </w:pPr>
            <w:r w:rsidRPr="001600F8">
              <w:rPr>
                <w:rFonts w:eastAsia="Calibri"/>
              </w:rPr>
              <w:t>Lambourn</w:t>
            </w:r>
          </w:p>
          <w:p w:rsidR="00562DE4" w:rsidRDefault="00562DE4" w:rsidP="00C42843">
            <w:pPr>
              <w:jc w:val="center"/>
              <w:rPr>
                <w:rFonts w:eastAsia="Calibri"/>
              </w:rPr>
            </w:pPr>
          </w:p>
          <w:p w:rsidR="00C42843" w:rsidRDefault="00C42843" w:rsidP="00C42843">
            <w:pPr>
              <w:jc w:val="center"/>
              <w:rPr>
                <w:rFonts w:eastAsia="Calibri"/>
              </w:rPr>
            </w:pPr>
          </w:p>
          <w:p w:rsidR="00C42843" w:rsidRPr="001600F8" w:rsidRDefault="00C42843" w:rsidP="00C42843">
            <w:pPr>
              <w:jc w:val="center"/>
              <w:rPr>
                <w:rFonts w:eastAsia="Calibri"/>
              </w:rPr>
            </w:pPr>
          </w:p>
          <w:p w:rsidR="00562DE4" w:rsidRPr="001600F8" w:rsidRDefault="00562DE4" w:rsidP="00C42843">
            <w:pPr>
              <w:jc w:val="center"/>
              <w:rPr>
                <w:rFonts w:eastAsia="Calibri"/>
              </w:rPr>
            </w:pPr>
            <w:r w:rsidRPr="001600F8">
              <w:rPr>
                <w:rFonts w:eastAsia="Calibri"/>
              </w:rPr>
              <w:t>£1.5m</w:t>
            </w:r>
          </w:p>
        </w:tc>
        <w:tc>
          <w:tcPr>
            <w:tcW w:w="1737" w:type="dxa"/>
            <w:tcBorders>
              <w:top w:val="single" w:sz="4" w:space="0" w:color="FFFFFF"/>
              <w:left w:val="single" w:sz="4" w:space="0" w:color="FFFFFF"/>
              <w:bottom w:val="single" w:sz="4" w:space="0" w:color="FFFFFF"/>
              <w:right w:val="single" w:sz="4" w:space="0" w:color="FFFFFF"/>
            </w:tcBorders>
            <w:shd w:val="clear" w:color="auto" w:fill="BFBFBF"/>
          </w:tcPr>
          <w:p w:rsidR="00562DE4" w:rsidRPr="001600F8" w:rsidRDefault="00562DE4" w:rsidP="00C42843">
            <w:pPr>
              <w:jc w:val="center"/>
              <w:rPr>
                <w:rFonts w:eastAsia="Calibri"/>
              </w:rPr>
            </w:pPr>
            <w:r w:rsidRPr="001600F8">
              <w:rPr>
                <w:rFonts w:eastAsia="Calibri"/>
              </w:rPr>
              <w:t>Mortimer</w:t>
            </w:r>
          </w:p>
          <w:p w:rsidR="00562DE4" w:rsidRDefault="00562DE4" w:rsidP="00C42843">
            <w:pPr>
              <w:jc w:val="center"/>
              <w:rPr>
                <w:rFonts w:eastAsia="Calibri"/>
              </w:rPr>
            </w:pPr>
          </w:p>
          <w:p w:rsidR="00C42843" w:rsidRDefault="00C42843" w:rsidP="00C42843">
            <w:pPr>
              <w:jc w:val="center"/>
              <w:rPr>
                <w:rFonts w:eastAsia="Calibri"/>
              </w:rPr>
            </w:pPr>
          </w:p>
          <w:p w:rsidR="00C42843" w:rsidRPr="001600F8" w:rsidRDefault="00C42843" w:rsidP="00C42843">
            <w:pPr>
              <w:jc w:val="center"/>
              <w:rPr>
                <w:rFonts w:eastAsia="Calibri"/>
              </w:rPr>
            </w:pPr>
          </w:p>
          <w:p w:rsidR="00562DE4" w:rsidRPr="001600F8" w:rsidRDefault="00562DE4" w:rsidP="00C42843">
            <w:pPr>
              <w:jc w:val="center"/>
              <w:rPr>
                <w:rFonts w:eastAsia="Calibri"/>
              </w:rPr>
            </w:pPr>
            <w:r w:rsidRPr="001600F8">
              <w:rPr>
                <w:rFonts w:eastAsia="Calibri"/>
              </w:rPr>
              <w:t>£1.5m</w:t>
            </w:r>
          </w:p>
          <w:p w:rsidR="00562DE4" w:rsidRPr="001600F8" w:rsidRDefault="00562DE4" w:rsidP="00C42843">
            <w:pPr>
              <w:jc w:val="center"/>
              <w:rPr>
                <w:rFonts w:eastAsia="Calibri"/>
              </w:rPr>
            </w:pPr>
          </w:p>
        </w:tc>
      </w:tr>
      <w:tr w:rsidR="00562DE4" w:rsidRPr="001600F8" w:rsidTr="00C42843">
        <w:trPr>
          <w:trHeight w:val="1331"/>
        </w:trPr>
        <w:tc>
          <w:tcPr>
            <w:tcW w:w="2263" w:type="dxa"/>
            <w:tcBorders>
              <w:top w:val="single" w:sz="4" w:space="0" w:color="FFFFFF"/>
              <w:left w:val="single" w:sz="4" w:space="0" w:color="FFFFFF"/>
              <w:bottom w:val="single" w:sz="4" w:space="0" w:color="FFFFFF"/>
              <w:right w:val="single" w:sz="4" w:space="0" w:color="FFFFFF"/>
            </w:tcBorders>
            <w:shd w:val="clear" w:color="auto" w:fill="BFBFBF"/>
          </w:tcPr>
          <w:p w:rsidR="00562DE4" w:rsidRPr="001600F8" w:rsidRDefault="00562DE4" w:rsidP="00C42843">
            <w:pPr>
              <w:rPr>
                <w:rFonts w:eastAsia="Calibri"/>
                <w:color w:val="595959"/>
              </w:rPr>
            </w:pPr>
          </w:p>
        </w:tc>
        <w:tc>
          <w:tcPr>
            <w:tcW w:w="1764" w:type="dxa"/>
            <w:tcBorders>
              <w:top w:val="single" w:sz="4" w:space="0" w:color="FFFFFF"/>
              <w:left w:val="single" w:sz="4" w:space="0" w:color="FFFFFF"/>
              <w:bottom w:val="single" w:sz="4" w:space="0" w:color="FFFFFF"/>
              <w:right w:val="single" w:sz="4" w:space="0" w:color="FFFFFF"/>
            </w:tcBorders>
            <w:shd w:val="clear" w:color="auto" w:fill="BFBFBF"/>
          </w:tcPr>
          <w:p w:rsidR="00562DE4" w:rsidRPr="00EE4ACC" w:rsidRDefault="00562DE4" w:rsidP="00C42843">
            <w:pPr>
              <w:jc w:val="center"/>
              <w:rPr>
                <w:rFonts w:eastAsia="Calibri"/>
                <w:color w:val="404040" w:themeColor="text1" w:themeTint="BF"/>
              </w:rPr>
            </w:pPr>
            <w:r w:rsidRPr="00EE4ACC">
              <w:rPr>
                <w:rFonts w:eastAsia="Calibri"/>
                <w:color w:val="404040" w:themeColor="text1" w:themeTint="BF"/>
              </w:rPr>
              <w:t>Crowthorne</w:t>
            </w:r>
          </w:p>
          <w:p w:rsidR="00C42843" w:rsidRPr="00EE4ACC" w:rsidRDefault="00C42843" w:rsidP="00C42843">
            <w:pPr>
              <w:jc w:val="center"/>
              <w:rPr>
                <w:rFonts w:eastAsia="Calibri"/>
                <w:color w:val="404040" w:themeColor="text1" w:themeTint="BF"/>
              </w:rPr>
            </w:pPr>
            <w:r w:rsidRPr="00EE4ACC">
              <w:rPr>
                <w:rFonts w:eastAsia="Calibri"/>
                <w:color w:val="404040" w:themeColor="text1" w:themeTint="BF"/>
              </w:rPr>
              <w:t>(completed)</w:t>
            </w:r>
          </w:p>
          <w:p w:rsidR="00562DE4" w:rsidRPr="00EE4ACC" w:rsidRDefault="00562DE4" w:rsidP="00C42843">
            <w:pPr>
              <w:jc w:val="center"/>
              <w:rPr>
                <w:rFonts w:eastAsia="Calibri"/>
                <w:color w:val="404040" w:themeColor="text1" w:themeTint="BF"/>
              </w:rPr>
            </w:pPr>
          </w:p>
          <w:p w:rsidR="00562DE4" w:rsidRPr="00EE4ACC" w:rsidRDefault="00562DE4" w:rsidP="00C42843">
            <w:pPr>
              <w:jc w:val="center"/>
              <w:rPr>
                <w:rFonts w:eastAsia="Calibri"/>
                <w:color w:val="404040" w:themeColor="text1" w:themeTint="BF"/>
              </w:rPr>
            </w:pPr>
            <w:r w:rsidRPr="00EE4ACC">
              <w:rPr>
                <w:rFonts w:eastAsia="Calibri"/>
                <w:color w:val="404040" w:themeColor="text1" w:themeTint="BF"/>
              </w:rPr>
              <w:t>£2.1m</w:t>
            </w:r>
          </w:p>
          <w:p w:rsidR="00562DE4" w:rsidRPr="00EE4ACC" w:rsidRDefault="00562DE4" w:rsidP="00C42843">
            <w:pPr>
              <w:rPr>
                <w:rFonts w:eastAsia="Calibri"/>
                <w:color w:val="404040" w:themeColor="text1" w:themeTint="BF"/>
              </w:rPr>
            </w:pPr>
          </w:p>
        </w:tc>
        <w:tc>
          <w:tcPr>
            <w:tcW w:w="1739" w:type="dxa"/>
            <w:tcBorders>
              <w:top w:val="single" w:sz="4" w:space="0" w:color="FFFFFF"/>
              <w:left w:val="single" w:sz="4" w:space="0" w:color="FFFFFF"/>
              <w:bottom w:val="single" w:sz="4" w:space="0" w:color="FFFFFF"/>
              <w:right w:val="single" w:sz="4" w:space="0" w:color="FFFFFF"/>
            </w:tcBorders>
            <w:shd w:val="clear" w:color="auto" w:fill="BFBFBF"/>
          </w:tcPr>
          <w:p w:rsidR="00562DE4" w:rsidRPr="001600F8" w:rsidRDefault="00562DE4" w:rsidP="00C42843">
            <w:pPr>
              <w:jc w:val="center"/>
              <w:rPr>
                <w:rFonts w:eastAsia="Calibri"/>
              </w:rPr>
            </w:pPr>
            <w:r w:rsidRPr="001600F8">
              <w:rPr>
                <w:rFonts w:eastAsia="Calibri"/>
              </w:rPr>
              <w:t>Wokingham Road</w:t>
            </w:r>
          </w:p>
          <w:p w:rsidR="00562DE4" w:rsidRPr="001600F8" w:rsidRDefault="00562DE4" w:rsidP="00C42843">
            <w:pPr>
              <w:jc w:val="center"/>
              <w:rPr>
                <w:rFonts w:eastAsia="Calibri"/>
              </w:rPr>
            </w:pPr>
          </w:p>
          <w:p w:rsidR="00562DE4" w:rsidRPr="001600F8" w:rsidRDefault="00562DE4" w:rsidP="00C42843">
            <w:pPr>
              <w:jc w:val="center"/>
              <w:rPr>
                <w:rFonts w:eastAsia="Calibri"/>
              </w:rPr>
            </w:pPr>
            <w:r w:rsidRPr="001600F8">
              <w:rPr>
                <w:rFonts w:eastAsia="Calibri"/>
              </w:rPr>
              <w:t>£2m</w:t>
            </w:r>
          </w:p>
          <w:p w:rsidR="00562DE4" w:rsidRPr="001600F8" w:rsidRDefault="00562DE4" w:rsidP="00C42843">
            <w:pPr>
              <w:jc w:val="center"/>
              <w:rPr>
                <w:rFonts w:eastAsia="Calibri"/>
              </w:rPr>
            </w:pPr>
          </w:p>
        </w:tc>
        <w:tc>
          <w:tcPr>
            <w:tcW w:w="1706" w:type="dxa"/>
            <w:tcBorders>
              <w:top w:val="single" w:sz="4" w:space="0" w:color="FFFFFF"/>
              <w:left w:val="single" w:sz="4" w:space="0" w:color="FFFFFF"/>
              <w:bottom w:val="single" w:sz="4" w:space="0" w:color="FFFFFF"/>
              <w:right w:val="single" w:sz="4" w:space="0" w:color="FFFFFF"/>
            </w:tcBorders>
            <w:shd w:val="clear" w:color="auto" w:fill="BFBFBF"/>
          </w:tcPr>
          <w:p w:rsidR="00562DE4" w:rsidRPr="001600F8" w:rsidRDefault="00562DE4" w:rsidP="00C42843">
            <w:pPr>
              <w:jc w:val="center"/>
              <w:rPr>
                <w:rFonts w:eastAsia="Calibri"/>
              </w:rPr>
            </w:pPr>
            <w:r w:rsidRPr="001600F8">
              <w:rPr>
                <w:rFonts w:eastAsia="Calibri"/>
              </w:rPr>
              <w:t>Ascot</w:t>
            </w:r>
          </w:p>
          <w:p w:rsidR="00562DE4" w:rsidRDefault="00562DE4" w:rsidP="00C42843">
            <w:pPr>
              <w:jc w:val="center"/>
              <w:rPr>
                <w:rFonts w:eastAsia="Calibri"/>
              </w:rPr>
            </w:pPr>
          </w:p>
          <w:p w:rsidR="00C42843" w:rsidRPr="001600F8" w:rsidRDefault="00C42843" w:rsidP="00C42843">
            <w:pPr>
              <w:jc w:val="center"/>
              <w:rPr>
                <w:rFonts w:eastAsia="Calibri"/>
              </w:rPr>
            </w:pPr>
          </w:p>
          <w:p w:rsidR="00562DE4" w:rsidRPr="001600F8" w:rsidRDefault="00562DE4" w:rsidP="00C42843">
            <w:pPr>
              <w:jc w:val="center"/>
              <w:rPr>
                <w:rFonts w:eastAsia="Calibri"/>
              </w:rPr>
            </w:pPr>
            <w:r w:rsidRPr="001600F8">
              <w:rPr>
                <w:rFonts w:eastAsia="Calibri"/>
              </w:rPr>
              <w:t>£2m</w:t>
            </w:r>
          </w:p>
        </w:tc>
        <w:tc>
          <w:tcPr>
            <w:tcW w:w="1737" w:type="dxa"/>
            <w:tcBorders>
              <w:top w:val="single" w:sz="4" w:space="0" w:color="FFFFFF"/>
              <w:left w:val="single" w:sz="4" w:space="0" w:color="FFFFFF"/>
              <w:bottom w:val="single" w:sz="4" w:space="0" w:color="FFFFFF"/>
              <w:right w:val="single" w:sz="4" w:space="0" w:color="FFFFFF"/>
            </w:tcBorders>
            <w:shd w:val="clear" w:color="auto" w:fill="BFBFBF"/>
          </w:tcPr>
          <w:p w:rsidR="00562DE4" w:rsidRPr="001600F8" w:rsidRDefault="00562DE4" w:rsidP="00C42843">
            <w:pPr>
              <w:jc w:val="center"/>
              <w:rPr>
                <w:rFonts w:eastAsia="Calibri"/>
              </w:rPr>
            </w:pPr>
            <w:r w:rsidRPr="001600F8">
              <w:rPr>
                <w:rFonts w:eastAsia="Calibri"/>
              </w:rPr>
              <w:t>Whitley Wood</w:t>
            </w:r>
            <w:r>
              <w:rPr>
                <w:rFonts w:eastAsia="Calibri"/>
              </w:rPr>
              <w:t xml:space="preserve"> </w:t>
            </w:r>
            <w:r w:rsidRPr="00562DE4">
              <w:rPr>
                <w:rFonts w:eastAsia="Calibri"/>
              </w:rPr>
              <w:t>Fire Station</w:t>
            </w:r>
          </w:p>
          <w:p w:rsidR="00562DE4" w:rsidRPr="001600F8" w:rsidRDefault="00562DE4" w:rsidP="00C42843">
            <w:pPr>
              <w:jc w:val="center"/>
              <w:rPr>
                <w:rFonts w:eastAsia="Calibri"/>
              </w:rPr>
            </w:pPr>
          </w:p>
          <w:p w:rsidR="00562DE4" w:rsidRPr="001600F8" w:rsidRDefault="00562DE4" w:rsidP="00C42843">
            <w:pPr>
              <w:jc w:val="center"/>
              <w:rPr>
                <w:rFonts w:eastAsia="Calibri"/>
              </w:rPr>
            </w:pPr>
            <w:r w:rsidRPr="001600F8">
              <w:rPr>
                <w:rFonts w:eastAsia="Calibri"/>
              </w:rPr>
              <w:t>5.5m</w:t>
            </w:r>
          </w:p>
        </w:tc>
      </w:tr>
      <w:tr w:rsidR="00562DE4" w:rsidRPr="001600F8" w:rsidTr="00C42843">
        <w:trPr>
          <w:trHeight w:val="1139"/>
        </w:trPr>
        <w:tc>
          <w:tcPr>
            <w:tcW w:w="2263" w:type="dxa"/>
            <w:tcBorders>
              <w:top w:val="single" w:sz="4" w:space="0" w:color="FFFFFF"/>
              <w:left w:val="single" w:sz="4" w:space="0" w:color="FFFFFF"/>
              <w:bottom w:val="single" w:sz="4" w:space="0" w:color="FFFFFF"/>
              <w:right w:val="single" w:sz="4" w:space="0" w:color="FFFFFF"/>
            </w:tcBorders>
            <w:shd w:val="clear" w:color="auto" w:fill="BFBFBF"/>
          </w:tcPr>
          <w:p w:rsidR="00562DE4" w:rsidRPr="001600F8" w:rsidRDefault="00562DE4" w:rsidP="00C42843">
            <w:pPr>
              <w:rPr>
                <w:rFonts w:eastAsia="Calibri"/>
                <w:color w:val="595959"/>
              </w:rPr>
            </w:pPr>
          </w:p>
        </w:tc>
        <w:tc>
          <w:tcPr>
            <w:tcW w:w="1764" w:type="dxa"/>
            <w:tcBorders>
              <w:top w:val="single" w:sz="4" w:space="0" w:color="FFFFFF"/>
              <w:left w:val="single" w:sz="4" w:space="0" w:color="FFFFFF"/>
              <w:bottom w:val="single" w:sz="4" w:space="0" w:color="FFFFFF"/>
              <w:right w:val="single" w:sz="4" w:space="0" w:color="FFFFFF"/>
            </w:tcBorders>
            <w:shd w:val="clear" w:color="auto" w:fill="BFBFBF"/>
            <w:vAlign w:val="center"/>
          </w:tcPr>
          <w:p w:rsidR="00562DE4" w:rsidRPr="001600F8" w:rsidRDefault="00562DE4" w:rsidP="00C42843">
            <w:pPr>
              <w:jc w:val="center"/>
              <w:rPr>
                <w:rFonts w:eastAsia="Calibri"/>
              </w:rPr>
            </w:pPr>
            <w:r w:rsidRPr="001600F8">
              <w:rPr>
                <w:rFonts w:eastAsia="Calibri"/>
              </w:rPr>
              <w:t>Whitley Wood</w:t>
            </w:r>
            <w:r>
              <w:rPr>
                <w:rFonts w:eastAsia="Calibri"/>
              </w:rPr>
              <w:t xml:space="preserve"> </w:t>
            </w:r>
            <w:r w:rsidRPr="00562DE4">
              <w:rPr>
                <w:rFonts w:eastAsia="Calibri"/>
              </w:rPr>
              <w:t>Learning &amp; Development Centre</w:t>
            </w:r>
          </w:p>
          <w:p w:rsidR="00562DE4" w:rsidRPr="001600F8" w:rsidRDefault="00562DE4" w:rsidP="00C42843">
            <w:pPr>
              <w:jc w:val="center"/>
              <w:rPr>
                <w:rFonts w:eastAsia="Calibri"/>
              </w:rPr>
            </w:pPr>
          </w:p>
          <w:p w:rsidR="00562DE4" w:rsidRDefault="00562DE4" w:rsidP="00C42843">
            <w:pPr>
              <w:jc w:val="center"/>
              <w:rPr>
                <w:rFonts w:eastAsia="Calibri"/>
              </w:rPr>
            </w:pPr>
            <w:r w:rsidRPr="001600F8">
              <w:rPr>
                <w:rFonts w:eastAsia="Calibri"/>
              </w:rPr>
              <w:t>£2m</w:t>
            </w:r>
          </w:p>
          <w:p w:rsidR="00C42843" w:rsidRPr="001600F8" w:rsidRDefault="00C42843" w:rsidP="00C42843">
            <w:pPr>
              <w:jc w:val="center"/>
              <w:rPr>
                <w:rFonts w:eastAsia="Calibri"/>
              </w:rPr>
            </w:pPr>
          </w:p>
        </w:tc>
        <w:tc>
          <w:tcPr>
            <w:tcW w:w="1739" w:type="dxa"/>
            <w:tcBorders>
              <w:top w:val="single" w:sz="4" w:space="0" w:color="FFFFFF"/>
              <w:left w:val="single" w:sz="4" w:space="0" w:color="FFFFFF"/>
              <w:bottom w:val="single" w:sz="4" w:space="0" w:color="FFFFFF"/>
              <w:right w:val="single" w:sz="4" w:space="0" w:color="FFFFFF"/>
            </w:tcBorders>
            <w:shd w:val="clear" w:color="auto" w:fill="BFBFBF"/>
          </w:tcPr>
          <w:p w:rsidR="00562DE4" w:rsidRPr="001600F8" w:rsidRDefault="00562DE4" w:rsidP="00C42843">
            <w:pPr>
              <w:jc w:val="center"/>
              <w:rPr>
                <w:rFonts w:eastAsia="Calibri"/>
              </w:rPr>
            </w:pPr>
            <w:r w:rsidRPr="001600F8">
              <w:rPr>
                <w:rFonts w:eastAsia="Calibri"/>
              </w:rPr>
              <w:t>Caversham Road</w:t>
            </w:r>
          </w:p>
          <w:p w:rsidR="00562DE4" w:rsidRDefault="00562DE4" w:rsidP="00C42843">
            <w:pPr>
              <w:jc w:val="center"/>
              <w:rPr>
                <w:rFonts w:eastAsia="Calibri"/>
              </w:rPr>
            </w:pPr>
          </w:p>
          <w:p w:rsidR="00C42843" w:rsidRDefault="00C42843" w:rsidP="00C42843">
            <w:pPr>
              <w:jc w:val="center"/>
              <w:rPr>
                <w:rFonts w:eastAsia="Calibri"/>
              </w:rPr>
            </w:pPr>
          </w:p>
          <w:p w:rsidR="00C42843" w:rsidRPr="001600F8" w:rsidRDefault="00C42843" w:rsidP="00C42843">
            <w:pPr>
              <w:jc w:val="center"/>
              <w:rPr>
                <w:rFonts w:eastAsia="Calibri"/>
              </w:rPr>
            </w:pPr>
          </w:p>
          <w:p w:rsidR="00562DE4" w:rsidRPr="001600F8" w:rsidRDefault="00562DE4" w:rsidP="00C42843">
            <w:pPr>
              <w:jc w:val="center"/>
              <w:rPr>
                <w:rFonts w:eastAsia="Calibri"/>
              </w:rPr>
            </w:pPr>
            <w:r w:rsidRPr="001600F8">
              <w:rPr>
                <w:rFonts w:eastAsia="Calibri"/>
              </w:rPr>
              <w:t>£5.5m</w:t>
            </w:r>
          </w:p>
          <w:p w:rsidR="00562DE4" w:rsidRPr="001600F8" w:rsidRDefault="00562DE4" w:rsidP="00C42843">
            <w:pPr>
              <w:jc w:val="center"/>
              <w:rPr>
                <w:rFonts w:eastAsia="Calibri"/>
              </w:rPr>
            </w:pPr>
          </w:p>
        </w:tc>
        <w:tc>
          <w:tcPr>
            <w:tcW w:w="1706" w:type="dxa"/>
            <w:tcBorders>
              <w:top w:val="single" w:sz="4" w:space="0" w:color="FFFFFF"/>
              <w:left w:val="single" w:sz="4" w:space="0" w:color="FFFFFF"/>
              <w:bottom w:val="single" w:sz="4" w:space="0" w:color="FFFFFF"/>
              <w:right w:val="single" w:sz="4" w:space="0" w:color="FFFFFF"/>
            </w:tcBorders>
            <w:shd w:val="clear" w:color="auto" w:fill="BFBFBF"/>
          </w:tcPr>
          <w:p w:rsidR="00562DE4" w:rsidRPr="001600F8" w:rsidRDefault="00562DE4" w:rsidP="00C42843">
            <w:pPr>
              <w:jc w:val="center"/>
              <w:rPr>
                <w:rFonts w:eastAsia="Calibri"/>
              </w:rPr>
            </w:pPr>
            <w:r w:rsidRPr="001600F8">
              <w:rPr>
                <w:rFonts w:eastAsia="Calibri"/>
              </w:rPr>
              <w:t>Bracknell</w:t>
            </w:r>
          </w:p>
          <w:p w:rsidR="00562DE4" w:rsidRDefault="00562DE4" w:rsidP="00C42843">
            <w:pPr>
              <w:jc w:val="center"/>
              <w:rPr>
                <w:rFonts w:eastAsia="Calibri"/>
              </w:rPr>
            </w:pPr>
          </w:p>
          <w:p w:rsidR="00C42843" w:rsidRDefault="00C42843" w:rsidP="00C42843">
            <w:pPr>
              <w:jc w:val="center"/>
              <w:rPr>
                <w:rFonts w:eastAsia="Calibri"/>
              </w:rPr>
            </w:pPr>
          </w:p>
          <w:p w:rsidR="00C42843" w:rsidRDefault="00C42843" w:rsidP="00C42843">
            <w:pPr>
              <w:jc w:val="center"/>
              <w:rPr>
                <w:rFonts w:eastAsia="Calibri"/>
              </w:rPr>
            </w:pPr>
          </w:p>
          <w:p w:rsidR="00C42843" w:rsidRPr="001600F8" w:rsidRDefault="00C42843" w:rsidP="00C42843">
            <w:pPr>
              <w:jc w:val="center"/>
              <w:rPr>
                <w:rFonts w:eastAsia="Calibri"/>
              </w:rPr>
            </w:pPr>
          </w:p>
          <w:p w:rsidR="00562DE4" w:rsidRPr="001600F8" w:rsidRDefault="00562DE4" w:rsidP="00C42843">
            <w:pPr>
              <w:jc w:val="center"/>
              <w:rPr>
                <w:rFonts w:eastAsia="Calibri"/>
              </w:rPr>
            </w:pPr>
            <w:r w:rsidRPr="001600F8">
              <w:rPr>
                <w:rFonts w:eastAsia="Calibri"/>
              </w:rPr>
              <w:t>£5.5m</w:t>
            </w:r>
          </w:p>
          <w:p w:rsidR="00562DE4" w:rsidRPr="001600F8" w:rsidRDefault="00562DE4" w:rsidP="00C42843">
            <w:pPr>
              <w:jc w:val="center"/>
              <w:rPr>
                <w:rFonts w:eastAsia="Calibri"/>
              </w:rPr>
            </w:pPr>
          </w:p>
        </w:tc>
        <w:tc>
          <w:tcPr>
            <w:tcW w:w="1737" w:type="dxa"/>
            <w:tcBorders>
              <w:top w:val="single" w:sz="4" w:space="0" w:color="FFFFFF"/>
              <w:left w:val="single" w:sz="4" w:space="0" w:color="FFFFFF"/>
              <w:bottom w:val="single" w:sz="4" w:space="0" w:color="FFFFFF"/>
              <w:right w:val="single" w:sz="4" w:space="0" w:color="FFFFFF"/>
            </w:tcBorders>
            <w:shd w:val="clear" w:color="auto" w:fill="BFBFBF"/>
          </w:tcPr>
          <w:p w:rsidR="00562DE4" w:rsidRPr="001600F8" w:rsidRDefault="00562DE4" w:rsidP="00C42843">
            <w:pPr>
              <w:jc w:val="center"/>
              <w:rPr>
                <w:rFonts w:eastAsia="Calibri"/>
              </w:rPr>
            </w:pPr>
          </w:p>
        </w:tc>
      </w:tr>
      <w:tr w:rsidR="00562DE4" w:rsidRPr="001600F8" w:rsidTr="00C42843">
        <w:trPr>
          <w:trHeight w:val="938"/>
        </w:trPr>
        <w:tc>
          <w:tcPr>
            <w:tcW w:w="2263" w:type="dxa"/>
            <w:tcBorders>
              <w:top w:val="single" w:sz="4" w:space="0" w:color="FFFFFF"/>
              <w:left w:val="single" w:sz="4" w:space="0" w:color="FFFFFF"/>
              <w:bottom w:val="single" w:sz="4" w:space="0" w:color="FFFFFF"/>
              <w:right w:val="single" w:sz="4" w:space="0" w:color="FFFFFF"/>
            </w:tcBorders>
            <w:shd w:val="clear" w:color="auto" w:fill="BFBFBF"/>
            <w:vAlign w:val="center"/>
          </w:tcPr>
          <w:p w:rsidR="00562DE4" w:rsidRPr="001600F8" w:rsidRDefault="00562DE4" w:rsidP="00C42843">
            <w:pPr>
              <w:rPr>
                <w:rFonts w:eastAsia="Calibri"/>
                <w:b/>
              </w:rPr>
            </w:pPr>
            <w:r w:rsidRPr="001600F8">
              <w:rPr>
                <w:rFonts w:eastAsia="Calibri"/>
                <w:b/>
              </w:rPr>
              <w:t>Minor Works</w:t>
            </w:r>
          </w:p>
        </w:tc>
        <w:tc>
          <w:tcPr>
            <w:tcW w:w="1764" w:type="dxa"/>
            <w:tcBorders>
              <w:top w:val="single" w:sz="4" w:space="0" w:color="FFFFFF"/>
              <w:left w:val="single" w:sz="4" w:space="0" w:color="FFFFFF"/>
              <w:bottom w:val="single" w:sz="4" w:space="0" w:color="FFFFFF"/>
              <w:right w:val="single" w:sz="4" w:space="0" w:color="FFFFFF"/>
            </w:tcBorders>
            <w:shd w:val="clear" w:color="auto" w:fill="BFBFBF"/>
            <w:vAlign w:val="center"/>
          </w:tcPr>
          <w:p w:rsidR="00562DE4" w:rsidRPr="001600F8" w:rsidRDefault="00562DE4" w:rsidP="00C42843">
            <w:pPr>
              <w:jc w:val="center"/>
              <w:rPr>
                <w:rFonts w:eastAsia="Calibri"/>
              </w:rPr>
            </w:pPr>
            <w:r w:rsidRPr="001600F8">
              <w:rPr>
                <w:rFonts w:eastAsia="Calibri"/>
              </w:rPr>
              <w:t>£1.25m</w:t>
            </w:r>
          </w:p>
        </w:tc>
        <w:tc>
          <w:tcPr>
            <w:tcW w:w="1739" w:type="dxa"/>
            <w:tcBorders>
              <w:top w:val="single" w:sz="4" w:space="0" w:color="FFFFFF"/>
              <w:left w:val="single" w:sz="4" w:space="0" w:color="FFFFFF"/>
              <w:bottom w:val="single" w:sz="4" w:space="0" w:color="FFFFFF"/>
              <w:right w:val="single" w:sz="4" w:space="0" w:color="FFFFFF"/>
            </w:tcBorders>
            <w:shd w:val="clear" w:color="auto" w:fill="BFBFBF"/>
            <w:vAlign w:val="center"/>
          </w:tcPr>
          <w:p w:rsidR="00562DE4" w:rsidRPr="001600F8" w:rsidRDefault="00562DE4" w:rsidP="00C42843">
            <w:pPr>
              <w:jc w:val="center"/>
              <w:rPr>
                <w:rFonts w:eastAsia="Calibri"/>
              </w:rPr>
            </w:pPr>
            <w:r w:rsidRPr="001600F8">
              <w:rPr>
                <w:rFonts w:eastAsia="Calibri"/>
              </w:rPr>
              <w:t>£0.52m</w:t>
            </w:r>
          </w:p>
        </w:tc>
        <w:tc>
          <w:tcPr>
            <w:tcW w:w="1706" w:type="dxa"/>
            <w:tcBorders>
              <w:top w:val="single" w:sz="4" w:space="0" w:color="FFFFFF"/>
              <w:left w:val="single" w:sz="4" w:space="0" w:color="FFFFFF"/>
              <w:bottom w:val="single" w:sz="4" w:space="0" w:color="FFFFFF"/>
              <w:right w:val="single" w:sz="4" w:space="0" w:color="FFFFFF"/>
            </w:tcBorders>
            <w:shd w:val="clear" w:color="auto" w:fill="BFBFBF"/>
            <w:vAlign w:val="center"/>
          </w:tcPr>
          <w:p w:rsidR="00562DE4" w:rsidRPr="001600F8" w:rsidRDefault="00562DE4" w:rsidP="00C42843">
            <w:pPr>
              <w:jc w:val="center"/>
              <w:rPr>
                <w:rFonts w:eastAsia="Calibri"/>
              </w:rPr>
            </w:pPr>
            <w:r w:rsidRPr="001600F8">
              <w:rPr>
                <w:rFonts w:eastAsia="Calibri"/>
              </w:rPr>
              <w:t>£0.52m</w:t>
            </w:r>
          </w:p>
        </w:tc>
        <w:tc>
          <w:tcPr>
            <w:tcW w:w="1737" w:type="dxa"/>
            <w:tcBorders>
              <w:top w:val="single" w:sz="4" w:space="0" w:color="FFFFFF"/>
              <w:left w:val="single" w:sz="4" w:space="0" w:color="FFFFFF"/>
              <w:bottom w:val="single" w:sz="4" w:space="0" w:color="FFFFFF"/>
              <w:right w:val="single" w:sz="4" w:space="0" w:color="FFFFFF"/>
            </w:tcBorders>
            <w:shd w:val="clear" w:color="auto" w:fill="BFBFBF"/>
            <w:vAlign w:val="center"/>
          </w:tcPr>
          <w:p w:rsidR="00562DE4" w:rsidRPr="001600F8" w:rsidRDefault="00562DE4" w:rsidP="00C42843">
            <w:pPr>
              <w:jc w:val="center"/>
              <w:rPr>
                <w:rFonts w:eastAsia="Calibri"/>
              </w:rPr>
            </w:pPr>
            <w:r w:rsidRPr="001600F8">
              <w:rPr>
                <w:rFonts w:eastAsia="Calibri"/>
              </w:rPr>
              <w:t>£0.71m</w:t>
            </w:r>
          </w:p>
        </w:tc>
      </w:tr>
      <w:tr w:rsidR="00562DE4" w:rsidRPr="001600F8" w:rsidTr="00C42843">
        <w:trPr>
          <w:trHeight w:val="830"/>
        </w:trPr>
        <w:tc>
          <w:tcPr>
            <w:tcW w:w="2263" w:type="dxa"/>
            <w:tcBorders>
              <w:top w:val="single" w:sz="4" w:space="0" w:color="FFFFFF"/>
              <w:left w:val="single" w:sz="4" w:space="0" w:color="FFFFFF"/>
              <w:bottom w:val="single" w:sz="4" w:space="0" w:color="FFFFFF"/>
              <w:right w:val="single" w:sz="4" w:space="0" w:color="FFFFFF"/>
            </w:tcBorders>
            <w:shd w:val="clear" w:color="auto" w:fill="BFBFBF"/>
            <w:vAlign w:val="center"/>
          </w:tcPr>
          <w:p w:rsidR="00562DE4" w:rsidRPr="001600F8" w:rsidRDefault="00562DE4" w:rsidP="00C42843">
            <w:pPr>
              <w:rPr>
                <w:rFonts w:eastAsia="Calibri"/>
                <w:b/>
                <w:color w:val="595959"/>
              </w:rPr>
            </w:pPr>
            <w:r w:rsidRPr="001600F8">
              <w:rPr>
                <w:rFonts w:eastAsia="Calibri"/>
                <w:b/>
              </w:rPr>
              <w:t>Total</w:t>
            </w:r>
          </w:p>
        </w:tc>
        <w:tc>
          <w:tcPr>
            <w:tcW w:w="1764" w:type="dxa"/>
            <w:tcBorders>
              <w:top w:val="single" w:sz="4" w:space="0" w:color="FFFFFF"/>
              <w:left w:val="single" w:sz="4" w:space="0" w:color="FFFFFF"/>
              <w:bottom w:val="single" w:sz="4" w:space="0" w:color="FFFFFF"/>
              <w:right w:val="single" w:sz="4" w:space="0" w:color="FFFFFF"/>
            </w:tcBorders>
            <w:shd w:val="clear" w:color="auto" w:fill="BFBFBF"/>
            <w:vAlign w:val="center"/>
          </w:tcPr>
          <w:p w:rsidR="00562DE4" w:rsidRPr="001600F8" w:rsidRDefault="00562DE4" w:rsidP="00C42843">
            <w:pPr>
              <w:jc w:val="center"/>
              <w:rPr>
                <w:rFonts w:eastAsia="Calibri"/>
                <w:b/>
              </w:rPr>
            </w:pPr>
            <w:r w:rsidRPr="001600F8">
              <w:rPr>
                <w:rFonts w:eastAsia="Calibri"/>
                <w:b/>
              </w:rPr>
              <w:t>£1</w:t>
            </w:r>
            <w:r>
              <w:rPr>
                <w:rFonts w:eastAsia="Calibri"/>
                <w:b/>
              </w:rPr>
              <w:t>5</w:t>
            </w:r>
            <w:r w:rsidRPr="001600F8">
              <w:rPr>
                <w:rFonts w:eastAsia="Calibri"/>
                <w:b/>
              </w:rPr>
              <w:t>.</w:t>
            </w:r>
            <w:r w:rsidR="00F95FCB">
              <w:rPr>
                <w:rFonts w:eastAsia="Calibri"/>
                <w:b/>
              </w:rPr>
              <w:t>7</w:t>
            </w:r>
            <w:r w:rsidRPr="00562DE4">
              <w:rPr>
                <w:rFonts w:eastAsia="Calibri"/>
                <w:b/>
              </w:rPr>
              <w:t>m</w:t>
            </w:r>
          </w:p>
        </w:tc>
        <w:tc>
          <w:tcPr>
            <w:tcW w:w="1739" w:type="dxa"/>
            <w:tcBorders>
              <w:top w:val="single" w:sz="4" w:space="0" w:color="FFFFFF"/>
              <w:left w:val="single" w:sz="4" w:space="0" w:color="FFFFFF"/>
              <w:bottom w:val="single" w:sz="4" w:space="0" w:color="FFFFFF"/>
              <w:right w:val="single" w:sz="4" w:space="0" w:color="FFFFFF"/>
            </w:tcBorders>
            <w:shd w:val="clear" w:color="auto" w:fill="BFBFBF"/>
            <w:vAlign w:val="center"/>
          </w:tcPr>
          <w:p w:rsidR="00562DE4" w:rsidRPr="001600F8" w:rsidRDefault="00562DE4" w:rsidP="00C42843">
            <w:pPr>
              <w:jc w:val="center"/>
              <w:rPr>
                <w:rFonts w:eastAsia="Calibri"/>
                <w:b/>
              </w:rPr>
            </w:pPr>
            <w:r w:rsidRPr="001600F8">
              <w:rPr>
                <w:rFonts w:eastAsia="Calibri"/>
                <w:b/>
              </w:rPr>
              <w:t>£1</w:t>
            </w:r>
            <w:r>
              <w:rPr>
                <w:rFonts w:eastAsia="Calibri"/>
                <w:b/>
              </w:rPr>
              <w:t>9.02</w:t>
            </w:r>
            <w:r w:rsidRPr="001600F8">
              <w:rPr>
                <w:rFonts w:eastAsia="Calibri"/>
                <w:b/>
              </w:rPr>
              <w:t>m</w:t>
            </w:r>
          </w:p>
        </w:tc>
        <w:tc>
          <w:tcPr>
            <w:tcW w:w="1706" w:type="dxa"/>
            <w:tcBorders>
              <w:top w:val="single" w:sz="4" w:space="0" w:color="FFFFFF"/>
              <w:left w:val="single" w:sz="4" w:space="0" w:color="FFFFFF"/>
              <w:bottom w:val="single" w:sz="4" w:space="0" w:color="FFFFFF"/>
              <w:right w:val="single" w:sz="4" w:space="0" w:color="FFFFFF"/>
            </w:tcBorders>
            <w:shd w:val="clear" w:color="auto" w:fill="BFBFBF"/>
            <w:vAlign w:val="center"/>
          </w:tcPr>
          <w:p w:rsidR="00562DE4" w:rsidRPr="001600F8" w:rsidRDefault="00562DE4" w:rsidP="00C42843">
            <w:pPr>
              <w:jc w:val="center"/>
              <w:rPr>
                <w:rFonts w:eastAsia="Calibri"/>
                <w:b/>
              </w:rPr>
            </w:pPr>
            <w:r w:rsidRPr="001600F8">
              <w:rPr>
                <w:rFonts w:eastAsia="Calibri"/>
                <w:b/>
              </w:rPr>
              <w:t>£15.02m</w:t>
            </w:r>
          </w:p>
        </w:tc>
        <w:tc>
          <w:tcPr>
            <w:tcW w:w="1737" w:type="dxa"/>
            <w:tcBorders>
              <w:top w:val="single" w:sz="4" w:space="0" w:color="FFFFFF"/>
              <w:left w:val="single" w:sz="4" w:space="0" w:color="FFFFFF"/>
              <w:bottom w:val="single" w:sz="4" w:space="0" w:color="FFFFFF"/>
              <w:right w:val="single" w:sz="4" w:space="0" w:color="FFFFFF"/>
            </w:tcBorders>
            <w:shd w:val="clear" w:color="auto" w:fill="BFBFBF"/>
            <w:vAlign w:val="center"/>
          </w:tcPr>
          <w:p w:rsidR="00562DE4" w:rsidRPr="001600F8" w:rsidRDefault="00562DE4" w:rsidP="00C42843">
            <w:pPr>
              <w:jc w:val="center"/>
              <w:rPr>
                <w:rFonts w:eastAsia="Calibri"/>
                <w:b/>
              </w:rPr>
            </w:pPr>
            <w:r w:rsidRPr="001600F8">
              <w:rPr>
                <w:rFonts w:eastAsia="Calibri"/>
                <w:b/>
              </w:rPr>
              <w:t>£8.71m</w:t>
            </w:r>
          </w:p>
        </w:tc>
      </w:tr>
    </w:tbl>
    <w:p w:rsidR="00562DE4" w:rsidRDefault="00562DE4" w:rsidP="001E56EA">
      <w:pPr>
        <w:rPr>
          <w:color w:val="595959" w:themeColor="text1" w:themeTint="A6"/>
        </w:rPr>
      </w:pPr>
    </w:p>
    <w:p w:rsidR="00EE4ACC" w:rsidRPr="00B77EC0" w:rsidRDefault="00666FB3">
      <w:pPr>
        <w:rPr>
          <w:color w:val="595959" w:themeColor="text1" w:themeTint="A6"/>
        </w:rPr>
      </w:pPr>
      <w:r>
        <w:rPr>
          <w:color w:val="595959" w:themeColor="text1" w:themeTint="A6"/>
        </w:rPr>
        <w:br w:type="page"/>
      </w:r>
    </w:p>
    <w:p w:rsidR="00D442BF" w:rsidRPr="00D442BF" w:rsidRDefault="00D442BF" w:rsidP="00D442BF">
      <w:pPr>
        <w:rPr>
          <w:b/>
          <w:color w:val="FF0000"/>
          <w:sz w:val="32"/>
          <w:szCs w:val="32"/>
        </w:rPr>
      </w:pPr>
      <w:r w:rsidRPr="00D442BF">
        <w:rPr>
          <w:b/>
          <w:color w:val="FF0000"/>
          <w:sz w:val="32"/>
          <w:szCs w:val="32"/>
        </w:rPr>
        <w:lastRenderedPageBreak/>
        <w:t>OUR FLEET</w:t>
      </w:r>
    </w:p>
    <w:p w:rsidR="00D442BF" w:rsidRPr="00D442BF" w:rsidRDefault="00D442BF" w:rsidP="00D442BF">
      <w:pPr>
        <w:spacing w:after="120"/>
        <w:rPr>
          <w:color w:val="595959" w:themeColor="text1" w:themeTint="A6"/>
        </w:rPr>
      </w:pPr>
      <w:r w:rsidRPr="00D442BF">
        <w:rPr>
          <w:color w:val="595959" w:themeColor="text1" w:themeTint="A6"/>
        </w:rPr>
        <w:t xml:space="preserve">The RBFRS fleet has undergone a significant transformation in recent years following the strategic vision and investment made by the Fire Authority in Phase 1 of the SAIF. Since an initial fleet review conducted in 2015 identified RBFRS as having the second oldest pumping appliance fleet amongst English fire and rescue services, the Fire Authority have purchased 19 new front line pumping appliances. These appliances have been procured in collaboration with Oxfordshire and Buckinghamshire &amp; Milton Keynes Fire and Rescue Services and provide our staff with a modern and efficient fleet </w:t>
      </w:r>
      <w:r w:rsidR="00790B17">
        <w:rPr>
          <w:color w:val="595959" w:themeColor="text1" w:themeTint="A6"/>
        </w:rPr>
        <w:t>that</w:t>
      </w:r>
      <w:r w:rsidRPr="00D442BF">
        <w:rPr>
          <w:color w:val="595959" w:themeColor="text1" w:themeTint="A6"/>
        </w:rPr>
        <w:t xml:space="preserve"> can deliver an effective service to the residents of Berkshire.    </w:t>
      </w:r>
    </w:p>
    <w:p w:rsidR="00D442BF" w:rsidRPr="00D442BF" w:rsidRDefault="00D442BF" w:rsidP="00D442BF">
      <w:pPr>
        <w:spacing w:after="120"/>
        <w:rPr>
          <w:bCs/>
          <w:color w:val="595959" w:themeColor="text1" w:themeTint="A6"/>
        </w:rPr>
      </w:pPr>
      <w:r w:rsidRPr="00D442BF">
        <w:rPr>
          <w:bCs/>
          <w:color w:val="595959" w:themeColor="text1" w:themeTint="A6"/>
        </w:rPr>
        <w:t xml:space="preserve">The investment by the Fire Authority in Phase 1 of the SAIF has also included the purchase of an Aerial Ladder Platform which was procured as part of a collaborative procurement process in partnership with Oxfordshire and Staffordshire Fire and Rescue Services. The appliance became fully operational in August 2021. </w:t>
      </w:r>
    </w:p>
    <w:p w:rsidR="00D442BF" w:rsidRPr="00D442BF" w:rsidRDefault="00D442BF" w:rsidP="00D442BF">
      <w:pPr>
        <w:spacing w:after="120"/>
        <w:rPr>
          <w:bCs/>
          <w:color w:val="595959" w:themeColor="text1" w:themeTint="A6"/>
        </w:rPr>
      </w:pPr>
      <w:r w:rsidRPr="00D442BF">
        <w:rPr>
          <w:bCs/>
          <w:color w:val="595959" w:themeColor="text1" w:themeTint="A6"/>
        </w:rPr>
        <w:t xml:space="preserve">The Fire Authority approved the purchase of a replacement 4x4 appliance at Maidenhead and the purchase of 4x4 multi role utility vehicles, which support our on-call stations, provide additional resilience during periods of adverse weather and due to their multi use, support further rationalisation of the overall fleet. These vehicles have all come into Service in 2021 and have increased the Service’s 4x4 capabilities. </w:t>
      </w:r>
    </w:p>
    <w:p w:rsidR="00D442BF" w:rsidRPr="00D442BF" w:rsidRDefault="00D442BF" w:rsidP="00D442BF">
      <w:pPr>
        <w:spacing w:after="120"/>
        <w:rPr>
          <w:bCs/>
          <w:color w:val="595959" w:themeColor="text1" w:themeTint="A6"/>
        </w:rPr>
      </w:pPr>
      <w:r w:rsidRPr="00D442BF">
        <w:rPr>
          <w:bCs/>
          <w:color w:val="595959" w:themeColor="text1" w:themeTint="A6"/>
        </w:rPr>
        <w:t xml:space="preserve">Recent investment in white fleet </w:t>
      </w:r>
      <w:r w:rsidR="0073377D">
        <w:rPr>
          <w:bCs/>
          <w:color w:val="595959" w:themeColor="text1" w:themeTint="A6"/>
        </w:rPr>
        <w:t xml:space="preserve">(support vehicles) </w:t>
      </w:r>
      <w:r w:rsidRPr="00D442BF">
        <w:rPr>
          <w:bCs/>
          <w:color w:val="595959" w:themeColor="text1" w:themeTint="A6"/>
        </w:rPr>
        <w:t xml:space="preserve">has seen orders placed for the Service’s first </w:t>
      </w:r>
      <w:r w:rsidR="00790B17">
        <w:rPr>
          <w:bCs/>
          <w:color w:val="595959" w:themeColor="text1" w:themeTint="A6"/>
        </w:rPr>
        <w:t>alternative fuel vehicles</w:t>
      </w:r>
      <w:r w:rsidRPr="00D442BF">
        <w:rPr>
          <w:bCs/>
          <w:color w:val="595959" w:themeColor="text1" w:themeTint="A6"/>
        </w:rPr>
        <w:t xml:space="preserve">. Manufacturing delays and the global pandemic have meant extended lead times on delivery but it is anticipated that these vehicles will be on the fleet in the autumn of 2022. These vehicles will represent the start of a transition to a more sustainable and green fleet where operationally and financially viable. </w:t>
      </w:r>
    </w:p>
    <w:p w:rsidR="00D442BF" w:rsidRPr="00D442BF" w:rsidRDefault="00D442BF" w:rsidP="00D442BF">
      <w:pPr>
        <w:spacing w:after="120" w:line="240" w:lineRule="auto"/>
        <w:rPr>
          <w:bCs/>
        </w:rPr>
      </w:pPr>
    </w:p>
    <w:p w:rsidR="00D442BF" w:rsidRPr="00D442BF" w:rsidRDefault="00D442BF" w:rsidP="00D442BF">
      <w:pPr>
        <w:rPr>
          <w:b/>
          <w:color w:val="FF0000"/>
          <w:sz w:val="32"/>
          <w:szCs w:val="32"/>
        </w:rPr>
      </w:pPr>
      <w:r w:rsidRPr="00D442BF">
        <w:rPr>
          <w:b/>
          <w:color w:val="FF0000"/>
          <w:sz w:val="32"/>
          <w:szCs w:val="32"/>
        </w:rPr>
        <w:t>Aerial Ladder Platform (ALP) Case Study</w:t>
      </w:r>
    </w:p>
    <w:p w:rsidR="00D442BF" w:rsidRPr="00D442BF" w:rsidRDefault="00D442BF" w:rsidP="00D442BF">
      <w:pPr>
        <w:spacing w:after="0"/>
        <w:ind w:left="34"/>
        <w:rPr>
          <w:rFonts w:eastAsia="Times New Roman" w:cs="Arial"/>
          <w:color w:val="595959" w:themeColor="text1" w:themeTint="A6"/>
          <w:lang w:eastAsia="en-GB"/>
        </w:rPr>
      </w:pPr>
      <w:r w:rsidRPr="00D442BF">
        <w:rPr>
          <w:rFonts w:eastAsia="Times New Roman" w:cs="Arial"/>
          <w:color w:val="595959" w:themeColor="text1" w:themeTint="A6"/>
          <w:lang w:eastAsia="en-GB"/>
        </w:rPr>
        <w:t xml:space="preserve">The Aerial Ladder Platform (ALP) previously used by RBFRS was a Cela/Magirus ALP, mounted on a Daimler Benz Econic chassis. This was the only ALP of its type in the UK, after the retirement of a similar design of vehicle from London Fire Brigade. The vehicle was becoming increasingly unreliable with the availability of spare parts becoming more difficult to obtain causing </w:t>
      </w:r>
      <w:r w:rsidR="00790B17">
        <w:rPr>
          <w:rFonts w:eastAsia="Times New Roman" w:cs="Arial"/>
          <w:color w:val="595959" w:themeColor="text1" w:themeTint="A6"/>
          <w:lang w:eastAsia="en-GB"/>
        </w:rPr>
        <w:t>lengthy repair times</w:t>
      </w:r>
      <w:r w:rsidRPr="00D442BF">
        <w:rPr>
          <w:rFonts w:eastAsia="Times New Roman" w:cs="Arial"/>
          <w:color w:val="595959" w:themeColor="text1" w:themeTint="A6"/>
          <w:lang w:eastAsia="en-GB"/>
        </w:rPr>
        <w:t xml:space="preserve">.   </w:t>
      </w:r>
    </w:p>
    <w:p w:rsidR="00D442BF" w:rsidRPr="00D442BF" w:rsidRDefault="00D442BF" w:rsidP="00D442BF">
      <w:pPr>
        <w:spacing w:after="0"/>
        <w:ind w:left="34"/>
        <w:rPr>
          <w:rFonts w:eastAsia="Times New Roman" w:cs="Arial"/>
          <w:color w:val="595959" w:themeColor="text1" w:themeTint="A6"/>
          <w:lang w:eastAsia="en-GB"/>
        </w:rPr>
      </w:pPr>
    </w:p>
    <w:p w:rsidR="00D442BF" w:rsidRPr="00D442BF" w:rsidRDefault="00D442BF" w:rsidP="00D442BF">
      <w:pPr>
        <w:rPr>
          <w:rFonts w:eastAsia="Times New Roman" w:cs="Arial"/>
          <w:color w:val="595959" w:themeColor="text1" w:themeTint="A6"/>
          <w:lang w:eastAsia="en-GB"/>
        </w:rPr>
      </w:pPr>
      <w:r w:rsidRPr="00D442BF">
        <w:rPr>
          <w:rFonts w:eastAsia="Times New Roman" w:cs="Arial"/>
          <w:color w:val="595959" w:themeColor="text1" w:themeTint="A6"/>
          <w:lang w:eastAsia="en-GB"/>
        </w:rPr>
        <w:t xml:space="preserve">The procurement exercise to purchase a new ALP was done in collaboration with Oxfordshire Fire &amp; Rescue Service who were </w:t>
      </w:r>
      <w:r w:rsidR="00790B17">
        <w:rPr>
          <w:rFonts w:eastAsia="Times New Roman" w:cs="Arial"/>
          <w:color w:val="595959" w:themeColor="text1" w:themeTint="A6"/>
          <w:lang w:eastAsia="en-GB"/>
        </w:rPr>
        <w:t>also purchasing a new</w:t>
      </w:r>
      <w:r w:rsidRPr="00D442BF">
        <w:rPr>
          <w:rFonts w:eastAsia="Times New Roman" w:cs="Arial"/>
          <w:color w:val="595959" w:themeColor="text1" w:themeTint="A6"/>
          <w:lang w:eastAsia="en-GB"/>
        </w:rPr>
        <w:t xml:space="preserve"> ALP. The collaborative nature of the project worked well with opportunities to learn and share best practice with the partners in the project. The tender evaluation was also more </w:t>
      </w:r>
      <w:r w:rsidRPr="00D442BF">
        <w:rPr>
          <w:rFonts w:eastAsia="Times New Roman" w:cs="Arial"/>
          <w:color w:val="595959" w:themeColor="text1" w:themeTint="A6"/>
          <w:lang w:eastAsia="en-GB"/>
        </w:rPr>
        <w:lastRenderedPageBreak/>
        <w:t>robust with multiple parties able to challenge the responses and each other to ensure that all areas were well understood and assessed fairly.</w:t>
      </w:r>
    </w:p>
    <w:p w:rsidR="00D442BF" w:rsidRPr="00D442BF" w:rsidRDefault="00D442BF" w:rsidP="00D442BF">
      <w:pPr>
        <w:spacing w:after="0"/>
        <w:rPr>
          <w:rFonts w:eastAsia="Times New Roman" w:cs="Arial"/>
          <w:color w:val="595959" w:themeColor="text1" w:themeTint="A6"/>
          <w:lang w:eastAsia="en-GB"/>
        </w:rPr>
      </w:pPr>
      <w:r w:rsidRPr="00D442BF">
        <w:rPr>
          <w:rFonts w:eastAsia="Times New Roman" w:cs="Arial"/>
          <w:color w:val="595959" w:themeColor="text1" w:themeTint="A6"/>
          <w:lang w:eastAsia="en-GB"/>
        </w:rPr>
        <w:t xml:space="preserve">By forming a user group early on, made up of end users and ALP instructors from Whitely Wood fire station, it was possible to fully capture all requirements. It also meant that if any elements of the user requirement were unachievable users were fully involved in the decision making process to resolve the issue. </w:t>
      </w:r>
    </w:p>
    <w:p w:rsidR="00D442BF" w:rsidRPr="00D442BF" w:rsidRDefault="00D442BF" w:rsidP="00D442BF">
      <w:pPr>
        <w:spacing w:after="0"/>
        <w:rPr>
          <w:rFonts w:eastAsia="Times New Roman" w:cs="Arial"/>
          <w:color w:val="595959" w:themeColor="text1" w:themeTint="A6"/>
          <w:lang w:eastAsia="en-GB"/>
        </w:rPr>
      </w:pPr>
    </w:p>
    <w:p w:rsidR="00D442BF" w:rsidRPr="00D442BF" w:rsidRDefault="00D442BF" w:rsidP="00D442BF">
      <w:pPr>
        <w:spacing w:after="0"/>
        <w:rPr>
          <w:rFonts w:eastAsia="Times New Roman" w:cs="Arial"/>
          <w:color w:val="595959" w:themeColor="text1" w:themeTint="A6"/>
          <w:lang w:eastAsia="en-GB"/>
        </w:rPr>
      </w:pPr>
      <w:r w:rsidRPr="00D442BF">
        <w:rPr>
          <w:rFonts w:eastAsia="Times New Roman" w:cs="Arial"/>
          <w:color w:val="595959" w:themeColor="text1" w:themeTint="A6"/>
          <w:lang w:eastAsia="en-GB"/>
        </w:rPr>
        <w:t xml:space="preserve">End user engagement revealed that the previous ALP was limited at incidents by a lack of horizontal outreach. The vehicle specification was developed after the Grenfell Tower fire which enabled lessons to be drawn from that incident. A review of the current and planned building stock in Royal Berkshire showed a trend towards taller buildings being built where height would be an advantage to the vehicle. It also revealed a trend for large area commercial buildings </w:t>
      </w:r>
      <w:r w:rsidR="00790B17">
        <w:rPr>
          <w:rFonts w:eastAsia="Times New Roman" w:cs="Arial"/>
          <w:color w:val="595959" w:themeColor="text1" w:themeTint="A6"/>
          <w:lang w:eastAsia="en-GB"/>
        </w:rPr>
        <w:t>being</w:t>
      </w:r>
      <w:r w:rsidRPr="00D442BF">
        <w:rPr>
          <w:rFonts w:eastAsia="Times New Roman" w:cs="Arial"/>
          <w:color w:val="595959" w:themeColor="text1" w:themeTint="A6"/>
          <w:lang w:eastAsia="en-GB"/>
        </w:rPr>
        <w:t xml:space="preserve"> developed along the main transport corridors where outreach would be an advantage. As height and outreach are characteristics of the vehicle that are directly linked, the specification was developed to target a vehicle with a height greater than 40 meters to improve both vertical and horizontal reach. </w:t>
      </w:r>
    </w:p>
    <w:p w:rsidR="00D442BF" w:rsidRPr="00D442BF" w:rsidRDefault="00D442BF" w:rsidP="00D442BF">
      <w:pPr>
        <w:spacing w:after="0"/>
        <w:rPr>
          <w:rFonts w:eastAsia="Times New Roman" w:cs="Arial"/>
          <w:color w:val="595959" w:themeColor="text1" w:themeTint="A6"/>
          <w:lang w:eastAsia="en-GB"/>
        </w:rPr>
      </w:pPr>
    </w:p>
    <w:p w:rsidR="00D442BF" w:rsidRPr="00D442BF" w:rsidRDefault="00D442BF" w:rsidP="00D442BF">
      <w:pPr>
        <w:spacing w:after="0"/>
        <w:rPr>
          <w:rFonts w:eastAsia="Times New Roman" w:cs="Arial"/>
          <w:color w:val="595959" w:themeColor="text1" w:themeTint="A6"/>
          <w:lang w:eastAsia="en-GB"/>
        </w:rPr>
      </w:pPr>
      <w:r w:rsidRPr="00D442BF">
        <w:rPr>
          <w:rFonts w:eastAsia="Times New Roman" w:cs="Arial"/>
          <w:color w:val="595959" w:themeColor="text1" w:themeTint="A6"/>
          <w:lang w:eastAsia="en-GB"/>
        </w:rPr>
        <w:t xml:space="preserve">The vehicle build was tracked </w:t>
      </w:r>
      <w:r w:rsidR="00790B17">
        <w:rPr>
          <w:rFonts w:eastAsia="Times New Roman" w:cs="Arial"/>
          <w:color w:val="595959" w:themeColor="text1" w:themeTint="A6"/>
          <w:lang w:eastAsia="en-GB"/>
        </w:rPr>
        <w:t>closely</w:t>
      </w:r>
      <w:r w:rsidRPr="00D442BF">
        <w:rPr>
          <w:rFonts w:eastAsia="Times New Roman" w:cs="Arial"/>
          <w:color w:val="595959" w:themeColor="text1" w:themeTint="A6"/>
          <w:lang w:eastAsia="en-GB"/>
        </w:rPr>
        <w:t xml:space="preserve"> by the project delivery team with a very robust acceptance testing program put in place. This uncovered several deficiencies with the quality of the build and provided ample opportunity for those deficiencies to be corrected before the vehicle ownership was transferred to RBFRS. This meant that they were corrected prior to final invoicing and no additional cost</w:t>
      </w:r>
      <w:r w:rsidR="00790B17">
        <w:rPr>
          <w:rFonts w:eastAsia="Times New Roman" w:cs="Arial"/>
          <w:color w:val="595959" w:themeColor="text1" w:themeTint="A6"/>
          <w:lang w:eastAsia="en-GB"/>
        </w:rPr>
        <w:t>s</w:t>
      </w:r>
      <w:r w:rsidRPr="00D442BF">
        <w:rPr>
          <w:rFonts w:eastAsia="Times New Roman" w:cs="Arial"/>
          <w:color w:val="595959" w:themeColor="text1" w:themeTint="A6"/>
          <w:lang w:eastAsia="en-GB"/>
        </w:rPr>
        <w:t xml:space="preserve"> were incurred</w:t>
      </w:r>
      <w:r w:rsidR="00790B17">
        <w:rPr>
          <w:rFonts w:eastAsia="Times New Roman" w:cs="Arial"/>
          <w:color w:val="595959" w:themeColor="text1" w:themeTint="A6"/>
          <w:lang w:eastAsia="en-GB"/>
        </w:rPr>
        <w:t>. It also reduced the</w:t>
      </w:r>
      <w:r w:rsidRPr="00D442BF">
        <w:rPr>
          <w:rFonts w:eastAsia="Times New Roman" w:cs="Arial"/>
          <w:color w:val="595959" w:themeColor="text1" w:themeTint="A6"/>
          <w:lang w:eastAsia="en-GB"/>
        </w:rPr>
        <w:t xml:space="preserve"> likelihood of the vehicle having to be removed from service for a prolonged period of time after becoming operationally available, due to quality issues. </w:t>
      </w:r>
    </w:p>
    <w:p w:rsidR="00D442BF" w:rsidRPr="00D442BF" w:rsidRDefault="00D442BF" w:rsidP="00D442BF">
      <w:pPr>
        <w:spacing w:after="0"/>
        <w:rPr>
          <w:rFonts w:eastAsia="Times New Roman" w:cs="Arial"/>
          <w:color w:val="595959" w:themeColor="text1" w:themeTint="A6"/>
          <w:lang w:eastAsia="en-GB"/>
        </w:rPr>
      </w:pPr>
    </w:p>
    <w:p w:rsidR="00D442BF" w:rsidRPr="00D442BF" w:rsidRDefault="00D442BF" w:rsidP="00D442BF">
      <w:pPr>
        <w:spacing w:after="0"/>
        <w:rPr>
          <w:rFonts w:eastAsia="Times New Roman" w:cs="Arial"/>
          <w:color w:val="595959" w:themeColor="text1" w:themeTint="A6"/>
          <w:lang w:eastAsia="en-GB"/>
        </w:rPr>
      </w:pPr>
      <w:r w:rsidRPr="00D442BF">
        <w:rPr>
          <w:rFonts w:eastAsia="Times New Roman" w:cs="Arial"/>
          <w:color w:val="595959" w:themeColor="text1" w:themeTint="A6"/>
          <w:lang w:eastAsia="en-GB"/>
        </w:rPr>
        <w:t xml:space="preserve">Despite the production delays caused by the pandemic, the vehicle became fully operational in August 2021. The user group was central to the final delivery of the vehicle onto station and in delivering the training required to bring the vehicle into operation. The residents of Berkshire now have a 45m Bronto Skylift ALP on a Volvo chassis that provides improvements in height and reach capabilities from the previous 32m ALP. </w:t>
      </w:r>
    </w:p>
    <w:p w:rsidR="00D442BF" w:rsidRPr="00D442BF" w:rsidRDefault="00D442BF" w:rsidP="00D442BF">
      <w:pPr>
        <w:spacing w:after="0"/>
        <w:rPr>
          <w:rFonts w:cs="Arial"/>
          <w:b/>
          <w:color w:val="595959" w:themeColor="text1" w:themeTint="A6"/>
          <w:sz w:val="22"/>
          <w:szCs w:val="22"/>
        </w:rPr>
      </w:pPr>
    </w:p>
    <w:p w:rsidR="00D442BF" w:rsidRPr="00D442BF" w:rsidRDefault="00D442BF" w:rsidP="00D442BF">
      <w:pPr>
        <w:spacing w:after="0"/>
        <w:rPr>
          <w:rFonts w:cs="Arial"/>
          <w:b/>
          <w:sz w:val="22"/>
          <w:szCs w:val="22"/>
        </w:rPr>
      </w:pPr>
      <w:r w:rsidRPr="00D442BF">
        <w:rPr>
          <w:rFonts w:cs="Arial"/>
          <w:b/>
          <w:noProof/>
          <w:sz w:val="22"/>
          <w:szCs w:val="22"/>
          <w:lang w:eastAsia="en-GB"/>
        </w:rPr>
        <w:lastRenderedPageBreak/>
        <w:drawing>
          <wp:inline distT="0" distB="0" distL="0" distR="0" wp14:anchorId="771BC6F5" wp14:editId="7FAC8AFA">
            <wp:extent cx="5731510" cy="3828415"/>
            <wp:effectExtent l="0" t="0" r="254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SC01118.jpg"/>
                    <pic:cNvPicPr/>
                  </pic:nvPicPr>
                  <pic:blipFill>
                    <a:blip r:embed="rId31">
                      <a:extLst>
                        <a:ext uri="{28A0092B-C50C-407E-A947-70E740481C1C}">
                          <a14:useLocalDpi xmlns:a14="http://schemas.microsoft.com/office/drawing/2010/main" val="0"/>
                        </a:ext>
                      </a:extLst>
                    </a:blip>
                    <a:stretch>
                      <a:fillRect/>
                    </a:stretch>
                  </pic:blipFill>
                  <pic:spPr>
                    <a:xfrm>
                      <a:off x="0" y="0"/>
                      <a:ext cx="5731510" cy="3828415"/>
                    </a:xfrm>
                    <a:prstGeom prst="rect">
                      <a:avLst/>
                    </a:prstGeom>
                  </pic:spPr>
                </pic:pic>
              </a:graphicData>
            </a:graphic>
          </wp:inline>
        </w:drawing>
      </w:r>
    </w:p>
    <w:p w:rsidR="00D442BF" w:rsidRPr="00D442BF" w:rsidRDefault="00D442BF" w:rsidP="00D442BF">
      <w:pPr>
        <w:spacing w:after="120" w:line="240" w:lineRule="auto"/>
        <w:rPr>
          <w:rFonts w:eastAsia="Arial" w:cs="Arial"/>
          <w:sz w:val="20"/>
          <w:szCs w:val="20"/>
          <w:lang w:eastAsia="en-GB" w:bidi="en-GB"/>
        </w:rPr>
      </w:pPr>
    </w:p>
    <w:p w:rsidR="00D442BF" w:rsidRPr="00D442BF" w:rsidRDefault="00D442BF" w:rsidP="00D442BF">
      <w:pPr>
        <w:rPr>
          <w:sz w:val="32"/>
          <w:szCs w:val="32"/>
        </w:rPr>
      </w:pPr>
      <w:r w:rsidRPr="00D442BF">
        <w:rPr>
          <w:b/>
          <w:color w:val="FF0000"/>
          <w:sz w:val="32"/>
          <w:szCs w:val="32"/>
        </w:rPr>
        <w:t xml:space="preserve">Future Phasing of </w:t>
      </w:r>
      <w:r w:rsidR="00AC530A">
        <w:rPr>
          <w:b/>
          <w:color w:val="FF0000"/>
          <w:sz w:val="32"/>
          <w:szCs w:val="32"/>
        </w:rPr>
        <w:t xml:space="preserve">Fleet &amp; Equipment </w:t>
      </w:r>
      <w:r w:rsidR="005E628A">
        <w:rPr>
          <w:b/>
          <w:color w:val="FF0000"/>
          <w:sz w:val="32"/>
          <w:szCs w:val="32"/>
        </w:rPr>
        <w:t>Projects</w:t>
      </w:r>
      <w:r w:rsidRPr="00D442BF">
        <w:rPr>
          <w:sz w:val="32"/>
          <w:szCs w:val="32"/>
        </w:rPr>
        <w:t xml:space="preserve"> </w:t>
      </w:r>
    </w:p>
    <w:p w:rsidR="00D442BF" w:rsidRPr="00D442BF" w:rsidRDefault="00D442BF" w:rsidP="00D442BF">
      <w:pPr>
        <w:rPr>
          <w:color w:val="595959" w:themeColor="text1" w:themeTint="A6"/>
        </w:rPr>
      </w:pPr>
      <w:r w:rsidRPr="00D442BF">
        <w:rPr>
          <w:color w:val="595959" w:themeColor="text1" w:themeTint="A6"/>
        </w:rPr>
        <w:t xml:space="preserve">The phasing of works is purely indicative and based on operational requirements as well as opportunities to work with partners, any of which may alter the phasing of the works. </w:t>
      </w:r>
    </w:p>
    <w:p w:rsidR="00D442BF" w:rsidRPr="00D442BF" w:rsidRDefault="00D442BF" w:rsidP="00D442BF">
      <w:pPr>
        <w:rPr>
          <w:color w:val="595959" w:themeColor="text1" w:themeTint="A6"/>
        </w:rPr>
      </w:pPr>
      <w:r w:rsidRPr="00D442BF">
        <w:rPr>
          <w:color w:val="595959" w:themeColor="text1" w:themeTint="A6"/>
        </w:rPr>
        <w:t xml:space="preserve">To continue to build on our current success, and as we move through towards the end of Phase 1 and into Phase 2, the renewal of further specialist appliances and white fleet vehicles will be required. Work to define functional requirements of technical rescue and operational support capabilities will continue in 2022-23, and where operationally viable seek to develop combined functionality within vehicles to maximise efficiency and continue to further rationalise overall fleet numbers. Greater use of short-term hire contracts will also support continued rationalisation of the </w:t>
      </w:r>
      <w:r w:rsidR="000676A8">
        <w:rPr>
          <w:color w:val="595959" w:themeColor="text1" w:themeTint="A6"/>
        </w:rPr>
        <w:t xml:space="preserve">white </w:t>
      </w:r>
      <w:r w:rsidRPr="00D442BF">
        <w:rPr>
          <w:color w:val="595959" w:themeColor="text1" w:themeTint="A6"/>
        </w:rPr>
        <w:t xml:space="preserve">fleet, thereby reducing both on-going capital and revenue expenditure in future years.    </w:t>
      </w:r>
    </w:p>
    <w:p w:rsidR="00D442BF" w:rsidRDefault="00D442BF" w:rsidP="00D442BF">
      <w:pPr>
        <w:rPr>
          <w:color w:val="595959" w:themeColor="text1" w:themeTint="A6"/>
        </w:rPr>
      </w:pPr>
      <w:r w:rsidRPr="00D442BF">
        <w:rPr>
          <w:color w:val="595959" w:themeColor="text1" w:themeTint="A6"/>
        </w:rPr>
        <w:t xml:space="preserve">The transition towards alternative fuelled vehicles, in line with wider environmental impact reduction initiatives as well as the development of organisational sustainability goals, is something that we will look to continue for the coming year, with a view to this informing elements of the future Fleet Strategy which is due to be refreshed in 2023. The aim is to reach a steady state rolling fleet replacement over the coming years to continue on the journey of fleet improvements which will provide </w:t>
      </w:r>
      <w:r w:rsidRPr="00D442BF">
        <w:rPr>
          <w:color w:val="595959" w:themeColor="text1" w:themeTint="A6"/>
        </w:rPr>
        <w:lastRenderedPageBreak/>
        <w:t>a fit for purpose modern fleet from which RBFRS can effectively and efficiently deliver its services to the people of Berkshire.</w:t>
      </w:r>
    </w:p>
    <w:p w:rsidR="00F775A1" w:rsidRDefault="00F775A1" w:rsidP="001E56EA">
      <w:pPr>
        <w:rPr>
          <w:color w:val="595959" w:themeColor="text1" w:themeTint="A6"/>
        </w:rPr>
      </w:pPr>
    </w:p>
    <w:p w:rsidR="000F6E71" w:rsidRDefault="000F6E71" w:rsidP="00B04EB1">
      <w:pPr>
        <w:rPr>
          <w:sz w:val="32"/>
          <w:szCs w:val="32"/>
        </w:rPr>
      </w:pPr>
    </w:p>
    <w:tbl>
      <w:tblPr>
        <w:tblStyle w:val="TableGrid"/>
        <w:tblpPr w:leftFromText="180" w:rightFromText="180" w:vertAnchor="page" w:horzAnchor="margin" w:tblpY="2701"/>
        <w:tblW w:w="0" w:type="auto"/>
        <w:tblLook w:val="04A0" w:firstRow="1" w:lastRow="0" w:firstColumn="1" w:lastColumn="0" w:noHBand="0" w:noVBand="1"/>
      </w:tblPr>
      <w:tblGrid>
        <w:gridCol w:w="2005"/>
        <w:gridCol w:w="1747"/>
        <w:gridCol w:w="1745"/>
        <w:gridCol w:w="1760"/>
        <w:gridCol w:w="1759"/>
      </w:tblGrid>
      <w:tr w:rsidR="0051490A" w:rsidTr="00CA2681">
        <w:trPr>
          <w:trHeight w:val="837"/>
        </w:trPr>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00000"/>
          </w:tcPr>
          <w:p w:rsidR="0051490A" w:rsidRDefault="0051490A" w:rsidP="00CA2681">
            <w:pPr>
              <w:rPr>
                <w:color w:val="595959" w:themeColor="text1" w:themeTint="A6"/>
              </w:rPr>
            </w:pPr>
          </w:p>
        </w:tc>
        <w:tc>
          <w:tcPr>
            <w:tcW w:w="17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00000"/>
          </w:tcPr>
          <w:p w:rsidR="0051490A" w:rsidRPr="008D3436" w:rsidRDefault="0051490A" w:rsidP="00CA2681">
            <w:pPr>
              <w:jc w:val="center"/>
            </w:pPr>
            <w:r w:rsidRPr="008D3436">
              <w:t>Phase 1</w:t>
            </w:r>
            <w:r>
              <w:t xml:space="preserve">   </w:t>
            </w:r>
          </w:p>
          <w:p w:rsidR="0051490A" w:rsidRDefault="0051490A" w:rsidP="00CA2681">
            <w:pPr>
              <w:rPr>
                <w:color w:val="595959" w:themeColor="text1" w:themeTint="A6"/>
              </w:rPr>
            </w:pPr>
            <w:r>
              <w:t xml:space="preserve">   to</w:t>
            </w:r>
            <w:r w:rsidRPr="008D3436">
              <w:t xml:space="preserve"> </w:t>
            </w:r>
            <w:r>
              <w:t>2023/24</w:t>
            </w:r>
          </w:p>
        </w:tc>
        <w:tc>
          <w:tcPr>
            <w:tcW w:w="17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00000"/>
          </w:tcPr>
          <w:p w:rsidR="0051490A" w:rsidRPr="008D3436" w:rsidRDefault="0051490A" w:rsidP="00CA2681">
            <w:pPr>
              <w:jc w:val="center"/>
            </w:pPr>
            <w:r w:rsidRPr="008D3436">
              <w:t>Phase 2</w:t>
            </w:r>
          </w:p>
          <w:p w:rsidR="0051490A" w:rsidRDefault="0051490A" w:rsidP="00CA2681">
            <w:pPr>
              <w:jc w:val="center"/>
              <w:rPr>
                <w:color w:val="595959" w:themeColor="text1" w:themeTint="A6"/>
              </w:rPr>
            </w:pPr>
            <w:r>
              <w:t xml:space="preserve">   2024/25 – 2027/28</w:t>
            </w:r>
          </w:p>
        </w:tc>
        <w:tc>
          <w:tcPr>
            <w:tcW w:w="17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00000"/>
          </w:tcPr>
          <w:p w:rsidR="0051490A" w:rsidRPr="008D3436" w:rsidRDefault="0051490A" w:rsidP="00CA2681">
            <w:pPr>
              <w:jc w:val="center"/>
            </w:pPr>
            <w:r w:rsidRPr="008D3436">
              <w:t>Phase 3</w:t>
            </w:r>
          </w:p>
          <w:p w:rsidR="0051490A" w:rsidRDefault="0051490A" w:rsidP="00CA2681">
            <w:pPr>
              <w:jc w:val="center"/>
              <w:rPr>
                <w:color w:val="595959" w:themeColor="text1" w:themeTint="A6"/>
              </w:rPr>
            </w:pPr>
            <w:r>
              <w:t xml:space="preserve">   </w:t>
            </w:r>
            <w:r w:rsidRPr="008D3436">
              <w:t>202</w:t>
            </w:r>
            <w:r>
              <w:t>8/29</w:t>
            </w:r>
            <w:r w:rsidRPr="008D3436">
              <w:t xml:space="preserve"> – 20</w:t>
            </w:r>
            <w:r>
              <w:t>31/32</w:t>
            </w:r>
          </w:p>
        </w:tc>
        <w:tc>
          <w:tcPr>
            <w:tcW w:w="17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00000"/>
          </w:tcPr>
          <w:p w:rsidR="0051490A" w:rsidRPr="008D3436" w:rsidRDefault="0051490A" w:rsidP="00CA2681">
            <w:pPr>
              <w:jc w:val="center"/>
            </w:pPr>
            <w:r w:rsidRPr="008D3436">
              <w:t>Phase 4</w:t>
            </w:r>
          </w:p>
          <w:p w:rsidR="0051490A" w:rsidRDefault="0051490A" w:rsidP="00CA2681">
            <w:pPr>
              <w:jc w:val="center"/>
              <w:rPr>
                <w:color w:val="595959" w:themeColor="text1" w:themeTint="A6"/>
              </w:rPr>
            </w:pPr>
            <w:r>
              <w:t xml:space="preserve">   2032/33</w:t>
            </w:r>
            <w:r w:rsidRPr="008D3436">
              <w:t xml:space="preserve"> </w:t>
            </w:r>
            <w:r>
              <w:t>–</w:t>
            </w:r>
            <w:r w:rsidRPr="008D3436">
              <w:t xml:space="preserve"> 20</w:t>
            </w:r>
            <w:r w:rsidR="00BA05CB">
              <w:t>36/37</w:t>
            </w:r>
          </w:p>
        </w:tc>
      </w:tr>
      <w:tr w:rsidR="001576DC" w:rsidRPr="00067C3F" w:rsidTr="00CA2681">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76DC" w:rsidRDefault="001576DC" w:rsidP="00CA2681">
            <w:pPr>
              <w:rPr>
                <w:color w:val="595959" w:themeColor="text1" w:themeTint="A6"/>
              </w:rPr>
            </w:pPr>
            <w:r w:rsidRPr="000F6E71">
              <w:rPr>
                <w:b/>
              </w:rPr>
              <w:t>Fleet</w:t>
            </w:r>
          </w:p>
        </w:tc>
        <w:tc>
          <w:tcPr>
            <w:tcW w:w="17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76DC" w:rsidRPr="00EE4ACC" w:rsidRDefault="001576DC" w:rsidP="00CA2681">
            <w:pPr>
              <w:jc w:val="center"/>
              <w:rPr>
                <w:color w:val="404040" w:themeColor="text1" w:themeTint="BF"/>
              </w:rPr>
            </w:pPr>
            <w:r w:rsidRPr="00EE4ACC">
              <w:rPr>
                <w:color w:val="404040" w:themeColor="text1" w:themeTint="BF"/>
              </w:rPr>
              <w:t>Fire Appliances</w:t>
            </w:r>
          </w:p>
          <w:p w:rsidR="00BA05CB" w:rsidRPr="00EE4ACC" w:rsidRDefault="00BA05CB" w:rsidP="00CA2681">
            <w:pPr>
              <w:jc w:val="center"/>
              <w:rPr>
                <w:color w:val="404040" w:themeColor="text1" w:themeTint="BF"/>
              </w:rPr>
            </w:pPr>
            <w:r w:rsidRPr="00EE4ACC">
              <w:rPr>
                <w:color w:val="404040" w:themeColor="text1" w:themeTint="BF"/>
              </w:rPr>
              <w:t>(completed)</w:t>
            </w:r>
          </w:p>
          <w:p w:rsidR="001576DC" w:rsidRPr="00EE4ACC" w:rsidRDefault="001576DC" w:rsidP="00CA2681">
            <w:pPr>
              <w:jc w:val="center"/>
              <w:rPr>
                <w:color w:val="404040" w:themeColor="text1" w:themeTint="BF"/>
              </w:rPr>
            </w:pPr>
          </w:p>
          <w:p w:rsidR="001576DC" w:rsidRPr="00EE4ACC" w:rsidRDefault="00B911F9" w:rsidP="00CA2681">
            <w:pPr>
              <w:jc w:val="center"/>
              <w:rPr>
                <w:color w:val="404040" w:themeColor="text1" w:themeTint="BF"/>
              </w:rPr>
            </w:pPr>
            <w:r w:rsidRPr="00EE4ACC">
              <w:rPr>
                <w:color w:val="404040" w:themeColor="text1" w:themeTint="BF"/>
              </w:rPr>
              <w:t>£</w:t>
            </w:r>
            <w:r w:rsidR="00734AE7" w:rsidRPr="00EE4ACC">
              <w:rPr>
                <w:color w:val="404040" w:themeColor="text1" w:themeTint="BF"/>
              </w:rPr>
              <w:t>4.</w:t>
            </w:r>
            <w:r w:rsidR="00F8197A" w:rsidRPr="00EE4ACC">
              <w:rPr>
                <w:color w:val="404040" w:themeColor="text1" w:themeTint="BF"/>
              </w:rPr>
              <w:t>847</w:t>
            </w:r>
            <w:r w:rsidR="001576DC" w:rsidRPr="00EE4ACC">
              <w:rPr>
                <w:color w:val="404040" w:themeColor="text1" w:themeTint="BF"/>
              </w:rPr>
              <w:t>m</w:t>
            </w:r>
          </w:p>
          <w:p w:rsidR="001576DC" w:rsidRPr="00067C3F" w:rsidRDefault="001576DC" w:rsidP="00CA2681">
            <w:pPr>
              <w:jc w:val="center"/>
            </w:pPr>
          </w:p>
        </w:tc>
        <w:tc>
          <w:tcPr>
            <w:tcW w:w="17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76DC" w:rsidRDefault="001576DC" w:rsidP="00CA2681">
            <w:pPr>
              <w:jc w:val="center"/>
            </w:pPr>
            <w:r>
              <w:t>Fire Appliances</w:t>
            </w:r>
          </w:p>
          <w:p w:rsidR="001576DC" w:rsidRDefault="001576DC" w:rsidP="00CA2681">
            <w:pPr>
              <w:jc w:val="center"/>
            </w:pPr>
          </w:p>
          <w:p w:rsidR="00BA05CB" w:rsidRDefault="00BA05CB" w:rsidP="00CA2681">
            <w:pPr>
              <w:jc w:val="center"/>
            </w:pPr>
          </w:p>
          <w:p w:rsidR="001576DC" w:rsidRDefault="00B911F9" w:rsidP="00CA2681">
            <w:pPr>
              <w:jc w:val="center"/>
            </w:pPr>
            <w:r>
              <w:t>£</w:t>
            </w:r>
            <w:r w:rsidR="00451FAB">
              <w:t>2.25</w:t>
            </w:r>
            <w:r w:rsidR="001576DC">
              <w:t>m</w:t>
            </w:r>
          </w:p>
          <w:p w:rsidR="001576DC" w:rsidRPr="00067C3F" w:rsidRDefault="001576DC" w:rsidP="00CA2681">
            <w:pPr>
              <w:jc w:val="center"/>
            </w:pPr>
          </w:p>
        </w:tc>
        <w:tc>
          <w:tcPr>
            <w:tcW w:w="17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76DC" w:rsidRDefault="001576DC" w:rsidP="00CA2681">
            <w:pPr>
              <w:jc w:val="center"/>
            </w:pPr>
            <w:r>
              <w:t>Fire Appliances</w:t>
            </w:r>
          </w:p>
          <w:p w:rsidR="001576DC" w:rsidRDefault="001576DC" w:rsidP="00CA2681">
            <w:pPr>
              <w:jc w:val="center"/>
            </w:pPr>
          </w:p>
          <w:p w:rsidR="00BA05CB" w:rsidRDefault="00BA05CB" w:rsidP="00CA2681">
            <w:pPr>
              <w:jc w:val="center"/>
            </w:pPr>
          </w:p>
          <w:p w:rsidR="001576DC" w:rsidRDefault="00734AE7" w:rsidP="00CA2681">
            <w:pPr>
              <w:jc w:val="center"/>
            </w:pPr>
            <w:r>
              <w:t>£2.45</w:t>
            </w:r>
            <w:r w:rsidR="001576DC">
              <w:t>m</w:t>
            </w:r>
          </w:p>
          <w:p w:rsidR="001576DC" w:rsidRPr="00067C3F" w:rsidRDefault="001576DC" w:rsidP="00CA2681">
            <w:pPr>
              <w:jc w:val="center"/>
            </w:pPr>
          </w:p>
        </w:tc>
        <w:tc>
          <w:tcPr>
            <w:tcW w:w="17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76DC" w:rsidRDefault="001576DC" w:rsidP="00CA2681">
            <w:pPr>
              <w:jc w:val="center"/>
            </w:pPr>
            <w:r>
              <w:t>Fire Appliances</w:t>
            </w:r>
          </w:p>
          <w:p w:rsidR="001576DC" w:rsidRDefault="001576DC" w:rsidP="00CA2681">
            <w:pPr>
              <w:jc w:val="center"/>
            </w:pPr>
          </w:p>
          <w:p w:rsidR="00BA05CB" w:rsidRDefault="00BA05CB" w:rsidP="00CA2681">
            <w:pPr>
              <w:jc w:val="center"/>
            </w:pPr>
          </w:p>
          <w:p w:rsidR="001576DC" w:rsidRDefault="003B46CD" w:rsidP="00CA2681">
            <w:pPr>
              <w:jc w:val="center"/>
            </w:pPr>
            <w:r>
              <w:t>£3.25</w:t>
            </w:r>
            <w:r w:rsidR="001576DC">
              <w:t>m</w:t>
            </w:r>
          </w:p>
          <w:p w:rsidR="001576DC" w:rsidRPr="00067C3F" w:rsidRDefault="001576DC" w:rsidP="00CA2681">
            <w:pPr>
              <w:jc w:val="center"/>
            </w:pPr>
          </w:p>
        </w:tc>
      </w:tr>
      <w:tr w:rsidR="001576DC" w:rsidRPr="00067C3F" w:rsidTr="00CA2681">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76DC" w:rsidRDefault="001576DC" w:rsidP="00CA2681">
            <w:pPr>
              <w:rPr>
                <w:color w:val="595959" w:themeColor="text1" w:themeTint="A6"/>
              </w:rPr>
            </w:pPr>
          </w:p>
        </w:tc>
        <w:tc>
          <w:tcPr>
            <w:tcW w:w="17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76DC" w:rsidRDefault="00DE78BE" w:rsidP="00CA2681">
            <w:pPr>
              <w:jc w:val="center"/>
            </w:pPr>
            <w:r>
              <w:t>Special Appliances</w:t>
            </w:r>
          </w:p>
          <w:p w:rsidR="001576DC" w:rsidRDefault="001576DC" w:rsidP="00CA2681">
            <w:pPr>
              <w:jc w:val="center"/>
            </w:pPr>
          </w:p>
          <w:p w:rsidR="001576DC" w:rsidRDefault="00F8197A" w:rsidP="00CA2681">
            <w:pPr>
              <w:jc w:val="center"/>
            </w:pPr>
            <w:r>
              <w:t>£0.985</w:t>
            </w:r>
            <w:r w:rsidR="001576DC">
              <w:t>m</w:t>
            </w:r>
          </w:p>
          <w:p w:rsidR="001576DC" w:rsidRPr="00067C3F" w:rsidRDefault="001576DC" w:rsidP="00CA2681">
            <w:pPr>
              <w:jc w:val="center"/>
            </w:pPr>
          </w:p>
        </w:tc>
        <w:tc>
          <w:tcPr>
            <w:tcW w:w="17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76DC" w:rsidRDefault="00DE78BE" w:rsidP="00CA2681">
            <w:pPr>
              <w:jc w:val="center"/>
            </w:pPr>
            <w:r>
              <w:t>Special Appliances</w:t>
            </w:r>
          </w:p>
          <w:p w:rsidR="001576DC" w:rsidRDefault="001576DC" w:rsidP="00CA2681">
            <w:pPr>
              <w:jc w:val="center"/>
            </w:pPr>
          </w:p>
          <w:p w:rsidR="001576DC" w:rsidRDefault="00451FAB" w:rsidP="00CA2681">
            <w:pPr>
              <w:jc w:val="center"/>
            </w:pPr>
            <w:r>
              <w:t>£0</w:t>
            </w:r>
          </w:p>
          <w:p w:rsidR="001576DC" w:rsidRPr="00067C3F" w:rsidRDefault="001576DC" w:rsidP="00CA2681">
            <w:pPr>
              <w:jc w:val="center"/>
            </w:pPr>
          </w:p>
        </w:tc>
        <w:tc>
          <w:tcPr>
            <w:tcW w:w="17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76DC" w:rsidRDefault="00DE78BE" w:rsidP="00CA2681">
            <w:pPr>
              <w:jc w:val="center"/>
            </w:pPr>
            <w:r>
              <w:t>Special Appliances</w:t>
            </w:r>
          </w:p>
          <w:p w:rsidR="001576DC" w:rsidRDefault="001576DC" w:rsidP="00CA2681">
            <w:pPr>
              <w:jc w:val="center"/>
            </w:pPr>
          </w:p>
          <w:p w:rsidR="001576DC" w:rsidRDefault="00B911F9" w:rsidP="00CA2681">
            <w:pPr>
              <w:jc w:val="center"/>
            </w:pPr>
            <w:r>
              <w:t>£0.19</w:t>
            </w:r>
            <w:r w:rsidR="001576DC">
              <w:t>m</w:t>
            </w:r>
          </w:p>
          <w:p w:rsidR="001576DC" w:rsidRPr="00067C3F" w:rsidRDefault="001576DC" w:rsidP="00CA2681">
            <w:pPr>
              <w:jc w:val="center"/>
            </w:pPr>
          </w:p>
        </w:tc>
        <w:tc>
          <w:tcPr>
            <w:tcW w:w="17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76DC" w:rsidRDefault="00DE78BE" w:rsidP="00CA2681">
            <w:pPr>
              <w:jc w:val="center"/>
            </w:pPr>
            <w:r>
              <w:t>Special Appliances</w:t>
            </w:r>
          </w:p>
          <w:p w:rsidR="001576DC" w:rsidRDefault="001576DC" w:rsidP="00CA2681">
            <w:pPr>
              <w:jc w:val="center"/>
            </w:pPr>
          </w:p>
          <w:p w:rsidR="001576DC" w:rsidRDefault="001576DC" w:rsidP="00CA2681">
            <w:pPr>
              <w:jc w:val="center"/>
            </w:pPr>
            <w:r>
              <w:t>£0</w:t>
            </w:r>
          </w:p>
          <w:p w:rsidR="001576DC" w:rsidRPr="00067C3F" w:rsidRDefault="001576DC" w:rsidP="00CA2681">
            <w:pPr>
              <w:jc w:val="center"/>
            </w:pPr>
          </w:p>
        </w:tc>
      </w:tr>
      <w:tr w:rsidR="001576DC" w:rsidRPr="00067C3F" w:rsidTr="00CA2681">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76DC" w:rsidRDefault="001576DC" w:rsidP="00CA2681">
            <w:pPr>
              <w:rPr>
                <w:color w:val="595959" w:themeColor="text1" w:themeTint="A6"/>
              </w:rPr>
            </w:pPr>
          </w:p>
        </w:tc>
        <w:tc>
          <w:tcPr>
            <w:tcW w:w="17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76DC" w:rsidRPr="00EE4ACC" w:rsidRDefault="001576DC" w:rsidP="00CA2681">
            <w:pPr>
              <w:jc w:val="center"/>
              <w:rPr>
                <w:color w:val="404040" w:themeColor="text1" w:themeTint="BF"/>
              </w:rPr>
            </w:pPr>
            <w:r w:rsidRPr="00EE4ACC">
              <w:rPr>
                <w:color w:val="404040" w:themeColor="text1" w:themeTint="BF"/>
              </w:rPr>
              <w:t>Aerial Ladder Platform</w:t>
            </w:r>
          </w:p>
          <w:p w:rsidR="001576DC" w:rsidRPr="00EE4ACC" w:rsidRDefault="00BA05CB" w:rsidP="00CA2681">
            <w:pPr>
              <w:jc w:val="center"/>
              <w:rPr>
                <w:color w:val="404040" w:themeColor="text1" w:themeTint="BF"/>
              </w:rPr>
            </w:pPr>
            <w:r w:rsidRPr="00EE4ACC">
              <w:rPr>
                <w:color w:val="404040" w:themeColor="text1" w:themeTint="BF"/>
              </w:rPr>
              <w:t>(completed)</w:t>
            </w:r>
          </w:p>
          <w:p w:rsidR="00BA05CB" w:rsidRPr="00EE4ACC" w:rsidRDefault="00BA05CB" w:rsidP="00CA2681">
            <w:pPr>
              <w:jc w:val="center"/>
              <w:rPr>
                <w:color w:val="404040" w:themeColor="text1" w:themeTint="BF"/>
              </w:rPr>
            </w:pPr>
          </w:p>
          <w:p w:rsidR="001576DC" w:rsidRPr="00EE4ACC" w:rsidRDefault="00794625" w:rsidP="00CA2681">
            <w:pPr>
              <w:jc w:val="center"/>
              <w:rPr>
                <w:color w:val="404040" w:themeColor="text1" w:themeTint="BF"/>
              </w:rPr>
            </w:pPr>
            <w:r w:rsidRPr="00EE4ACC">
              <w:rPr>
                <w:color w:val="404040" w:themeColor="text1" w:themeTint="BF"/>
              </w:rPr>
              <w:t>£0.7</w:t>
            </w:r>
            <w:r w:rsidR="00385527" w:rsidRPr="00EE4ACC">
              <w:rPr>
                <w:color w:val="404040" w:themeColor="text1" w:themeTint="BF"/>
              </w:rPr>
              <w:t>5</w:t>
            </w:r>
            <w:r w:rsidR="00F8197A" w:rsidRPr="00EE4ACC">
              <w:rPr>
                <w:color w:val="404040" w:themeColor="text1" w:themeTint="BF"/>
              </w:rPr>
              <w:t>6</w:t>
            </w:r>
            <w:r w:rsidR="001576DC" w:rsidRPr="00EE4ACC">
              <w:rPr>
                <w:color w:val="404040" w:themeColor="text1" w:themeTint="BF"/>
              </w:rPr>
              <w:t>m</w:t>
            </w:r>
          </w:p>
          <w:p w:rsidR="001576DC" w:rsidRPr="00067C3F" w:rsidRDefault="001576DC" w:rsidP="00CA2681">
            <w:pPr>
              <w:jc w:val="center"/>
            </w:pPr>
          </w:p>
        </w:tc>
        <w:tc>
          <w:tcPr>
            <w:tcW w:w="17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76DC" w:rsidRDefault="001576DC" w:rsidP="00CA2681">
            <w:pPr>
              <w:jc w:val="center"/>
            </w:pPr>
            <w:r>
              <w:t>Aerial Ladder Platform</w:t>
            </w:r>
          </w:p>
          <w:p w:rsidR="001576DC" w:rsidRDefault="001576DC" w:rsidP="00CA2681">
            <w:pPr>
              <w:jc w:val="center"/>
            </w:pPr>
          </w:p>
          <w:p w:rsidR="00BA05CB" w:rsidRDefault="00BA05CB" w:rsidP="00CA2681">
            <w:pPr>
              <w:jc w:val="center"/>
            </w:pPr>
          </w:p>
          <w:p w:rsidR="001576DC" w:rsidRPr="00067C3F" w:rsidRDefault="001576DC" w:rsidP="00CA2681">
            <w:pPr>
              <w:jc w:val="center"/>
            </w:pPr>
            <w:r>
              <w:t>£0</w:t>
            </w:r>
          </w:p>
        </w:tc>
        <w:tc>
          <w:tcPr>
            <w:tcW w:w="17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76DC" w:rsidRDefault="001576DC" w:rsidP="00CA2681">
            <w:pPr>
              <w:jc w:val="center"/>
            </w:pPr>
            <w:r>
              <w:t>Aerial Ladder Platform</w:t>
            </w:r>
          </w:p>
          <w:p w:rsidR="001576DC" w:rsidRDefault="001576DC" w:rsidP="00CA2681">
            <w:pPr>
              <w:jc w:val="center"/>
            </w:pPr>
          </w:p>
          <w:p w:rsidR="00BA05CB" w:rsidRDefault="00BA05CB" w:rsidP="00CA2681">
            <w:pPr>
              <w:jc w:val="center"/>
            </w:pPr>
          </w:p>
          <w:p w:rsidR="001576DC" w:rsidRDefault="001576DC" w:rsidP="00CA2681">
            <w:pPr>
              <w:jc w:val="center"/>
            </w:pPr>
            <w:r>
              <w:t>£0</w:t>
            </w:r>
          </w:p>
          <w:p w:rsidR="001576DC" w:rsidRPr="00067C3F" w:rsidRDefault="001576DC" w:rsidP="00CA2681">
            <w:pPr>
              <w:jc w:val="center"/>
            </w:pPr>
          </w:p>
        </w:tc>
        <w:tc>
          <w:tcPr>
            <w:tcW w:w="17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76DC" w:rsidRDefault="001576DC" w:rsidP="00CA2681">
            <w:pPr>
              <w:jc w:val="center"/>
            </w:pPr>
            <w:r>
              <w:t>Aerial Ladder Platform</w:t>
            </w:r>
          </w:p>
          <w:p w:rsidR="001576DC" w:rsidRDefault="001576DC" w:rsidP="00CA2681">
            <w:pPr>
              <w:jc w:val="center"/>
            </w:pPr>
          </w:p>
          <w:p w:rsidR="00BA05CB" w:rsidRDefault="00BA05CB" w:rsidP="00CA2681">
            <w:pPr>
              <w:jc w:val="center"/>
            </w:pPr>
          </w:p>
          <w:p w:rsidR="001576DC" w:rsidRDefault="001576DC" w:rsidP="00CA2681">
            <w:pPr>
              <w:jc w:val="center"/>
            </w:pPr>
            <w:r>
              <w:t>£0</w:t>
            </w:r>
          </w:p>
          <w:p w:rsidR="001576DC" w:rsidRPr="00067C3F" w:rsidRDefault="001576DC" w:rsidP="00CA2681">
            <w:pPr>
              <w:jc w:val="center"/>
            </w:pPr>
          </w:p>
        </w:tc>
      </w:tr>
      <w:tr w:rsidR="001576DC" w:rsidRPr="00067C3F" w:rsidTr="00CA2681">
        <w:trPr>
          <w:trHeight w:val="215"/>
        </w:trPr>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76DC" w:rsidRDefault="001576DC" w:rsidP="00CA2681">
            <w:pPr>
              <w:rPr>
                <w:color w:val="595959" w:themeColor="text1" w:themeTint="A6"/>
              </w:rPr>
            </w:pPr>
          </w:p>
        </w:tc>
        <w:tc>
          <w:tcPr>
            <w:tcW w:w="17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76DC" w:rsidRDefault="001576DC" w:rsidP="00CA2681">
            <w:pPr>
              <w:jc w:val="center"/>
            </w:pPr>
            <w:r>
              <w:t>Other Ancillary Vehicles</w:t>
            </w:r>
          </w:p>
          <w:p w:rsidR="001576DC" w:rsidRDefault="001576DC" w:rsidP="00CA2681">
            <w:pPr>
              <w:jc w:val="center"/>
            </w:pPr>
          </w:p>
          <w:p w:rsidR="001576DC" w:rsidRDefault="001576DC" w:rsidP="00CA2681">
            <w:pPr>
              <w:jc w:val="center"/>
            </w:pPr>
            <w:r>
              <w:t>£</w:t>
            </w:r>
            <w:r w:rsidR="0054404C">
              <w:t>0.</w:t>
            </w:r>
            <w:r w:rsidR="0095665F">
              <w:t>486</w:t>
            </w:r>
            <w:r w:rsidR="0054404C">
              <w:t>m</w:t>
            </w:r>
          </w:p>
          <w:p w:rsidR="001576DC" w:rsidRPr="00067C3F" w:rsidRDefault="001576DC" w:rsidP="00CA2681">
            <w:pPr>
              <w:jc w:val="center"/>
            </w:pPr>
          </w:p>
        </w:tc>
        <w:tc>
          <w:tcPr>
            <w:tcW w:w="17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76DC" w:rsidRDefault="001576DC" w:rsidP="00CA2681">
            <w:pPr>
              <w:jc w:val="center"/>
            </w:pPr>
            <w:r>
              <w:t>Other Ancillary Vehicles</w:t>
            </w:r>
          </w:p>
          <w:p w:rsidR="001576DC" w:rsidRDefault="001576DC" w:rsidP="00CA2681">
            <w:pPr>
              <w:jc w:val="center"/>
            </w:pPr>
          </w:p>
          <w:p w:rsidR="001576DC" w:rsidRDefault="001576DC" w:rsidP="00CA2681">
            <w:pPr>
              <w:jc w:val="center"/>
            </w:pPr>
            <w:r>
              <w:t>£</w:t>
            </w:r>
            <w:r w:rsidR="0054404C">
              <w:t>0</w:t>
            </w:r>
            <w:r w:rsidR="00B911F9">
              <w:t>.</w:t>
            </w:r>
            <w:r w:rsidR="00451FAB">
              <w:t>32</w:t>
            </w:r>
            <w:r w:rsidR="003928D1">
              <w:t>m</w:t>
            </w:r>
          </w:p>
          <w:p w:rsidR="001576DC" w:rsidRPr="00067C3F" w:rsidRDefault="001576DC" w:rsidP="00CA2681">
            <w:pPr>
              <w:jc w:val="center"/>
            </w:pPr>
          </w:p>
        </w:tc>
        <w:tc>
          <w:tcPr>
            <w:tcW w:w="17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76DC" w:rsidRDefault="001576DC" w:rsidP="00CA2681">
            <w:pPr>
              <w:jc w:val="center"/>
            </w:pPr>
            <w:r>
              <w:t>Other Ancillary Vehicles</w:t>
            </w:r>
          </w:p>
          <w:p w:rsidR="001576DC" w:rsidRDefault="001576DC" w:rsidP="00CA2681">
            <w:pPr>
              <w:jc w:val="center"/>
            </w:pPr>
          </w:p>
          <w:p w:rsidR="001576DC" w:rsidRDefault="001576DC" w:rsidP="00CA2681">
            <w:pPr>
              <w:jc w:val="center"/>
            </w:pPr>
            <w:r>
              <w:t>£</w:t>
            </w:r>
            <w:r w:rsidR="0054404C">
              <w:t>0</w:t>
            </w:r>
            <w:r w:rsidR="00734AE7">
              <w:t>.4</w:t>
            </w:r>
            <w:r w:rsidR="003928D1">
              <w:t>m</w:t>
            </w:r>
          </w:p>
          <w:p w:rsidR="001576DC" w:rsidRPr="00067C3F" w:rsidRDefault="001576DC" w:rsidP="00CA2681">
            <w:pPr>
              <w:jc w:val="center"/>
            </w:pPr>
          </w:p>
        </w:tc>
        <w:tc>
          <w:tcPr>
            <w:tcW w:w="17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76DC" w:rsidRDefault="001576DC" w:rsidP="00CA2681">
            <w:pPr>
              <w:jc w:val="center"/>
            </w:pPr>
            <w:r>
              <w:t>Other Ancillary Vehicles</w:t>
            </w:r>
          </w:p>
          <w:p w:rsidR="001576DC" w:rsidRDefault="001576DC" w:rsidP="00CA2681">
            <w:pPr>
              <w:jc w:val="center"/>
            </w:pPr>
          </w:p>
          <w:p w:rsidR="001576DC" w:rsidRDefault="001576DC" w:rsidP="00CA2681">
            <w:pPr>
              <w:jc w:val="center"/>
            </w:pPr>
            <w:r>
              <w:t>£</w:t>
            </w:r>
            <w:r w:rsidR="0054404C">
              <w:t>0</w:t>
            </w:r>
            <w:r w:rsidR="003B46CD">
              <w:t>.5</w:t>
            </w:r>
            <w:r w:rsidR="003928D1">
              <w:t>m</w:t>
            </w:r>
          </w:p>
          <w:p w:rsidR="001576DC" w:rsidRPr="00067C3F" w:rsidRDefault="001576DC" w:rsidP="00CA2681">
            <w:pPr>
              <w:jc w:val="center"/>
            </w:pPr>
          </w:p>
        </w:tc>
      </w:tr>
      <w:tr w:rsidR="001576DC" w:rsidRPr="00067C3F" w:rsidTr="00CA2681">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76DC" w:rsidRDefault="001576DC" w:rsidP="00CA2681">
            <w:pPr>
              <w:rPr>
                <w:color w:val="595959" w:themeColor="text1" w:themeTint="A6"/>
              </w:rPr>
            </w:pPr>
            <w:r>
              <w:rPr>
                <w:b/>
              </w:rPr>
              <w:t>Equipment</w:t>
            </w:r>
          </w:p>
        </w:tc>
        <w:tc>
          <w:tcPr>
            <w:tcW w:w="17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76DC" w:rsidRDefault="001576DC" w:rsidP="00CA2681">
            <w:pPr>
              <w:jc w:val="center"/>
            </w:pPr>
            <w:r>
              <w:t>Other Equipment</w:t>
            </w:r>
          </w:p>
          <w:p w:rsidR="001576DC" w:rsidRDefault="001576DC" w:rsidP="00CA2681">
            <w:pPr>
              <w:jc w:val="center"/>
            </w:pPr>
          </w:p>
          <w:p w:rsidR="001576DC" w:rsidRDefault="001576DC" w:rsidP="00CA2681">
            <w:pPr>
              <w:jc w:val="center"/>
            </w:pPr>
            <w:r>
              <w:t>£</w:t>
            </w:r>
            <w:r w:rsidR="00F8197A">
              <w:t>0.972</w:t>
            </w:r>
            <w:r w:rsidR="0054404C">
              <w:t>m</w:t>
            </w:r>
          </w:p>
          <w:p w:rsidR="001576DC" w:rsidRPr="00067C3F" w:rsidRDefault="001576DC" w:rsidP="00CA2681">
            <w:pPr>
              <w:jc w:val="center"/>
            </w:pPr>
          </w:p>
        </w:tc>
        <w:tc>
          <w:tcPr>
            <w:tcW w:w="17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76DC" w:rsidRDefault="001576DC" w:rsidP="00CA2681">
            <w:pPr>
              <w:jc w:val="center"/>
            </w:pPr>
            <w:r>
              <w:t>Other Equipment</w:t>
            </w:r>
          </w:p>
          <w:p w:rsidR="001576DC" w:rsidRDefault="001576DC" w:rsidP="00CA2681">
            <w:pPr>
              <w:jc w:val="center"/>
            </w:pPr>
          </w:p>
          <w:p w:rsidR="001576DC" w:rsidRDefault="001576DC" w:rsidP="00CA2681">
            <w:pPr>
              <w:jc w:val="center"/>
            </w:pPr>
            <w:r>
              <w:t>£</w:t>
            </w:r>
            <w:r w:rsidR="00B911F9">
              <w:t>0</w:t>
            </w:r>
          </w:p>
          <w:p w:rsidR="001576DC" w:rsidRPr="00067C3F" w:rsidRDefault="001576DC" w:rsidP="00CA2681">
            <w:pPr>
              <w:jc w:val="center"/>
            </w:pPr>
          </w:p>
        </w:tc>
        <w:tc>
          <w:tcPr>
            <w:tcW w:w="17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76DC" w:rsidRDefault="001576DC" w:rsidP="00CA2681">
            <w:pPr>
              <w:jc w:val="center"/>
            </w:pPr>
            <w:r>
              <w:t>Other Equipment</w:t>
            </w:r>
          </w:p>
          <w:p w:rsidR="001576DC" w:rsidRDefault="001576DC" w:rsidP="00CA2681">
            <w:pPr>
              <w:jc w:val="center"/>
            </w:pPr>
          </w:p>
          <w:p w:rsidR="001576DC" w:rsidRDefault="001576DC" w:rsidP="00CA2681">
            <w:pPr>
              <w:jc w:val="center"/>
            </w:pPr>
            <w:r>
              <w:t>£</w:t>
            </w:r>
            <w:r w:rsidR="00B911F9">
              <w:t>0</w:t>
            </w:r>
          </w:p>
          <w:p w:rsidR="001576DC" w:rsidRPr="00067C3F" w:rsidRDefault="001576DC" w:rsidP="00CA2681">
            <w:pPr>
              <w:jc w:val="center"/>
            </w:pPr>
          </w:p>
        </w:tc>
        <w:tc>
          <w:tcPr>
            <w:tcW w:w="17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1576DC" w:rsidRDefault="001576DC" w:rsidP="00CA2681">
            <w:pPr>
              <w:jc w:val="center"/>
            </w:pPr>
            <w:r>
              <w:t>Other Equipment</w:t>
            </w:r>
          </w:p>
          <w:p w:rsidR="001576DC" w:rsidRDefault="001576DC" w:rsidP="00CA2681">
            <w:pPr>
              <w:jc w:val="center"/>
            </w:pPr>
          </w:p>
          <w:p w:rsidR="001576DC" w:rsidRDefault="001576DC" w:rsidP="00CA2681">
            <w:pPr>
              <w:jc w:val="center"/>
            </w:pPr>
            <w:r>
              <w:t>£</w:t>
            </w:r>
            <w:r w:rsidR="00B911F9">
              <w:t>0</w:t>
            </w:r>
          </w:p>
          <w:p w:rsidR="001576DC" w:rsidRPr="00067C3F" w:rsidRDefault="001576DC" w:rsidP="00CA2681">
            <w:pPr>
              <w:jc w:val="center"/>
            </w:pPr>
          </w:p>
        </w:tc>
      </w:tr>
      <w:tr w:rsidR="00E56541" w:rsidRPr="00067C3F" w:rsidTr="00CA2681">
        <w:trPr>
          <w:trHeight w:val="1498"/>
        </w:trPr>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E56541" w:rsidRDefault="00E56541" w:rsidP="00CA2681">
            <w:pPr>
              <w:rPr>
                <w:b/>
              </w:rPr>
            </w:pPr>
            <w:r>
              <w:rPr>
                <w:b/>
              </w:rPr>
              <w:t>Total</w:t>
            </w:r>
          </w:p>
        </w:tc>
        <w:tc>
          <w:tcPr>
            <w:tcW w:w="17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E56541" w:rsidRPr="00E05DDA" w:rsidRDefault="00B911F9" w:rsidP="00CA2681">
            <w:pPr>
              <w:jc w:val="center"/>
              <w:rPr>
                <w:b/>
              </w:rPr>
            </w:pPr>
            <w:r w:rsidRPr="00E05DDA">
              <w:rPr>
                <w:b/>
              </w:rPr>
              <w:t>£</w:t>
            </w:r>
            <w:r w:rsidR="00451FAB">
              <w:rPr>
                <w:b/>
              </w:rPr>
              <w:t>8</w:t>
            </w:r>
            <w:r w:rsidR="00F8197A">
              <w:rPr>
                <w:b/>
              </w:rPr>
              <w:t>.046</w:t>
            </w:r>
            <w:r w:rsidRPr="00E05DDA">
              <w:rPr>
                <w:b/>
              </w:rPr>
              <w:t>m</w:t>
            </w:r>
          </w:p>
        </w:tc>
        <w:tc>
          <w:tcPr>
            <w:tcW w:w="17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E56541" w:rsidRPr="00E05DDA" w:rsidRDefault="00B911F9" w:rsidP="00CA2681">
            <w:pPr>
              <w:jc w:val="center"/>
              <w:rPr>
                <w:b/>
              </w:rPr>
            </w:pPr>
            <w:r w:rsidRPr="00E05DDA">
              <w:rPr>
                <w:b/>
              </w:rPr>
              <w:t>£</w:t>
            </w:r>
            <w:r w:rsidR="00451FAB">
              <w:rPr>
                <w:b/>
              </w:rPr>
              <w:t>2</w:t>
            </w:r>
            <w:r w:rsidRPr="00E05DDA">
              <w:rPr>
                <w:b/>
              </w:rPr>
              <w:t>.57m</w:t>
            </w:r>
          </w:p>
        </w:tc>
        <w:tc>
          <w:tcPr>
            <w:tcW w:w="17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E56541" w:rsidRPr="00E05DDA" w:rsidRDefault="00734AE7" w:rsidP="00CA2681">
            <w:pPr>
              <w:jc w:val="center"/>
              <w:rPr>
                <w:b/>
              </w:rPr>
            </w:pPr>
            <w:r>
              <w:rPr>
                <w:b/>
              </w:rPr>
              <w:t>£3.0</w:t>
            </w:r>
            <w:r w:rsidR="00A822FB" w:rsidRPr="00E05DDA">
              <w:rPr>
                <w:b/>
              </w:rPr>
              <w:t>4m</w:t>
            </w:r>
          </w:p>
        </w:tc>
        <w:tc>
          <w:tcPr>
            <w:tcW w:w="17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E56541" w:rsidRPr="00E05DDA" w:rsidRDefault="00D57973" w:rsidP="00CA2681">
            <w:pPr>
              <w:jc w:val="center"/>
              <w:rPr>
                <w:b/>
              </w:rPr>
            </w:pPr>
            <w:r>
              <w:rPr>
                <w:b/>
              </w:rPr>
              <w:t>£3</w:t>
            </w:r>
            <w:r w:rsidR="003B46CD">
              <w:rPr>
                <w:b/>
              </w:rPr>
              <w:t>.75</w:t>
            </w:r>
            <w:r w:rsidR="00A822FB" w:rsidRPr="00E05DDA">
              <w:rPr>
                <w:b/>
              </w:rPr>
              <w:t>m</w:t>
            </w:r>
          </w:p>
        </w:tc>
      </w:tr>
    </w:tbl>
    <w:p w:rsidR="000F6E71" w:rsidRDefault="000F6E71" w:rsidP="00B04EB1">
      <w:pPr>
        <w:rPr>
          <w:sz w:val="32"/>
          <w:szCs w:val="32"/>
        </w:rPr>
      </w:pPr>
    </w:p>
    <w:p w:rsidR="00835457" w:rsidRDefault="00835457">
      <w:pPr>
        <w:rPr>
          <w:color w:val="595959" w:themeColor="text1" w:themeTint="A6"/>
        </w:rPr>
      </w:pPr>
      <w:r>
        <w:rPr>
          <w:color w:val="595959" w:themeColor="text1" w:themeTint="A6"/>
        </w:rPr>
        <w:br w:type="page"/>
      </w:r>
    </w:p>
    <w:p w:rsidR="00B76554" w:rsidRDefault="00B76554" w:rsidP="005A0F13">
      <w:pPr>
        <w:pStyle w:val="Head1RBFRS"/>
        <w:rPr>
          <w:b/>
        </w:rPr>
      </w:pPr>
      <w:r>
        <w:rPr>
          <w:b/>
        </w:rPr>
        <w:lastRenderedPageBreak/>
        <w:t>OUR ICT</w:t>
      </w:r>
    </w:p>
    <w:p w:rsidR="00D01028" w:rsidRDefault="00D01028" w:rsidP="00D01028">
      <w:pPr>
        <w:spacing w:before="240" w:after="0"/>
        <w:rPr>
          <w:color w:val="595959" w:themeColor="text1" w:themeTint="A6"/>
        </w:rPr>
      </w:pPr>
      <w:r w:rsidRPr="00170579">
        <w:rPr>
          <w:color w:val="595959" w:themeColor="text1" w:themeTint="A6"/>
        </w:rPr>
        <w:t xml:space="preserve">ICT is a key enabler and data is a core business asset. Both need to be </w:t>
      </w:r>
      <w:r>
        <w:rPr>
          <w:color w:val="595959" w:themeColor="text1" w:themeTint="A6"/>
        </w:rPr>
        <w:t>effectively managed, keeping in-</w:t>
      </w:r>
      <w:r w:rsidRPr="00170579">
        <w:rPr>
          <w:color w:val="595959" w:themeColor="text1" w:themeTint="A6"/>
        </w:rPr>
        <w:t>step with appropriate technological changes, national initiatives and security standards in order</w:t>
      </w:r>
      <w:r>
        <w:rPr>
          <w:color w:val="595959" w:themeColor="text1" w:themeTint="A6"/>
        </w:rPr>
        <w:t xml:space="preserve"> to support and</w:t>
      </w:r>
      <w:r w:rsidRPr="00170579">
        <w:rPr>
          <w:color w:val="595959" w:themeColor="text1" w:themeTint="A6"/>
        </w:rPr>
        <w:t xml:space="preserve"> </w:t>
      </w:r>
      <w:r>
        <w:rPr>
          <w:color w:val="595959" w:themeColor="text1" w:themeTint="A6"/>
        </w:rPr>
        <w:t>improve the Service that we provide to the people of Berkshire</w:t>
      </w:r>
      <w:r w:rsidRPr="00170579">
        <w:rPr>
          <w:color w:val="595959" w:themeColor="text1" w:themeTint="A6"/>
        </w:rPr>
        <w:t>.</w:t>
      </w:r>
      <w:r>
        <w:rPr>
          <w:color w:val="595959" w:themeColor="text1" w:themeTint="A6"/>
        </w:rPr>
        <w:t xml:space="preserve"> </w:t>
      </w:r>
    </w:p>
    <w:p w:rsidR="00CC0FF6" w:rsidRDefault="00D01028" w:rsidP="00CC0FF6">
      <w:pPr>
        <w:spacing w:before="240" w:after="0"/>
        <w:rPr>
          <w:color w:val="595959" w:themeColor="text1" w:themeTint="A6"/>
        </w:rPr>
      </w:pPr>
      <w:r>
        <w:rPr>
          <w:color w:val="595959" w:themeColor="text1" w:themeTint="A6"/>
        </w:rPr>
        <w:t>The advent of a global pandemic, as well as other external factors, has increased the cost of some key elements of the ICT strategy, particularly in the hardware space</w:t>
      </w:r>
      <w:r w:rsidR="00591A69">
        <w:rPr>
          <w:color w:val="595959" w:themeColor="text1" w:themeTint="A6"/>
        </w:rPr>
        <w:t xml:space="preserve">, </w:t>
      </w:r>
      <w:r w:rsidR="00EE2063">
        <w:rPr>
          <w:color w:val="595959" w:themeColor="text1" w:themeTint="A6"/>
        </w:rPr>
        <w:t>which has resulted</w:t>
      </w:r>
      <w:r w:rsidR="00591A69">
        <w:rPr>
          <w:color w:val="595959" w:themeColor="text1" w:themeTint="A6"/>
        </w:rPr>
        <w:t xml:space="preserve"> in anticipated e</w:t>
      </w:r>
      <w:r w:rsidR="00EE2063">
        <w:rPr>
          <w:color w:val="595959" w:themeColor="text1" w:themeTint="A6"/>
        </w:rPr>
        <w:t>xpenditure for</w:t>
      </w:r>
      <w:r w:rsidR="00591A69">
        <w:rPr>
          <w:color w:val="595959" w:themeColor="text1" w:themeTint="A6"/>
        </w:rPr>
        <w:t xml:space="preserve"> 2022/23 being £191,000 higher than previous estimates. </w:t>
      </w:r>
      <w:r w:rsidR="00EE2063">
        <w:rPr>
          <w:color w:val="595959" w:themeColor="text1" w:themeTint="A6"/>
        </w:rPr>
        <w:t>However, t</w:t>
      </w:r>
      <w:r w:rsidR="00591A69">
        <w:rPr>
          <w:color w:val="595959" w:themeColor="text1" w:themeTint="A6"/>
        </w:rPr>
        <w:t>hese increases have</w:t>
      </w:r>
      <w:r w:rsidR="00CC0FF6">
        <w:rPr>
          <w:color w:val="595959" w:themeColor="text1" w:themeTint="A6"/>
        </w:rPr>
        <w:t xml:space="preserve"> been </w:t>
      </w:r>
      <w:r w:rsidR="00591A69">
        <w:rPr>
          <w:color w:val="595959" w:themeColor="text1" w:themeTint="A6"/>
        </w:rPr>
        <w:t>mostly</w:t>
      </w:r>
      <w:r w:rsidR="00CC0FF6">
        <w:rPr>
          <w:color w:val="595959" w:themeColor="text1" w:themeTint="A6"/>
        </w:rPr>
        <w:t xml:space="preserve"> offset by </w:t>
      </w:r>
      <w:r w:rsidR="00EE2063">
        <w:rPr>
          <w:color w:val="595959" w:themeColor="text1" w:themeTint="A6"/>
        </w:rPr>
        <w:t>spreading</w:t>
      </w:r>
      <w:r w:rsidR="00CC0FF6">
        <w:rPr>
          <w:color w:val="595959" w:themeColor="text1" w:themeTint="A6"/>
        </w:rPr>
        <w:t xml:space="preserve"> hardware replacement spen</w:t>
      </w:r>
      <w:r w:rsidR="00591A69">
        <w:rPr>
          <w:color w:val="595959" w:themeColor="text1" w:themeTint="A6"/>
        </w:rPr>
        <w:t>ding to span the final year of P</w:t>
      </w:r>
      <w:r w:rsidR="00CC0FF6">
        <w:rPr>
          <w:color w:val="595959" w:themeColor="text1" w:themeTint="A6"/>
        </w:rPr>
        <w:t xml:space="preserve">hase 1 </w:t>
      </w:r>
      <w:r w:rsidR="00EE2063">
        <w:rPr>
          <w:color w:val="595959" w:themeColor="text1" w:themeTint="A6"/>
        </w:rPr>
        <w:t>and the first year of Phase 2. Overall, these changes mean a slight increase in Phase 1 expenditure of</w:t>
      </w:r>
      <w:r w:rsidR="00CC0FF6">
        <w:rPr>
          <w:color w:val="595959" w:themeColor="text1" w:themeTint="A6"/>
        </w:rPr>
        <w:t xml:space="preserve"> £</w:t>
      </w:r>
      <w:r w:rsidR="00EE2063">
        <w:rPr>
          <w:color w:val="595959" w:themeColor="text1" w:themeTint="A6"/>
        </w:rPr>
        <w:t xml:space="preserve">29,000 compared to last year’s SAIF. </w:t>
      </w:r>
    </w:p>
    <w:p w:rsidR="00D01028" w:rsidRPr="00F226E9" w:rsidRDefault="00D01028" w:rsidP="00D01028">
      <w:pPr>
        <w:spacing w:after="0"/>
        <w:rPr>
          <w:color w:val="595959" w:themeColor="text1" w:themeTint="A6"/>
        </w:rPr>
      </w:pPr>
    </w:p>
    <w:p w:rsidR="00D01028" w:rsidRDefault="00D01028" w:rsidP="00D01028">
      <w:pPr>
        <w:rPr>
          <w:color w:val="595959" w:themeColor="text1" w:themeTint="A6"/>
        </w:rPr>
      </w:pPr>
      <w:r>
        <w:rPr>
          <w:color w:val="595959" w:themeColor="text1" w:themeTint="A6"/>
        </w:rPr>
        <w:t xml:space="preserve">The pandemic, RBFRS’ reaction to it, and the transition into the “new normal” has fully validated the current ICT strategy.  Much progress has been made in consolidating RBFRS’ collaboration platforms and work is underway to implement the core network upgrades funded in the 2021/22 financial year.  With foundational work well underway, in the coming year RBFRS ICT will focus on refreshing our operational communications equipment to provide modern, fit-for-purpose, and secure Mobile Data Terminals, Fireground radios, and Station End mobilising equipment.  Where applicable, all equipment will </w:t>
      </w:r>
      <w:r w:rsidR="0073377D">
        <w:rPr>
          <w:color w:val="595959" w:themeColor="text1" w:themeTint="A6"/>
        </w:rPr>
        <w:t>comply with the future Emergency Services Network</w:t>
      </w:r>
      <w:r>
        <w:rPr>
          <w:color w:val="595959" w:themeColor="text1" w:themeTint="A6"/>
        </w:rPr>
        <w:t>, meaning that further investment within the normal working life of the equipment will be minimised as far as possible. Additionally, funding will be allocated to increasing accessibility to mobile data services across RBFRS staff, in order to support future opportunities for increased deployment of mobile apps and automated workflows, and to further increase opportunities for flexible working.</w:t>
      </w:r>
    </w:p>
    <w:p w:rsidR="00D01028" w:rsidRDefault="00D01028" w:rsidP="00D01028">
      <w:pPr>
        <w:spacing w:before="240" w:after="60"/>
        <w:rPr>
          <w:color w:val="595959" w:themeColor="text1" w:themeTint="A6"/>
        </w:rPr>
      </w:pPr>
      <w:r>
        <w:rPr>
          <w:color w:val="595959" w:themeColor="text1" w:themeTint="A6"/>
        </w:rPr>
        <w:t>The categorisation of investments t</w:t>
      </w:r>
      <w:r w:rsidRPr="00170579">
        <w:rPr>
          <w:color w:val="595959" w:themeColor="text1" w:themeTint="A6"/>
        </w:rPr>
        <w:t xml:space="preserve">o support </w:t>
      </w:r>
      <w:r>
        <w:rPr>
          <w:color w:val="595959" w:themeColor="text1" w:themeTint="A6"/>
        </w:rPr>
        <w:t>the ICT Strategy, is unchanged from the previous year. The structure therefore retains five</w:t>
      </w:r>
      <w:r w:rsidRPr="00170579">
        <w:rPr>
          <w:color w:val="595959" w:themeColor="text1" w:themeTint="A6"/>
        </w:rPr>
        <w:t xml:space="preserve"> key categories:  </w:t>
      </w:r>
    </w:p>
    <w:p w:rsidR="00D01028" w:rsidRDefault="00D01028" w:rsidP="00D01028">
      <w:pPr>
        <w:pStyle w:val="ListParagraph"/>
        <w:numPr>
          <w:ilvl w:val="0"/>
          <w:numId w:val="0"/>
        </w:numPr>
        <w:ind w:left="714"/>
        <w:contextualSpacing w:val="0"/>
      </w:pPr>
    </w:p>
    <w:p w:rsidR="00D01028" w:rsidRPr="00170579" w:rsidRDefault="00D01028" w:rsidP="00D01028">
      <w:pPr>
        <w:pStyle w:val="ListParagraph"/>
        <w:numPr>
          <w:ilvl w:val="0"/>
          <w:numId w:val="37"/>
        </w:numPr>
        <w:spacing w:after="120"/>
        <w:ind w:left="714" w:hanging="357"/>
        <w:contextualSpacing w:val="0"/>
      </w:pPr>
      <w:r w:rsidRPr="00170579">
        <w:t>Hardware</w:t>
      </w:r>
    </w:p>
    <w:p w:rsidR="00D01028" w:rsidRPr="00170579" w:rsidRDefault="00D01028" w:rsidP="00D01028">
      <w:pPr>
        <w:pStyle w:val="ListParagraph"/>
        <w:numPr>
          <w:ilvl w:val="0"/>
          <w:numId w:val="37"/>
        </w:numPr>
        <w:spacing w:after="120"/>
        <w:ind w:left="714" w:hanging="357"/>
        <w:contextualSpacing w:val="0"/>
      </w:pPr>
      <w:r w:rsidRPr="00170579">
        <w:t>Software</w:t>
      </w:r>
    </w:p>
    <w:p w:rsidR="00D01028" w:rsidRDefault="00D01028" w:rsidP="00D01028">
      <w:pPr>
        <w:pStyle w:val="ListParagraph"/>
        <w:numPr>
          <w:ilvl w:val="0"/>
          <w:numId w:val="37"/>
        </w:numPr>
        <w:spacing w:after="120"/>
        <w:ind w:left="714" w:hanging="357"/>
        <w:contextualSpacing w:val="0"/>
      </w:pPr>
      <w:r w:rsidRPr="00170579">
        <w:t xml:space="preserve">Network </w:t>
      </w:r>
      <w:r>
        <w:t>i</w:t>
      </w:r>
      <w:r w:rsidRPr="00170579">
        <w:t>nfrastructure</w:t>
      </w:r>
    </w:p>
    <w:p w:rsidR="00D01028" w:rsidRDefault="00D01028" w:rsidP="00D01028">
      <w:pPr>
        <w:pStyle w:val="ListParagraph"/>
        <w:numPr>
          <w:ilvl w:val="0"/>
          <w:numId w:val="37"/>
        </w:numPr>
        <w:spacing w:after="120"/>
        <w:ind w:left="714" w:hanging="357"/>
        <w:contextualSpacing w:val="0"/>
      </w:pPr>
      <w:r w:rsidRPr="00170579">
        <w:t>Services</w:t>
      </w:r>
    </w:p>
    <w:p w:rsidR="00D01028" w:rsidRPr="00170579" w:rsidRDefault="0073377D" w:rsidP="00D01028">
      <w:pPr>
        <w:pStyle w:val="ListParagraph"/>
        <w:numPr>
          <w:ilvl w:val="0"/>
          <w:numId w:val="37"/>
        </w:numPr>
        <w:spacing w:after="120"/>
        <w:ind w:left="714" w:hanging="357"/>
        <w:contextualSpacing w:val="0"/>
      </w:pPr>
      <w:r>
        <w:t>Emergency Services Mobile Communications Project</w:t>
      </w:r>
    </w:p>
    <w:p w:rsidR="00D01028" w:rsidRDefault="00D01028" w:rsidP="00D01028">
      <w:pPr>
        <w:spacing w:after="0" w:line="240" w:lineRule="auto"/>
        <w:rPr>
          <w:color w:val="595959" w:themeColor="text1" w:themeTint="A6"/>
        </w:rPr>
      </w:pPr>
    </w:p>
    <w:p w:rsidR="00D01028" w:rsidRDefault="00D01028" w:rsidP="00D01028">
      <w:pPr>
        <w:spacing w:after="0" w:line="240" w:lineRule="auto"/>
        <w:rPr>
          <w:color w:val="595959" w:themeColor="text1" w:themeTint="A6"/>
        </w:rPr>
      </w:pPr>
    </w:p>
    <w:p w:rsidR="00EE2063" w:rsidRDefault="00EE2063" w:rsidP="00D01028">
      <w:pPr>
        <w:spacing w:after="0" w:line="240" w:lineRule="auto"/>
        <w:rPr>
          <w:color w:val="595959" w:themeColor="text1" w:themeTint="A6"/>
        </w:rPr>
      </w:pPr>
    </w:p>
    <w:p w:rsidR="00EE2063" w:rsidRDefault="00EE2063" w:rsidP="00D01028">
      <w:pPr>
        <w:spacing w:after="0" w:line="240" w:lineRule="auto"/>
        <w:rPr>
          <w:color w:val="595959" w:themeColor="text1" w:themeTint="A6"/>
        </w:rPr>
      </w:pPr>
    </w:p>
    <w:p w:rsidR="00D01028" w:rsidRPr="00721EAB" w:rsidRDefault="00D01028" w:rsidP="00D01028">
      <w:pPr>
        <w:rPr>
          <w:b/>
          <w:color w:val="FF0000"/>
          <w:sz w:val="32"/>
          <w:szCs w:val="32"/>
        </w:rPr>
      </w:pPr>
      <w:r>
        <w:rPr>
          <w:b/>
          <w:color w:val="FF0000"/>
          <w:sz w:val="32"/>
          <w:szCs w:val="32"/>
        </w:rPr>
        <w:lastRenderedPageBreak/>
        <w:t>Microsoft Teams</w:t>
      </w:r>
      <w:r w:rsidRPr="005C6D92">
        <w:rPr>
          <w:b/>
          <w:color w:val="FF0000"/>
          <w:sz w:val="32"/>
          <w:szCs w:val="32"/>
        </w:rPr>
        <w:t xml:space="preserve"> </w:t>
      </w:r>
      <w:r>
        <w:rPr>
          <w:b/>
          <w:color w:val="FF0000"/>
          <w:sz w:val="32"/>
          <w:szCs w:val="32"/>
        </w:rPr>
        <w:t>Case S</w:t>
      </w:r>
      <w:r w:rsidRPr="00721EAB">
        <w:rPr>
          <w:b/>
          <w:color w:val="FF0000"/>
          <w:sz w:val="32"/>
          <w:szCs w:val="32"/>
        </w:rPr>
        <w:t>tudy</w:t>
      </w:r>
    </w:p>
    <w:p w:rsidR="00D01028" w:rsidRDefault="00D01028" w:rsidP="00D01028">
      <w:pPr>
        <w:rPr>
          <w:color w:val="595959" w:themeColor="text1" w:themeTint="A6"/>
        </w:rPr>
      </w:pPr>
      <w:r>
        <w:rPr>
          <w:color w:val="595959" w:themeColor="text1" w:themeTint="A6"/>
        </w:rPr>
        <w:t>As part of the response to the global pandemic, and reflected in the SAIF update for 2021/22, much effort was expended in a short period of time to implement remote meeting and collaboration capabilities across the service.  This initially took the form of a tactical product which offered some opportunities in terms of ease and speed of deployment.  It was recognised however that this should be replaced as soon a</w:t>
      </w:r>
      <w:r w:rsidR="006375E0">
        <w:rPr>
          <w:color w:val="595959" w:themeColor="text1" w:themeTint="A6"/>
        </w:rPr>
        <w:t>s</w:t>
      </w:r>
      <w:r>
        <w:rPr>
          <w:color w:val="595959" w:themeColor="text1" w:themeTint="A6"/>
        </w:rPr>
        <w:t xml:space="preserve"> practicably possible with a more strategically aligned product that offered downstream opportunities for greater integration with other desktop applications.</w:t>
      </w:r>
    </w:p>
    <w:p w:rsidR="00D01028" w:rsidRDefault="00D01028" w:rsidP="00D01028">
      <w:pPr>
        <w:rPr>
          <w:color w:val="595959" w:themeColor="text1" w:themeTint="A6"/>
        </w:rPr>
      </w:pPr>
      <w:r>
        <w:rPr>
          <w:color w:val="595959" w:themeColor="text1" w:themeTint="A6"/>
        </w:rPr>
        <w:t>Microsoft Teams is an intrinsic element of the Microsoft 365 suite of productivity and group collaboration applications.  Microsoft 365 was scheduled for deployment across RBFRS in 2022/23 &amp; 2023/24 as part of the ICT Strategy action plan.  The pandemic accelerated these plans by over a year.</w:t>
      </w:r>
    </w:p>
    <w:p w:rsidR="00D01028" w:rsidRDefault="00D01028" w:rsidP="00D01028">
      <w:pPr>
        <w:rPr>
          <w:color w:val="595959" w:themeColor="text1" w:themeTint="A6"/>
        </w:rPr>
      </w:pPr>
      <w:r>
        <w:rPr>
          <w:color w:val="595959" w:themeColor="text1" w:themeTint="A6"/>
        </w:rPr>
        <w:t xml:space="preserve">From having no effective remote collaboration tools to fully embedded Microsoft Teams ubiquitously deployed across the organisation took place over the period of about 12 months.  The journey was neither straightforward nor without its challenges.  </w:t>
      </w:r>
    </w:p>
    <w:p w:rsidR="00D01028" w:rsidRDefault="00D01028" w:rsidP="00D01028">
      <w:pPr>
        <w:rPr>
          <w:color w:val="595959" w:themeColor="text1" w:themeTint="A6"/>
        </w:rPr>
      </w:pPr>
      <w:r>
        <w:rPr>
          <w:noProof/>
          <w:color w:val="595959" w:themeColor="text1" w:themeTint="A6"/>
          <w:lang w:eastAsia="en-GB"/>
        </w:rPr>
        <w:drawing>
          <wp:inline distT="0" distB="0" distL="0" distR="0" wp14:anchorId="595283E9" wp14:editId="4D9B648D">
            <wp:extent cx="5486400" cy="893234"/>
            <wp:effectExtent l="0" t="0" r="19050" b="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D01028" w:rsidRDefault="00D01028" w:rsidP="00D01028">
      <w:pPr>
        <w:rPr>
          <w:color w:val="595959" w:themeColor="text1" w:themeTint="A6"/>
        </w:rPr>
      </w:pPr>
      <w:r>
        <w:rPr>
          <w:color w:val="595959" w:themeColor="text1" w:themeTint="A6"/>
        </w:rPr>
        <w:t xml:space="preserve">In total the ICT </w:t>
      </w:r>
      <w:r w:rsidR="006375E0">
        <w:rPr>
          <w:color w:val="595959" w:themeColor="text1" w:themeTint="A6"/>
        </w:rPr>
        <w:t xml:space="preserve">team </w:t>
      </w:r>
      <w:r>
        <w:rPr>
          <w:color w:val="595959" w:themeColor="text1" w:themeTint="A6"/>
        </w:rPr>
        <w:t xml:space="preserve">managed to deploy, refine, guide and embed the sequential implementation of </w:t>
      </w:r>
      <w:r w:rsidR="00281FA0">
        <w:rPr>
          <w:color w:val="595959" w:themeColor="text1" w:themeTint="A6"/>
        </w:rPr>
        <w:t>one strategic and t</w:t>
      </w:r>
      <w:r>
        <w:rPr>
          <w:color w:val="595959" w:themeColor="text1" w:themeTint="A6"/>
        </w:rPr>
        <w:t>hree tactical collaboration tool</w:t>
      </w:r>
      <w:r w:rsidR="00281FA0">
        <w:rPr>
          <w:color w:val="595959" w:themeColor="text1" w:themeTint="A6"/>
        </w:rPr>
        <w:t>s</w:t>
      </w:r>
      <w:r>
        <w:rPr>
          <w:color w:val="595959" w:themeColor="text1" w:themeTint="A6"/>
        </w:rPr>
        <w:t xml:space="preserve"> during the height of the pandemic.</w:t>
      </w:r>
    </w:p>
    <w:p w:rsidR="00D01028" w:rsidRDefault="00D01028" w:rsidP="00D01028">
      <w:pPr>
        <w:rPr>
          <w:color w:val="595959" w:themeColor="text1" w:themeTint="A6"/>
        </w:rPr>
      </w:pPr>
      <w:r>
        <w:rPr>
          <w:color w:val="595959" w:themeColor="text1" w:themeTint="A6"/>
        </w:rPr>
        <w:t>Microsoft Teams several overall benefits to the organisation:</w:t>
      </w:r>
    </w:p>
    <w:p w:rsidR="00D01028" w:rsidRDefault="00D01028" w:rsidP="00D01028">
      <w:pPr>
        <w:pStyle w:val="ListParagraph"/>
        <w:numPr>
          <w:ilvl w:val="0"/>
          <w:numId w:val="32"/>
        </w:numPr>
        <w:spacing w:after="120"/>
        <w:ind w:left="714" w:hanging="357"/>
        <w:contextualSpacing w:val="0"/>
      </w:pPr>
      <w:r>
        <w:t>Removing or reducing the necessity for individuals to physically travel between locations to meet, offering a significant time saving and reducing travel expenses costs;</w:t>
      </w:r>
    </w:p>
    <w:p w:rsidR="00D01028" w:rsidRDefault="00D01028" w:rsidP="00D01028">
      <w:pPr>
        <w:pStyle w:val="ListParagraph"/>
        <w:numPr>
          <w:ilvl w:val="0"/>
          <w:numId w:val="32"/>
        </w:numPr>
        <w:spacing w:after="120"/>
        <w:ind w:left="714" w:hanging="357"/>
        <w:contextualSpacing w:val="0"/>
      </w:pPr>
      <w:r>
        <w:t>Better integration with other Microsoft tools notably email and calendar.  This makes scheduling and joining meeting significantly simpler than other tools;</w:t>
      </w:r>
    </w:p>
    <w:p w:rsidR="00D01028" w:rsidRDefault="00D01028" w:rsidP="00D01028">
      <w:pPr>
        <w:pStyle w:val="ListParagraph"/>
        <w:numPr>
          <w:ilvl w:val="0"/>
          <w:numId w:val="32"/>
        </w:numPr>
        <w:spacing w:after="120"/>
        <w:ind w:left="714" w:hanging="357"/>
        <w:contextualSpacing w:val="0"/>
      </w:pPr>
      <w:r>
        <w:t>The introduction of presence indicators – instantly and pervasively shows individuals wor</w:t>
      </w:r>
      <w:r w:rsidR="00281FA0">
        <w:t>k status – offline, free, busy and</w:t>
      </w:r>
      <w:r>
        <w:t xml:space="preserve"> do not disturb.  This allows users to make better choices in ways to interact with each other;</w:t>
      </w:r>
    </w:p>
    <w:p w:rsidR="00D01028" w:rsidRPr="00721EAB" w:rsidRDefault="00D01028" w:rsidP="00D01028">
      <w:pPr>
        <w:pStyle w:val="ListParagraph"/>
        <w:numPr>
          <w:ilvl w:val="0"/>
          <w:numId w:val="32"/>
        </w:numPr>
        <w:spacing w:after="120"/>
        <w:ind w:left="714" w:hanging="357"/>
        <w:contextualSpacing w:val="0"/>
      </w:pPr>
      <w:r>
        <w:t>Better management of preventative measures against ongoing COVID-19, notably minimising the need to hire large venues for meetings to adhere to social distancing restrictions;</w:t>
      </w:r>
    </w:p>
    <w:p w:rsidR="00D01028" w:rsidRDefault="00D01028" w:rsidP="00D01028">
      <w:pPr>
        <w:pStyle w:val="ListParagraph"/>
        <w:numPr>
          <w:ilvl w:val="0"/>
          <w:numId w:val="32"/>
        </w:numPr>
        <w:spacing w:after="120"/>
        <w:ind w:left="714" w:hanging="357"/>
        <w:contextualSpacing w:val="0"/>
      </w:pPr>
      <w:r>
        <w:t>The introduction of group collaboration work spaces for persistent storage and access to meeting based content – material, comments, recordings, polls etc.</w:t>
      </w:r>
    </w:p>
    <w:p w:rsidR="00D01028" w:rsidRDefault="00D01028" w:rsidP="00D01028">
      <w:pPr>
        <w:pStyle w:val="ListParagraph"/>
        <w:numPr>
          <w:ilvl w:val="0"/>
          <w:numId w:val="32"/>
        </w:numPr>
        <w:spacing w:after="120"/>
        <w:ind w:left="714" w:hanging="357"/>
        <w:contextualSpacing w:val="0"/>
      </w:pPr>
      <w:r>
        <w:lastRenderedPageBreak/>
        <w:t>The possibility to automate certain workflows that currently rely on manual activity;</w:t>
      </w:r>
    </w:p>
    <w:p w:rsidR="00D01028" w:rsidRDefault="00D01028" w:rsidP="00D01028">
      <w:pPr>
        <w:pStyle w:val="ListParagraph"/>
        <w:numPr>
          <w:ilvl w:val="0"/>
          <w:numId w:val="32"/>
        </w:numPr>
        <w:spacing w:after="120"/>
        <w:ind w:left="714" w:hanging="357"/>
        <w:contextualSpacing w:val="0"/>
      </w:pPr>
      <w:r>
        <w:t xml:space="preserve">Full alignment with </w:t>
      </w:r>
      <w:r w:rsidR="0073377D">
        <w:t xml:space="preserve">the other </w:t>
      </w:r>
      <w:r>
        <w:t xml:space="preserve">Thames Valley </w:t>
      </w:r>
      <w:r w:rsidR="0073377D">
        <w:t>Fire and Rescue Services as well as</w:t>
      </w:r>
      <w:r>
        <w:t xml:space="preserve"> many other</w:t>
      </w:r>
      <w:r w:rsidR="0073377D">
        <w:t>s</w:t>
      </w:r>
      <w:r>
        <w:t xml:space="preserve"> national</w:t>
      </w:r>
      <w:r w:rsidR="0073377D">
        <w:t>ly</w:t>
      </w:r>
      <w:r>
        <w:t xml:space="preserve"> </w:t>
      </w:r>
      <w:r w:rsidR="0073377D">
        <w:t xml:space="preserve">who are </w:t>
      </w:r>
      <w:r>
        <w:t>using the same collaboration tools.</w:t>
      </w:r>
    </w:p>
    <w:p w:rsidR="00D01028" w:rsidRPr="00721EAB" w:rsidRDefault="00D01028" w:rsidP="00D01028">
      <w:pPr>
        <w:pStyle w:val="ListParagraph"/>
        <w:numPr>
          <w:ilvl w:val="0"/>
          <w:numId w:val="0"/>
        </w:numPr>
        <w:ind w:left="720"/>
      </w:pPr>
    </w:p>
    <w:p w:rsidR="00281FA0" w:rsidRDefault="00D01028" w:rsidP="00D01028">
      <w:pPr>
        <w:rPr>
          <w:color w:val="595959" w:themeColor="text1" w:themeTint="A6"/>
        </w:rPr>
      </w:pPr>
      <w:r w:rsidRPr="00721EAB">
        <w:rPr>
          <w:color w:val="595959" w:themeColor="text1" w:themeTint="A6"/>
        </w:rPr>
        <w:t xml:space="preserve">The </w:t>
      </w:r>
      <w:r>
        <w:rPr>
          <w:color w:val="595959" w:themeColor="text1" w:themeTint="A6"/>
        </w:rPr>
        <w:t>programme was completed in mid-2021 and has been highly successful in delivering against all of the above benefits.  The deployment was carried out with no major outages or service disruption.  When pandemic restrictions were relaxed, many staff continued to use Teams as their preferred meeting tool in order to minimise travel time and/or in support of their work/life balance.</w:t>
      </w:r>
    </w:p>
    <w:p w:rsidR="00281FA0" w:rsidRDefault="00281FA0" w:rsidP="00D01028">
      <w:pPr>
        <w:rPr>
          <w:color w:val="595959" w:themeColor="text1" w:themeTint="A6"/>
        </w:rPr>
      </w:pPr>
    </w:p>
    <w:p w:rsidR="00C10B06" w:rsidRDefault="00C10B06" w:rsidP="00D01028">
      <w:pPr>
        <w:rPr>
          <w:sz w:val="32"/>
          <w:szCs w:val="32"/>
        </w:rPr>
      </w:pPr>
      <w:r>
        <w:rPr>
          <w:sz w:val="32"/>
          <w:szCs w:val="32"/>
        </w:rPr>
        <w:br w:type="page"/>
      </w:r>
    </w:p>
    <w:p w:rsidR="00AC530A" w:rsidRDefault="00AC530A" w:rsidP="0049752C">
      <w:pPr>
        <w:rPr>
          <w:color w:val="595959" w:themeColor="text1" w:themeTint="A6"/>
        </w:rPr>
      </w:pPr>
      <w:r w:rsidRPr="00D442BF">
        <w:rPr>
          <w:b/>
          <w:color w:val="FF0000"/>
          <w:sz w:val="32"/>
          <w:szCs w:val="32"/>
        </w:rPr>
        <w:lastRenderedPageBreak/>
        <w:t xml:space="preserve">Future Phasing of </w:t>
      </w:r>
      <w:r>
        <w:rPr>
          <w:b/>
          <w:color w:val="FF0000"/>
          <w:sz w:val="32"/>
          <w:szCs w:val="32"/>
        </w:rPr>
        <w:t xml:space="preserve">ICT </w:t>
      </w:r>
      <w:r w:rsidR="000420E7">
        <w:rPr>
          <w:b/>
          <w:color w:val="FF0000"/>
          <w:sz w:val="32"/>
          <w:szCs w:val="32"/>
        </w:rPr>
        <w:t>Projects</w:t>
      </w:r>
    </w:p>
    <w:p w:rsidR="0098658E" w:rsidRDefault="0098658E" w:rsidP="0049752C">
      <w:pPr>
        <w:rPr>
          <w:color w:val="595959" w:themeColor="text1" w:themeTint="A6"/>
        </w:rPr>
      </w:pPr>
      <w:r w:rsidRPr="008D3436">
        <w:rPr>
          <w:color w:val="595959" w:themeColor="text1" w:themeTint="A6"/>
        </w:rPr>
        <w:t>The phasing of works is purely indicative</w:t>
      </w:r>
      <w:r>
        <w:rPr>
          <w:color w:val="595959" w:themeColor="text1" w:themeTint="A6"/>
        </w:rPr>
        <w:t xml:space="preserve"> and based </w:t>
      </w:r>
      <w:r w:rsidR="00A30A2C">
        <w:rPr>
          <w:color w:val="595959" w:themeColor="text1" w:themeTint="A6"/>
        </w:rPr>
        <w:t xml:space="preserve">on </w:t>
      </w:r>
      <w:r>
        <w:rPr>
          <w:color w:val="595959" w:themeColor="text1" w:themeTint="A6"/>
        </w:rPr>
        <w:t>business needs, keeping in step with appropriate technological advances, national initiatives and security standards</w:t>
      </w:r>
      <w:r w:rsidRPr="008D3436">
        <w:rPr>
          <w:color w:val="595959" w:themeColor="text1" w:themeTint="A6"/>
        </w:rPr>
        <w:t>; any of which may alter the phasing of works.</w:t>
      </w:r>
    </w:p>
    <w:tbl>
      <w:tblPr>
        <w:tblStyle w:val="TableGrid"/>
        <w:tblW w:w="0" w:type="auto"/>
        <w:tblLook w:val="04A0" w:firstRow="1" w:lastRow="0" w:firstColumn="1" w:lastColumn="0" w:noHBand="0" w:noVBand="1"/>
      </w:tblPr>
      <w:tblGrid>
        <w:gridCol w:w="2005"/>
        <w:gridCol w:w="1747"/>
        <w:gridCol w:w="1745"/>
        <w:gridCol w:w="1760"/>
        <w:gridCol w:w="1759"/>
      </w:tblGrid>
      <w:tr w:rsidR="00562DE4" w:rsidTr="001B2849">
        <w:trPr>
          <w:trHeight w:val="837"/>
        </w:trPr>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00000"/>
          </w:tcPr>
          <w:p w:rsidR="00562DE4" w:rsidRDefault="00562DE4" w:rsidP="001B2849">
            <w:pPr>
              <w:rPr>
                <w:color w:val="595959" w:themeColor="text1" w:themeTint="A6"/>
              </w:rPr>
            </w:pPr>
          </w:p>
        </w:tc>
        <w:tc>
          <w:tcPr>
            <w:tcW w:w="17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00000"/>
          </w:tcPr>
          <w:p w:rsidR="00562DE4" w:rsidRPr="008D3436" w:rsidRDefault="00562DE4" w:rsidP="001B2849">
            <w:pPr>
              <w:jc w:val="center"/>
            </w:pPr>
            <w:r w:rsidRPr="008D3436">
              <w:t>Phase 1</w:t>
            </w:r>
            <w:r>
              <w:t xml:space="preserve">   </w:t>
            </w:r>
          </w:p>
          <w:p w:rsidR="00562DE4" w:rsidRDefault="00562DE4" w:rsidP="001B2849">
            <w:pPr>
              <w:rPr>
                <w:color w:val="595959" w:themeColor="text1" w:themeTint="A6"/>
              </w:rPr>
            </w:pPr>
            <w:r>
              <w:t xml:space="preserve">   to</w:t>
            </w:r>
            <w:r w:rsidRPr="008D3436">
              <w:t xml:space="preserve"> </w:t>
            </w:r>
            <w:r>
              <w:t>2023/24</w:t>
            </w:r>
          </w:p>
        </w:tc>
        <w:tc>
          <w:tcPr>
            <w:tcW w:w="17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00000"/>
          </w:tcPr>
          <w:p w:rsidR="00562DE4" w:rsidRPr="008D3436" w:rsidRDefault="00562DE4" w:rsidP="001B2849">
            <w:pPr>
              <w:jc w:val="center"/>
            </w:pPr>
            <w:r w:rsidRPr="008D3436">
              <w:t>Phase 2</w:t>
            </w:r>
          </w:p>
          <w:p w:rsidR="00562DE4" w:rsidRDefault="00562DE4" w:rsidP="001B2849">
            <w:pPr>
              <w:jc w:val="center"/>
              <w:rPr>
                <w:color w:val="595959" w:themeColor="text1" w:themeTint="A6"/>
              </w:rPr>
            </w:pPr>
            <w:r>
              <w:t xml:space="preserve">   2024/25 – 2027/28</w:t>
            </w:r>
          </w:p>
        </w:tc>
        <w:tc>
          <w:tcPr>
            <w:tcW w:w="17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00000"/>
          </w:tcPr>
          <w:p w:rsidR="00562DE4" w:rsidRPr="008D3436" w:rsidRDefault="00562DE4" w:rsidP="001B2849">
            <w:pPr>
              <w:jc w:val="center"/>
            </w:pPr>
            <w:r w:rsidRPr="008D3436">
              <w:t>Phase 3</w:t>
            </w:r>
          </w:p>
          <w:p w:rsidR="00562DE4" w:rsidRDefault="00562DE4" w:rsidP="001B2849">
            <w:pPr>
              <w:jc w:val="center"/>
              <w:rPr>
                <w:color w:val="595959" w:themeColor="text1" w:themeTint="A6"/>
              </w:rPr>
            </w:pPr>
            <w:r>
              <w:t xml:space="preserve">   </w:t>
            </w:r>
            <w:r w:rsidRPr="008D3436">
              <w:t>202</w:t>
            </w:r>
            <w:r>
              <w:t>8/29</w:t>
            </w:r>
            <w:r w:rsidRPr="008D3436">
              <w:t xml:space="preserve"> – 20</w:t>
            </w:r>
            <w:r>
              <w:t>31/32</w:t>
            </w:r>
          </w:p>
        </w:tc>
        <w:tc>
          <w:tcPr>
            <w:tcW w:w="17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00000"/>
          </w:tcPr>
          <w:p w:rsidR="00562DE4" w:rsidRPr="008D3436" w:rsidRDefault="00562DE4" w:rsidP="001B2849">
            <w:pPr>
              <w:jc w:val="center"/>
            </w:pPr>
            <w:r w:rsidRPr="008D3436">
              <w:t>Phase 4</w:t>
            </w:r>
          </w:p>
          <w:p w:rsidR="00562DE4" w:rsidRDefault="00562DE4" w:rsidP="001B2849">
            <w:pPr>
              <w:jc w:val="center"/>
              <w:rPr>
                <w:color w:val="595959" w:themeColor="text1" w:themeTint="A6"/>
              </w:rPr>
            </w:pPr>
            <w:r>
              <w:t xml:space="preserve">   2032/33</w:t>
            </w:r>
            <w:r w:rsidRPr="008D3436">
              <w:t xml:space="preserve"> </w:t>
            </w:r>
            <w:r>
              <w:t>–</w:t>
            </w:r>
            <w:r w:rsidRPr="008D3436">
              <w:t xml:space="preserve"> 20</w:t>
            </w:r>
            <w:r w:rsidR="00BA05CB">
              <w:t>36/37</w:t>
            </w:r>
          </w:p>
        </w:tc>
      </w:tr>
      <w:tr w:rsidR="00562DE4" w:rsidRPr="00067C3F" w:rsidTr="001B2849">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562DE4" w:rsidRDefault="00562DE4" w:rsidP="001B2849">
            <w:pPr>
              <w:spacing w:before="240"/>
              <w:rPr>
                <w:color w:val="595959" w:themeColor="text1" w:themeTint="A6"/>
              </w:rPr>
            </w:pPr>
            <w:r w:rsidRPr="00BE09CD">
              <w:rPr>
                <w:b/>
              </w:rPr>
              <w:t>ICT</w:t>
            </w:r>
          </w:p>
        </w:tc>
        <w:tc>
          <w:tcPr>
            <w:tcW w:w="17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562DE4" w:rsidRDefault="00257654" w:rsidP="001B2849">
            <w:pPr>
              <w:spacing w:before="240"/>
              <w:jc w:val="center"/>
            </w:pPr>
            <w:r>
              <w:t>Hardware</w:t>
            </w:r>
          </w:p>
          <w:p w:rsidR="00562DE4" w:rsidRDefault="00562DE4" w:rsidP="001B2849">
            <w:pPr>
              <w:spacing w:before="240"/>
              <w:jc w:val="center"/>
            </w:pPr>
            <w:r>
              <w:t>£1.</w:t>
            </w:r>
            <w:r w:rsidR="007A53A5">
              <w:t>466</w:t>
            </w:r>
            <w:r>
              <w:t>m</w:t>
            </w:r>
          </w:p>
          <w:p w:rsidR="00562DE4" w:rsidRPr="00067C3F" w:rsidRDefault="00562DE4" w:rsidP="001B2849">
            <w:pPr>
              <w:spacing w:before="240"/>
              <w:jc w:val="center"/>
            </w:pPr>
          </w:p>
        </w:tc>
        <w:tc>
          <w:tcPr>
            <w:tcW w:w="17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562DE4" w:rsidRDefault="00257654" w:rsidP="001B2849">
            <w:pPr>
              <w:spacing w:before="240"/>
              <w:jc w:val="center"/>
            </w:pPr>
            <w:r>
              <w:t>Hardware</w:t>
            </w:r>
          </w:p>
          <w:p w:rsidR="00562DE4" w:rsidRPr="00067C3F" w:rsidRDefault="004668B7" w:rsidP="001B2849">
            <w:pPr>
              <w:spacing w:before="240"/>
              <w:jc w:val="center"/>
            </w:pPr>
            <w:r>
              <w:t>£ 1</w:t>
            </w:r>
            <w:r w:rsidR="00AF6668">
              <w:t>.162</w:t>
            </w:r>
            <w:r w:rsidR="00562DE4">
              <w:t>m</w:t>
            </w:r>
          </w:p>
        </w:tc>
        <w:tc>
          <w:tcPr>
            <w:tcW w:w="17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562DE4" w:rsidRDefault="00257654" w:rsidP="001B2849">
            <w:pPr>
              <w:spacing w:before="240"/>
              <w:jc w:val="center"/>
            </w:pPr>
            <w:r>
              <w:t>Hardware</w:t>
            </w:r>
          </w:p>
          <w:p w:rsidR="00562DE4" w:rsidRDefault="004668B7" w:rsidP="001B2849">
            <w:pPr>
              <w:spacing w:before="240"/>
              <w:jc w:val="center"/>
            </w:pPr>
            <w:r>
              <w:t>£1</w:t>
            </w:r>
            <w:r w:rsidR="00562DE4">
              <w:t>m</w:t>
            </w:r>
          </w:p>
          <w:p w:rsidR="00562DE4" w:rsidRPr="00067C3F" w:rsidRDefault="00562DE4" w:rsidP="001B2849">
            <w:pPr>
              <w:spacing w:before="240"/>
              <w:jc w:val="center"/>
            </w:pPr>
          </w:p>
        </w:tc>
        <w:tc>
          <w:tcPr>
            <w:tcW w:w="17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562DE4" w:rsidRDefault="00257654" w:rsidP="001B2849">
            <w:pPr>
              <w:spacing w:before="240"/>
              <w:jc w:val="center"/>
            </w:pPr>
            <w:r>
              <w:t>Hardware</w:t>
            </w:r>
          </w:p>
          <w:p w:rsidR="00562DE4" w:rsidRDefault="00562DE4" w:rsidP="001B2849">
            <w:pPr>
              <w:spacing w:before="240"/>
              <w:jc w:val="center"/>
            </w:pPr>
            <w:r>
              <w:t>£</w:t>
            </w:r>
            <w:r w:rsidR="004668B7">
              <w:t>1</w:t>
            </w:r>
            <w:r w:rsidR="00AF6668">
              <w:t>.25</w:t>
            </w:r>
            <w:r>
              <w:t>m</w:t>
            </w:r>
          </w:p>
          <w:p w:rsidR="00562DE4" w:rsidRPr="00067C3F" w:rsidRDefault="00562DE4" w:rsidP="001B2849">
            <w:pPr>
              <w:spacing w:before="240"/>
              <w:jc w:val="center"/>
            </w:pPr>
          </w:p>
        </w:tc>
      </w:tr>
      <w:tr w:rsidR="00562DE4" w:rsidRPr="00067C3F" w:rsidTr="001B2849">
        <w:tc>
          <w:tcPr>
            <w:tcW w:w="2005" w:type="dxa"/>
            <w:tcBorders>
              <w:top w:val="single" w:sz="4" w:space="0" w:color="FFFFFF" w:themeColor="background1"/>
              <w:left w:val="single" w:sz="4" w:space="0" w:color="FFFFFF" w:themeColor="background1"/>
              <w:bottom w:val="nil"/>
              <w:right w:val="single" w:sz="4" w:space="0" w:color="FFFFFF" w:themeColor="background1"/>
            </w:tcBorders>
            <w:shd w:val="clear" w:color="auto" w:fill="BFBFBF" w:themeFill="background1" w:themeFillShade="BF"/>
          </w:tcPr>
          <w:p w:rsidR="00562DE4" w:rsidRDefault="00562DE4" w:rsidP="001B2849">
            <w:pPr>
              <w:spacing w:before="240"/>
              <w:rPr>
                <w:color w:val="595959" w:themeColor="text1" w:themeTint="A6"/>
              </w:rPr>
            </w:pPr>
          </w:p>
        </w:tc>
        <w:tc>
          <w:tcPr>
            <w:tcW w:w="1747" w:type="dxa"/>
            <w:tcBorders>
              <w:top w:val="single" w:sz="4" w:space="0" w:color="FFFFFF" w:themeColor="background1"/>
              <w:left w:val="single" w:sz="4" w:space="0" w:color="FFFFFF" w:themeColor="background1"/>
              <w:bottom w:val="nil"/>
              <w:right w:val="single" w:sz="4" w:space="0" w:color="FFFFFF" w:themeColor="background1"/>
            </w:tcBorders>
            <w:shd w:val="clear" w:color="auto" w:fill="BFBFBF" w:themeFill="background1" w:themeFillShade="BF"/>
          </w:tcPr>
          <w:p w:rsidR="00562DE4" w:rsidRDefault="00562DE4" w:rsidP="001B2849">
            <w:pPr>
              <w:spacing w:before="240"/>
              <w:jc w:val="center"/>
            </w:pPr>
            <w:r>
              <w:t>Software</w:t>
            </w:r>
          </w:p>
          <w:p w:rsidR="00562DE4" w:rsidRDefault="007A53A5" w:rsidP="001B2849">
            <w:pPr>
              <w:spacing w:before="240"/>
              <w:jc w:val="center"/>
            </w:pPr>
            <w:r>
              <w:t>£0.779</w:t>
            </w:r>
            <w:r w:rsidR="00562DE4">
              <w:t>m</w:t>
            </w:r>
          </w:p>
          <w:p w:rsidR="00562DE4" w:rsidRPr="00067C3F" w:rsidRDefault="00562DE4" w:rsidP="001B2849">
            <w:pPr>
              <w:spacing w:before="240"/>
              <w:jc w:val="center"/>
            </w:pPr>
          </w:p>
        </w:tc>
        <w:tc>
          <w:tcPr>
            <w:tcW w:w="1745" w:type="dxa"/>
            <w:tcBorders>
              <w:top w:val="single" w:sz="4" w:space="0" w:color="FFFFFF" w:themeColor="background1"/>
              <w:left w:val="single" w:sz="4" w:space="0" w:color="FFFFFF" w:themeColor="background1"/>
              <w:bottom w:val="nil"/>
              <w:right w:val="single" w:sz="4" w:space="0" w:color="FFFFFF" w:themeColor="background1"/>
            </w:tcBorders>
            <w:shd w:val="clear" w:color="auto" w:fill="BFBFBF" w:themeFill="background1" w:themeFillShade="BF"/>
          </w:tcPr>
          <w:p w:rsidR="00562DE4" w:rsidRDefault="00562DE4" w:rsidP="001B2849">
            <w:pPr>
              <w:spacing w:before="240"/>
              <w:jc w:val="center"/>
            </w:pPr>
            <w:r>
              <w:t>Software</w:t>
            </w:r>
          </w:p>
          <w:p w:rsidR="00562DE4" w:rsidRDefault="00562DE4" w:rsidP="001B2849">
            <w:pPr>
              <w:spacing w:before="240"/>
              <w:jc w:val="center"/>
            </w:pPr>
            <w:r>
              <w:t>£0.235m</w:t>
            </w:r>
          </w:p>
          <w:p w:rsidR="00562DE4" w:rsidRPr="00067C3F" w:rsidRDefault="00562DE4" w:rsidP="001B2849">
            <w:pPr>
              <w:spacing w:before="240"/>
              <w:jc w:val="center"/>
            </w:pPr>
          </w:p>
        </w:tc>
        <w:tc>
          <w:tcPr>
            <w:tcW w:w="1760" w:type="dxa"/>
            <w:tcBorders>
              <w:top w:val="single" w:sz="4" w:space="0" w:color="FFFFFF" w:themeColor="background1"/>
              <w:left w:val="single" w:sz="4" w:space="0" w:color="FFFFFF" w:themeColor="background1"/>
              <w:bottom w:val="nil"/>
              <w:right w:val="single" w:sz="4" w:space="0" w:color="FFFFFF" w:themeColor="background1"/>
            </w:tcBorders>
            <w:shd w:val="clear" w:color="auto" w:fill="BFBFBF" w:themeFill="background1" w:themeFillShade="BF"/>
          </w:tcPr>
          <w:p w:rsidR="00562DE4" w:rsidRDefault="00562DE4" w:rsidP="001B2849">
            <w:pPr>
              <w:spacing w:before="240"/>
              <w:jc w:val="center"/>
            </w:pPr>
            <w:r>
              <w:t>Software</w:t>
            </w:r>
          </w:p>
          <w:p w:rsidR="00562DE4" w:rsidRDefault="00562DE4" w:rsidP="001B2849">
            <w:pPr>
              <w:spacing w:before="240"/>
              <w:jc w:val="center"/>
            </w:pPr>
            <w:r>
              <w:t>£0.16m</w:t>
            </w:r>
          </w:p>
          <w:p w:rsidR="00562DE4" w:rsidRPr="00067C3F" w:rsidRDefault="00562DE4" w:rsidP="001B2849">
            <w:pPr>
              <w:spacing w:before="240"/>
              <w:jc w:val="center"/>
            </w:pPr>
          </w:p>
        </w:tc>
        <w:tc>
          <w:tcPr>
            <w:tcW w:w="1759" w:type="dxa"/>
            <w:tcBorders>
              <w:top w:val="single" w:sz="4" w:space="0" w:color="FFFFFF" w:themeColor="background1"/>
              <w:left w:val="single" w:sz="4" w:space="0" w:color="FFFFFF" w:themeColor="background1"/>
              <w:bottom w:val="nil"/>
              <w:right w:val="single" w:sz="4" w:space="0" w:color="FFFFFF" w:themeColor="background1"/>
            </w:tcBorders>
            <w:shd w:val="clear" w:color="auto" w:fill="BFBFBF" w:themeFill="background1" w:themeFillShade="BF"/>
          </w:tcPr>
          <w:p w:rsidR="00562DE4" w:rsidRDefault="00562DE4" w:rsidP="001B2849">
            <w:pPr>
              <w:spacing w:before="240"/>
              <w:jc w:val="center"/>
            </w:pPr>
            <w:r>
              <w:t>Software</w:t>
            </w:r>
          </w:p>
          <w:p w:rsidR="00562DE4" w:rsidRDefault="00562DE4" w:rsidP="001B2849">
            <w:pPr>
              <w:spacing w:before="240"/>
              <w:jc w:val="center"/>
            </w:pPr>
            <w:r>
              <w:t>£</w:t>
            </w:r>
            <w:r w:rsidR="00AF6668">
              <w:t>0.2</w:t>
            </w:r>
            <w:r>
              <w:t>m</w:t>
            </w:r>
          </w:p>
          <w:p w:rsidR="00562DE4" w:rsidRPr="00067C3F" w:rsidRDefault="00562DE4" w:rsidP="001B2849">
            <w:pPr>
              <w:spacing w:before="240"/>
              <w:jc w:val="center"/>
            </w:pPr>
          </w:p>
        </w:tc>
      </w:tr>
      <w:tr w:rsidR="00562DE4" w:rsidRPr="00067C3F" w:rsidTr="001B2849">
        <w:tc>
          <w:tcPr>
            <w:tcW w:w="2005" w:type="dxa"/>
            <w:tcBorders>
              <w:top w:val="single" w:sz="4" w:space="0" w:color="FFFFFF" w:themeColor="background1"/>
              <w:left w:val="single" w:sz="4" w:space="0" w:color="FFFFFF" w:themeColor="background1"/>
              <w:bottom w:val="nil"/>
              <w:right w:val="single" w:sz="4" w:space="0" w:color="FFFFFF" w:themeColor="background1"/>
            </w:tcBorders>
            <w:shd w:val="clear" w:color="auto" w:fill="BFBFBF" w:themeFill="background1" w:themeFillShade="BF"/>
          </w:tcPr>
          <w:p w:rsidR="00562DE4" w:rsidRDefault="00562DE4" w:rsidP="001B2849">
            <w:pPr>
              <w:spacing w:before="240"/>
              <w:rPr>
                <w:color w:val="595959" w:themeColor="text1" w:themeTint="A6"/>
              </w:rPr>
            </w:pPr>
          </w:p>
        </w:tc>
        <w:tc>
          <w:tcPr>
            <w:tcW w:w="1747" w:type="dxa"/>
            <w:tcBorders>
              <w:top w:val="single" w:sz="4" w:space="0" w:color="FFFFFF" w:themeColor="background1"/>
              <w:left w:val="single" w:sz="4" w:space="0" w:color="FFFFFF" w:themeColor="background1"/>
              <w:bottom w:val="nil"/>
              <w:right w:val="single" w:sz="4" w:space="0" w:color="FFFFFF" w:themeColor="background1"/>
            </w:tcBorders>
            <w:shd w:val="clear" w:color="auto" w:fill="BFBFBF" w:themeFill="background1" w:themeFillShade="BF"/>
          </w:tcPr>
          <w:p w:rsidR="00562DE4" w:rsidRDefault="00562DE4" w:rsidP="001B2849">
            <w:pPr>
              <w:spacing w:before="240"/>
              <w:jc w:val="center"/>
            </w:pPr>
            <w:r>
              <w:t>Services</w:t>
            </w:r>
          </w:p>
          <w:p w:rsidR="00562DE4" w:rsidRDefault="007A53A5" w:rsidP="001B2849">
            <w:pPr>
              <w:spacing w:before="240"/>
              <w:jc w:val="center"/>
            </w:pPr>
            <w:r>
              <w:t>£0.665</w:t>
            </w:r>
            <w:r w:rsidR="00562DE4">
              <w:t>m</w:t>
            </w:r>
          </w:p>
          <w:p w:rsidR="00562DE4" w:rsidRPr="00677FD0" w:rsidRDefault="00562DE4" w:rsidP="001B2849">
            <w:pPr>
              <w:spacing w:before="240"/>
              <w:jc w:val="center"/>
            </w:pPr>
          </w:p>
        </w:tc>
        <w:tc>
          <w:tcPr>
            <w:tcW w:w="1745" w:type="dxa"/>
            <w:tcBorders>
              <w:top w:val="single" w:sz="4" w:space="0" w:color="FFFFFF" w:themeColor="background1"/>
              <w:left w:val="single" w:sz="4" w:space="0" w:color="FFFFFF" w:themeColor="background1"/>
              <w:bottom w:val="nil"/>
              <w:right w:val="single" w:sz="4" w:space="0" w:color="FFFFFF" w:themeColor="background1"/>
            </w:tcBorders>
            <w:shd w:val="clear" w:color="auto" w:fill="BFBFBF" w:themeFill="background1" w:themeFillShade="BF"/>
          </w:tcPr>
          <w:p w:rsidR="00562DE4" w:rsidRDefault="00562DE4" w:rsidP="001B2849">
            <w:pPr>
              <w:spacing w:before="240"/>
              <w:jc w:val="center"/>
            </w:pPr>
            <w:r>
              <w:t>Services</w:t>
            </w:r>
          </w:p>
          <w:p w:rsidR="00562DE4" w:rsidRPr="00677FD0" w:rsidRDefault="00562DE4" w:rsidP="001B2849">
            <w:pPr>
              <w:spacing w:before="240"/>
              <w:jc w:val="center"/>
            </w:pPr>
            <w:r>
              <w:t>£1.304m</w:t>
            </w:r>
          </w:p>
        </w:tc>
        <w:tc>
          <w:tcPr>
            <w:tcW w:w="1760" w:type="dxa"/>
            <w:tcBorders>
              <w:top w:val="single" w:sz="4" w:space="0" w:color="FFFFFF" w:themeColor="background1"/>
              <w:left w:val="single" w:sz="4" w:space="0" w:color="FFFFFF" w:themeColor="background1"/>
              <w:bottom w:val="nil"/>
              <w:right w:val="single" w:sz="4" w:space="0" w:color="FFFFFF" w:themeColor="background1"/>
            </w:tcBorders>
            <w:shd w:val="clear" w:color="auto" w:fill="BFBFBF" w:themeFill="background1" w:themeFillShade="BF"/>
          </w:tcPr>
          <w:p w:rsidR="00562DE4" w:rsidRDefault="00562DE4" w:rsidP="001B2849">
            <w:pPr>
              <w:spacing w:before="240"/>
              <w:jc w:val="center"/>
            </w:pPr>
            <w:r>
              <w:t>Services</w:t>
            </w:r>
          </w:p>
          <w:p w:rsidR="00562DE4" w:rsidRPr="00677FD0" w:rsidRDefault="00562DE4" w:rsidP="001B2849">
            <w:pPr>
              <w:spacing w:before="240"/>
              <w:jc w:val="center"/>
            </w:pPr>
            <w:r>
              <w:t>£1.344m</w:t>
            </w:r>
          </w:p>
        </w:tc>
        <w:tc>
          <w:tcPr>
            <w:tcW w:w="1759" w:type="dxa"/>
            <w:tcBorders>
              <w:top w:val="single" w:sz="4" w:space="0" w:color="FFFFFF" w:themeColor="background1"/>
              <w:left w:val="single" w:sz="4" w:space="0" w:color="FFFFFF" w:themeColor="background1"/>
              <w:bottom w:val="nil"/>
              <w:right w:val="single" w:sz="4" w:space="0" w:color="FFFFFF" w:themeColor="background1"/>
            </w:tcBorders>
            <w:shd w:val="clear" w:color="auto" w:fill="BFBFBF" w:themeFill="background1" w:themeFillShade="BF"/>
          </w:tcPr>
          <w:p w:rsidR="00562DE4" w:rsidRDefault="00562DE4" w:rsidP="001B2849">
            <w:pPr>
              <w:spacing w:before="240"/>
              <w:jc w:val="center"/>
            </w:pPr>
            <w:r>
              <w:t>Services</w:t>
            </w:r>
          </w:p>
          <w:p w:rsidR="00562DE4" w:rsidRPr="00677FD0" w:rsidRDefault="00AF6668" w:rsidP="001B2849">
            <w:pPr>
              <w:spacing w:before="240"/>
              <w:jc w:val="center"/>
            </w:pPr>
            <w:r>
              <w:t>£1.9</w:t>
            </w:r>
            <w:r w:rsidR="00562DE4">
              <w:t>m</w:t>
            </w:r>
          </w:p>
        </w:tc>
      </w:tr>
      <w:tr w:rsidR="00562DE4" w:rsidRPr="00067C3F" w:rsidTr="001B2849">
        <w:tc>
          <w:tcPr>
            <w:tcW w:w="2005" w:type="dxa"/>
            <w:tcBorders>
              <w:top w:val="single" w:sz="4" w:space="0" w:color="FFFFFF" w:themeColor="background1"/>
              <w:left w:val="single" w:sz="4" w:space="0" w:color="FFFFFF" w:themeColor="background1"/>
              <w:bottom w:val="nil"/>
              <w:right w:val="single" w:sz="4" w:space="0" w:color="FFFFFF" w:themeColor="background1"/>
            </w:tcBorders>
            <w:shd w:val="clear" w:color="auto" w:fill="BFBFBF" w:themeFill="background1" w:themeFillShade="BF"/>
          </w:tcPr>
          <w:p w:rsidR="00562DE4" w:rsidRDefault="00562DE4" w:rsidP="001B2849">
            <w:pPr>
              <w:spacing w:before="240"/>
              <w:rPr>
                <w:color w:val="595959" w:themeColor="text1" w:themeTint="A6"/>
              </w:rPr>
            </w:pPr>
          </w:p>
        </w:tc>
        <w:tc>
          <w:tcPr>
            <w:tcW w:w="1747" w:type="dxa"/>
            <w:tcBorders>
              <w:top w:val="single" w:sz="4" w:space="0" w:color="FFFFFF" w:themeColor="background1"/>
              <w:left w:val="single" w:sz="4" w:space="0" w:color="FFFFFF" w:themeColor="background1"/>
              <w:bottom w:val="nil"/>
              <w:right w:val="single" w:sz="4" w:space="0" w:color="FFFFFF" w:themeColor="background1"/>
            </w:tcBorders>
            <w:shd w:val="clear" w:color="auto" w:fill="BFBFBF" w:themeFill="background1" w:themeFillShade="BF"/>
          </w:tcPr>
          <w:p w:rsidR="00562DE4" w:rsidRPr="00677FD0" w:rsidRDefault="00562DE4" w:rsidP="001B2849">
            <w:pPr>
              <w:spacing w:before="240"/>
              <w:jc w:val="center"/>
            </w:pPr>
            <w:r>
              <w:t>Networks</w:t>
            </w:r>
          </w:p>
          <w:p w:rsidR="00562DE4" w:rsidRPr="00677FD0" w:rsidRDefault="00562DE4" w:rsidP="001B2849">
            <w:pPr>
              <w:spacing w:before="240"/>
              <w:jc w:val="center"/>
            </w:pPr>
            <w:r w:rsidRPr="00677FD0">
              <w:t>£</w:t>
            </w:r>
            <w:r w:rsidR="007A53A5">
              <w:t>0.538</w:t>
            </w:r>
            <w:r w:rsidRPr="00677FD0">
              <w:t>m</w:t>
            </w:r>
          </w:p>
          <w:p w:rsidR="00562DE4" w:rsidRDefault="00562DE4" w:rsidP="001B2849">
            <w:pPr>
              <w:spacing w:before="240"/>
              <w:jc w:val="center"/>
            </w:pPr>
          </w:p>
        </w:tc>
        <w:tc>
          <w:tcPr>
            <w:tcW w:w="1745" w:type="dxa"/>
            <w:tcBorders>
              <w:top w:val="single" w:sz="4" w:space="0" w:color="FFFFFF" w:themeColor="background1"/>
              <w:left w:val="single" w:sz="4" w:space="0" w:color="FFFFFF" w:themeColor="background1"/>
              <w:bottom w:val="nil"/>
              <w:right w:val="single" w:sz="4" w:space="0" w:color="FFFFFF" w:themeColor="background1"/>
            </w:tcBorders>
            <w:shd w:val="clear" w:color="auto" w:fill="BFBFBF" w:themeFill="background1" w:themeFillShade="BF"/>
          </w:tcPr>
          <w:p w:rsidR="00562DE4" w:rsidRPr="00677FD0" w:rsidRDefault="00562DE4" w:rsidP="001B2849">
            <w:pPr>
              <w:spacing w:before="240"/>
              <w:jc w:val="center"/>
            </w:pPr>
            <w:r>
              <w:t>Networks</w:t>
            </w:r>
          </w:p>
          <w:p w:rsidR="00562DE4" w:rsidRPr="00677FD0" w:rsidRDefault="00562DE4" w:rsidP="001B2849">
            <w:pPr>
              <w:spacing w:before="240"/>
              <w:jc w:val="center"/>
            </w:pPr>
            <w:r w:rsidRPr="00677FD0">
              <w:t>£0.32m</w:t>
            </w:r>
          </w:p>
          <w:p w:rsidR="00562DE4" w:rsidRDefault="00562DE4" w:rsidP="001B2849">
            <w:pPr>
              <w:spacing w:before="240"/>
              <w:jc w:val="center"/>
            </w:pPr>
          </w:p>
        </w:tc>
        <w:tc>
          <w:tcPr>
            <w:tcW w:w="1760" w:type="dxa"/>
            <w:tcBorders>
              <w:top w:val="single" w:sz="4" w:space="0" w:color="FFFFFF" w:themeColor="background1"/>
              <w:left w:val="single" w:sz="4" w:space="0" w:color="FFFFFF" w:themeColor="background1"/>
              <w:bottom w:val="nil"/>
              <w:right w:val="single" w:sz="4" w:space="0" w:color="FFFFFF" w:themeColor="background1"/>
            </w:tcBorders>
            <w:shd w:val="clear" w:color="auto" w:fill="BFBFBF" w:themeFill="background1" w:themeFillShade="BF"/>
          </w:tcPr>
          <w:p w:rsidR="00562DE4" w:rsidRPr="00677FD0" w:rsidRDefault="00562DE4" w:rsidP="001B2849">
            <w:pPr>
              <w:spacing w:before="240"/>
              <w:jc w:val="center"/>
            </w:pPr>
            <w:r>
              <w:t>Networks</w:t>
            </w:r>
          </w:p>
          <w:p w:rsidR="00562DE4" w:rsidRPr="00677FD0" w:rsidRDefault="00562DE4" w:rsidP="001B2849">
            <w:pPr>
              <w:spacing w:before="240"/>
              <w:jc w:val="center"/>
            </w:pPr>
            <w:r w:rsidRPr="00677FD0">
              <w:t>£0.32m</w:t>
            </w:r>
          </w:p>
          <w:p w:rsidR="00562DE4" w:rsidRDefault="00562DE4" w:rsidP="001B2849">
            <w:pPr>
              <w:spacing w:before="240"/>
              <w:jc w:val="center"/>
            </w:pPr>
          </w:p>
        </w:tc>
        <w:tc>
          <w:tcPr>
            <w:tcW w:w="1759" w:type="dxa"/>
            <w:tcBorders>
              <w:top w:val="single" w:sz="4" w:space="0" w:color="FFFFFF" w:themeColor="background1"/>
              <w:left w:val="single" w:sz="4" w:space="0" w:color="FFFFFF" w:themeColor="background1"/>
              <w:bottom w:val="nil"/>
              <w:right w:val="single" w:sz="4" w:space="0" w:color="FFFFFF" w:themeColor="background1"/>
            </w:tcBorders>
            <w:shd w:val="clear" w:color="auto" w:fill="BFBFBF" w:themeFill="background1" w:themeFillShade="BF"/>
          </w:tcPr>
          <w:p w:rsidR="00562DE4" w:rsidRPr="00677FD0" w:rsidRDefault="00562DE4" w:rsidP="001B2849">
            <w:pPr>
              <w:spacing w:before="240"/>
              <w:jc w:val="center"/>
            </w:pPr>
            <w:r>
              <w:t>Networks</w:t>
            </w:r>
          </w:p>
          <w:p w:rsidR="00562DE4" w:rsidRPr="00677FD0" w:rsidRDefault="00AF6668" w:rsidP="001B2849">
            <w:pPr>
              <w:spacing w:before="240"/>
              <w:jc w:val="center"/>
            </w:pPr>
            <w:r>
              <w:t>£0.4</w:t>
            </w:r>
            <w:r w:rsidR="00562DE4" w:rsidRPr="00677FD0">
              <w:t>m</w:t>
            </w:r>
          </w:p>
          <w:p w:rsidR="00562DE4" w:rsidRDefault="00562DE4" w:rsidP="001B2849">
            <w:pPr>
              <w:spacing w:before="240"/>
              <w:jc w:val="center"/>
            </w:pPr>
          </w:p>
        </w:tc>
      </w:tr>
      <w:tr w:rsidR="00562DE4" w:rsidRPr="00067C3F" w:rsidTr="001B2849">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562DE4" w:rsidRDefault="00562DE4" w:rsidP="001B2849">
            <w:pPr>
              <w:spacing w:before="240"/>
              <w:rPr>
                <w:color w:val="595959" w:themeColor="text1" w:themeTint="A6"/>
              </w:rPr>
            </w:pPr>
          </w:p>
        </w:tc>
        <w:tc>
          <w:tcPr>
            <w:tcW w:w="17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562DE4" w:rsidRDefault="00562DE4" w:rsidP="001B2849">
            <w:pPr>
              <w:spacing w:before="240"/>
              <w:jc w:val="center"/>
            </w:pPr>
            <w:r>
              <w:t>ESMCP</w:t>
            </w:r>
          </w:p>
          <w:p w:rsidR="00562DE4" w:rsidRDefault="007A53A5" w:rsidP="001B2849">
            <w:pPr>
              <w:spacing w:before="240"/>
              <w:jc w:val="center"/>
            </w:pPr>
            <w:r>
              <w:t>£0.191</w:t>
            </w:r>
            <w:r w:rsidR="00562DE4">
              <w:t>m</w:t>
            </w:r>
          </w:p>
          <w:p w:rsidR="00562DE4" w:rsidRPr="00067C3F" w:rsidRDefault="00562DE4" w:rsidP="001B2849">
            <w:pPr>
              <w:spacing w:before="240"/>
              <w:jc w:val="center"/>
            </w:pPr>
          </w:p>
        </w:tc>
        <w:tc>
          <w:tcPr>
            <w:tcW w:w="17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562DE4" w:rsidRDefault="00562DE4" w:rsidP="001B2849">
            <w:pPr>
              <w:spacing w:before="240"/>
              <w:jc w:val="center"/>
            </w:pPr>
            <w:r>
              <w:t>ESMCP</w:t>
            </w:r>
          </w:p>
          <w:p w:rsidR="00562DE4" w:rsidRDefault="00562DE4" w:rsidP="001B2849">
            <w:pPr>
              <w:spacing w:before="240"/>
              <w:jc w:val="center"/>
            </w:pPr>
            <w:r>
              <w:t>£0m</w:t>
            </w:r>
          </w:p>
          <w:p w:rsidR="00562DE4" w:rsidRPr="00067C3F" w:rsidRDefault="00562DE4" w:rsidP="001B2849">
            <w:pPr>
              <w:spacing w:before="240"/>
              <w:jc w:val="center"/>
            </w:pPr>
          </w:p>
        </w:tc>
        <w:tc>
          <w:tcPr>
            <w:tcW w:w="17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562DE4" w:rsidRDefault="00562DE4" w:rsidP="001B2849">
            <w:pPr>
              <w:spacing w:before="240"/>
              <w:jc w:val="center"/>
            </w:pPr>
            <w:r>
              <w:t>ESMCP</w:t>
            </w:r>
          </w:p>
          <w:p w:rsidR="00562DE4" w:rsidRDefault="00562DE4" w:rsidP="001B2849">
            <w:pPr>
              <w:spacing w:before="240"/>
              <w:jc w:val="center"/>
            </w:pPr>
            <w:r>
              <w:t>£0</w:t>
            </w:r>
          </w:p>
          <w:p w:rsidR="00562DE4" w:rsidRPr="00067C3F" w:rsidRDefault="00562DE4" w:rsidP="001B2849">
            <w:pPr>
              <w:spacing w:before="240"/>
              <w:jc w:val="center"/>
            </w:pPr>
          </w:p>
        </w:tc>
        <w:tc>
          <w:tcPr>
            <w:tcW w:w="17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562DE4" w:rsidRDefault="00562DE4" w:rsidP="001B2849">
            <w:pPr>
              <w:spacing w:before="240"/>
              <w:jc w:val="center"/>
            </w:pPr>
            <w:r>
              <w:t>ESMCP</w:t>
            </w:r>
          </w:p>
          <w:p w:rsidR="00562DE4" w:rsidRDefault="00562DE4" w:rsidP="001B2849">
            <w:pPr>
              <w:spacing w:before="240"/>
              <w:jc w:val="center"/>
            </w:pPr>
            <w:r>
              <w:t>£0</w:t>
            </w:r>
          </w:p>
          <w:p w:rsidR="00562DE4" w:rsidRPr="00067C3F" w:rsidRDefault="00562DE4" w:rsidP="001B2849">
            <w:pPr>
              <w:spacing w:before="240"/>
              <w:jc w:val="center"/>
            </w:pPr>
          </w:p>
        </w:tc>
      </w:tr>
      <w:tr w:rsidR="00562DE4" w:rsidRPr="00067C3F" w:rsidTr="001B2849">
        <w:trPr>
          <w:trHeight w:val="1191"/>
        </w:trPr>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562DE4" w:rsidRPr="00642762" w:rsidRDefault="00562DE4" w:rsidP="001B2849">
            <w:pPr>
              <w:rPr>
                <w:b/>
                <w:color w:val="595959" w:themeColor="text1" w:themeTint="A6"/>
              </w:rPr>
            </w:pPr>
            <w:r w:rsidRPr="00642762">
              <w:rPr>
                <w:b/>
                <w:color w:val="595959" w:themeColor="text1" w:themeTint="A6"/>
              </w:rPr>
              <w:t>Total</w:t>
            </w:r>
          </w:p>
        </w:tc>
        <w:tc>
          <w:tcPr>
            <w:tcW w:w="17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562DE4" w:rsidRPr="00642762" w:rsidRDefault="00CD5924" w:rsidP="001B2849">
            <w:pPr>
              <w:jc w:val="center"/>
              <w:rPr>
                <w:b/>
              </w:rPr>
            </w:pPr>
            <w:r>
              <w:rPr>
                <w:b/>
              </w:rPr>
              <w:t>£3.639</w:t>
            </w:r>
            <w:r w:rsidR="00257654">
              <w:rPr>
                <w:b/>
              </w:rPr>
              <w:t>m</w:t>
            </w:r>
          </w:p>
        </w:tc>
        <w:tc>
          <w:tcPr>
            <w:tcW w:w="17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562DE4" w:rsidRPr="00642762" w:rsidRDefault="00AF6668" w:rsidP="001B2849">
            <w:pPr>
              <w:jc w:val="center"/>
              <w:rPr>
                <w:b/>
              </w:rPr>
            </w:pPr>
            <w:r>
              <w:rPr>
                <w:b/>
              </w:rPr>
              <w:t>£3.021</w:t>
            </w:r>
            <w:r w:rsidR="00562DE4">
              <w:rPr>
                <w:b/>
              </w:rPr>
              <w:t>m</w:t>
            </w:r>
          </w:p>
        </w:tc>
        <w:tc>
          <w:tcPr>
            <w:tcW w:w="17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562DE4" w:rsidRPr="00642762" w:rsidRDefault="00562DE4" w:rsidP="001B2849">
            <w:pPr>
              <w:jc w:val="center"/>
              <w:rPr>
                <w:b/>
              </w:rPr>
            </w:pPr>
            <w:r>
              <w:rPr>
                <w:b/>
              </w:rPr>
              <w:t>£2.824m</w:t>
            </w:r>
          </w:p>
        </w:tc>
        <w:tc>
          <w:tcPr>
            <w:tcW w:w="17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562DE4" w:rsidRPr="00642762" w:rsidRDefault="00AF6668" w:rsidP="001B2849">
            <w:pPr>
              <w:jc w:val="center"/>
              <w:rPr>
                <w:b/>
              </w:rPr>
            </w:pPr>
            <w:r>
              <w:rPr>
                <w:b/>
              </w:rPr>
              <w:t>£3.75</w:t>
            </w:r>
            <w:r w:rsidR="00562DE4">
              <w:rPr>
                <w:b/>
              </w:rPr>
              <w:t>m</w:t>
            </w:r>
          </w:p>
        </w:tc>
      </w:tr>
    </w:tbl>
    <w:p w:rsidR="00562DE4" w:rsidRPr="0098658E" w:rsidRDefault="00562DE4" w:rsidP="0049752C">
      <w:pPr>
        <w:rPr>
          <w:sz w:val="32"/>
          <w:szCs w:val="32"/>
        </w:rPr>
      </w:pPr>
    </w:p>
    <w:p w:rsidR="0098658E" w:rsidRDefault="0098658E">
      <w:pPr>
        <w:rPr>
          <w:b/>
          <w:color w:val="FF0000"/>
          <w:sz w:val="32"/>
          <w:szCs w:val="32"/>
        </w:rPr>
      </w:pPr>
      <w:r>
        <w:rPr>
          <w:b/>
        </w:rPr>
        <w:br w:type="page"/>
      </w:r>
    </w:p>
    <w:p w:rsidR="009440CF" w:rsidRDefault="00B76554" w:rsidP="00B76554">
      <w:pPr>
        <w:pStyle w:val="Head1RBFRS"/>
        <w:rPr>
          <w:b/>
        </w:rPr>
      </w:pPr>
      <w:r>
        <w:rPr>
          <w:b/>
        </w:rPr>
        <w:lastRenderedPageBreak/>
        <w:t>GENERATING CONTRIBUTIONS TO RUNNING COSTS FROM ASSETS</w:t>
      </w:r>
    </w:p>
    <w:p w:rsidR="00E75654" w:rsidRDefault="00CD0F91" w:rsidP="00B76554">
      <w:pPr>
        <w:pStyle w:val="Head1RBFRS"/>
        <w:rPr>
          <w:b/>
        </w:rPr>
      </w:pPr>
      <w:r>
        <w:rPr>
          <w:b/>
        </w:rPr>
        <w:t>T</w:t>
      </w:r>
      <w:r w:rsidR="00F24DD0">
        <w:rPr>
          <w:b/>
        </w:rPr>
        <w:t xml:space="preserve">hames </w:t>
      </w:r>
      <w:r>
        <w:rPr>
          <w:b/>
        </w:rPr>
        <w:t>V</w:t>
      </w:r>
      <w:r w:rsidR="00F24DD0">
        <w:rPr>
          <w:b/>
        </w:rPr>
        <w:t xml:space="preserve">alley </w:t>
      </w:r>
      <w:r>
        <w:rPr>
          <w:b/>
        </w:rPr>
        <w:t>F</w:t>
      </w:r>
      <w:r w:rsidR="00F24DD0">
        <w:rPr>
          <w:b/>
        </w:rPr>
        <w:t xml:space="preserve">ire </w:t>
      </w:r>
      <w:r>
        <w:rPr>
          <w:b/>
        </w:rPr>
        <w:t>C</w:t>
      </w:r>
      <w:r w:rsidR="00F24DD0">
        <w:rPr>
          <w:b/>
        </w:rPr>
        <w:t xml:space="preserve">ontrol </w:t>
      </w:r>
      <w:r>
        <w:rPr>
          <w:b/>
        </w:rPr>
        <w:t>S</w:t>
      </w:r>
      <w:r w:rsidR="00F24DD0">
        <w:rPr>
          <w:b/>
        </w:rPr>
        <w:t>ervice</w:t>
      </w:r>
      <w:r>
        <w:rPr>
          <w:b/>
        </w:rPr>
        <w:t xml:space="preserve"> </w:t>
      </w:r>
      <w:r w:rsidR="009A0E6D">
        <w:rPr>
          <w:b/>
        </w:rPr>
        <w:t>C</w:t>
      </w:r>
      <w:r>
        <w:rPr>
          <w:b/>
        </w:rPr>
        <w:t xml:space="preserve">ase </w:t>
      </w:r>
      <w:r w:rsidR="009A0E6D">
        <w:rPr>
          <w:b/>
        </w:rPr>
        <w:t>S</w:t>
      </w:r>
      <w:r w:rsidR="00E75654">
        <w:rPr>
          <w:b/>
        </w:rPr>
        <w:t>tudy</w:t>
      </w:r>
    </w:p>
    <w:p w:rsidR="00175D00" w:rsidRDefault="00175D00" w:rsidP="00B76554">
      <w:pPr>
        <w:pStyle w:val="Head1RBFRS"/>
        <w:rPr>
          <w:b/>
        </w:rPr>
      </w:pPr>
      <w:r>
        <w:rPr>
          <w:b/>
          <w:bCs/>
          <w:noProof/>
          <w:lang w:eastAsia="en-GB"/>
        </w:rPr>
        <w:drawing>
          <wp:inline distT="0" distB="0" distL="0" distR="0" wp14:anchorId="3E6586D5" wp14:editId="57F26355">
            <wp:extent cx="2524125" cy="3452242"/>
            <wp:effectExtent l="0" t="0" r="0" b="0"/>
            <wp:docPr id="144" name="Picture 144" descr="C:\Users\okellog\Pictures\Simon Jeffries\RBF&amp;RS 11.10.2016_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kellog\Pictures\Simon Jeffries\RBF&amp;RS 11.10.2016_047.jpg"/>
                    <pic:cNvPicPr>
                      <a:picLocks noChangeAspect="1" noChangeArrowheads="1"/>
                    </pic:cNvPicPr>
                  </pic:nvPicPr>
                  <pic:blipFill>
                    <a:blip r:embed="rId37"/>
                    <a:srcRect/>
                    <a:stretch>
                      <a:fillRect/>
                    </a:stretch>
                  </pic:blipFill>
                  <pic:spPr bwMode="auto">
                    <a:xfrm>
                      <a:off x="0" y="0"/>
                      <a:ext cx="2527437" cy="3456772"/>
                    </a:xfrm>
                    <a:prstGeom prst="rect">
                      <a:avLst/>
                    </a:prstGeom>
                    <a:noFill/>
                    <a:ln w="9525">
                      <a:noFill/>
                      <a:miter lim="800000"/>
                      <a:headEnd/>
                      <a:tailEnd/>
                    </a:ln>
                  </pic:spPr>
                </pic:pic>
              </a:graphicData>
            </a:graphic>
          </wp:inline>
        </w:drawing>
      </w:r>
    </w:p>
    <w:p w:rsidR="00175D00" w:rsidRPr="00175D00" w:rsidRDefault="00175D00" w:rsidP="00F24DD0">
      <w:pPr>
        <w:pStyle w:val="Header"/>
        <w:spacing w:line="276" w:lineRule="auto"/>
        <w:rPr>
          <w:color w:val="595959" w:themeColor="text1" w:themeTint="A6"/>
        </w:rPr>
      </w:pPr>
      <w:r w:rsidRPr="00175D00">
        <w:rPr>
          <w:color w:val="595959" w:themeColor="text1" w:themeTint="A6"/>
        </w:rPr>
        <w:t>The Thames Val</w:t>
      </w:r>
      <w:r w:rsidR="00F24DD0">
        <w:rPr>
          <w:color w:val="595959" w:themeColor="text1" w:themeTint="A6"/>
        </w:rPr>
        <w:t>ley Fire Control Service</w:t>
      </w:r>
      <w:r w:rsidR="007F55C4">
        <w:rPr>
          <w:color w:val="595959" w:themeColor="text1" w:themeTint="A6"/>
        </w:rPr>
        <w:t xml:space="preserve"> (TVFCS), based at RBFRS’ Headquarters, was established in 2015 to answer 999 calls and mobilise</w:t>
      </w:r>
      <w:r w:rsidRPr="00175D00">
        <w:rPr>
          <w:color w:val="595959" w:themeColor="text1" w:themeTint="A6"/>
        </w:rPr>
        <w:t xml:space="preserve"> fire engines</w:t>
      </w:r>
      <w:r w:rsidR="00F24DD0">
        <w:rPr>
          <w:color w:val="595959" w:themeColor="text1" w:themeTint="A6"/>
        </w:rPr>
        <w:t xml:space="preserve"> </w:t>
      </w:r>
      <w:r w:rsidR="00F24DD0" w:rsidRPr="00175D00">
        <w:rPr>
          <w:color w:val="595959" w:themeColor="text1" w:themeTint="A6"/>
        </w:rPr>
        <w:t>to incidents across the Thames Valley</w:t>
      </w:r>
      <w:r w:rsidR="007F55C4">
        <w:rPr>
          <w:color w:val="595959" w:themeColor="text1" w:themeTint="A6"/>
        </w:rPr>
        <w:t>. TVFCS operates</w:t>
      </w:r>
      <w:r w:rsidRPr="00175D00">
        <w:rPr>
          <w:color w:val="595959" w:themeColor="text1" w:themeTint="A6"/>
        </w:rPr>
        <w:t xml:space="preserve"> on behalf of the three </w:t>
      </w:r>
      <w:r w:rsidR="007F55C4">
        <w:rPr>
          <w:color w:val="595959" w:themeColor="text1" w:themeTint="A6"/>
        </w:rPr>
        <w:t xml:space="preserve">Thames Valley </w:t>
      </w:r>
      <w:r w:rsidRPr="00175D00">
        <w:rPr>
          <w:color w:val="595959" w:themeColor="text1" w:themeTint="A6"/>
        </w:rPr>
        <w:t>fire and rescue services</w:t>
      </w:r>
      <w:r w:rsidR="00F24DD0">
        <w:rPr>
          <w:color w:val="595959" w:themeColor="text1" w:themeTint="A6"/>
        </w:rPr>
        <w:t>,</w:t>
      </w:r>
      <w:r w:rsidRPr="00175D00">
        <w:rPr>
          <w:color w:val="595959" w:themeColor="text1" w:themeTint="A6"/>
        </w:rPr>
        <w:t xml:space="preserve"> serving a combined population of over two</w:t>
      </w:r>
      <w:r w:rsidR="007B44F5">
        <w:rPr>
          <w:color w:val="595959" w:themeColor="text1" w:themeTint="A6"/>
        </w:rPr>
        <w:t xml:space="preserve"> </w:t>
      </w:r>
      <w:r w:rsidRPr="00175D00">
        <w:rPr>
          <w:color w:val="595959" w:themeColor="text1" w:themeTint="A6"/>
        </w:rPr>
        <w:t>million people.</w:t>
      </w:r>
    </w:p>
    <w:p w:rsidR="00175D00" w:rsidRPr="00175D00" w:rsidRDefault="00175D00" w:rsidP="00175D00">
      <w:pPr>
        <w:pStyle w:val="Header"/>
        <w:rPr>
          <w:color w:val="595959" w:themeColor="text1" w:themeTint="A6"/>
        </w:rPr>
      </w:pPr>
    </w:p>
    <w:p w:rsidR="007B44F5" w:rsidRPr="00175D00" w:rsidRDefault="007B44F5" w:rsidP="007B44F5">
      <w:pPr>
        <w:pStyle w:val="Head1RBFRS"/>
        <w:rPr>
          <w:color w:val="595959" w:themeColor="text1" w:themeTint="A6"/>
          <w:sz w:val="24"/>
          <w:szCs w:val="24"/>
        </w:rPr>
      </w:pPr>
      <w:r>
        <w:rPr>
          <w:color w:val="595959" w:themeColor="text1" w:themeTint="A6"/>
          <w:sz w:val="24"/>
          <w:szCs w:val="24"/>
        </w:rPr>
        <w:t>This collaboration delivers a single joint emergency call handling, mobilising and resource management function</w:t>
      </w:r>
      <w:r w:rsidRPr="00175D00">
        <w:rPr>
          <w:color w:val="595959" w:themeColor="text1" w:themeTint="A6"/>
          <w:sz w:val="24"/>
          <w:szCs w:val="24"/>
        </w:rPr>
        <w:t xml:space="preserve">, which has delivered significant cost efficiencies to all three </w:t>
      </w:r>
      <w:r>
        <w:rPr>
          <w:color w:val="595959" w:themeColor="text1" w:themeTint="A6"/>
          <w:sz w:val="24"/>
          <w:szCs w:val="24"/>
        </w:rPr>
        <w:t>fire services</w:t>
      </w:r>
      <w:r w:rsidRPr="00175D00">
        <w:rPr>
          <w:color w:val="595959" w:themeColor="text1" w:themeTint="A6"/>
          <w:sz w:val="24"/>
          <w:szCs w:val="24"/>
        </w:rPr>
        <w:t xml:space="preserve">. Increased resilience, efficiency and improved performance </w:t>
      </w:r>
      <w:r>
        <w:rPr>
          <w:color w:val="595959" w:themeColor="text1" w:themeTint="A6"/>
          <w:sz w:val="24"/>
          <w:szCs w:val="24"/>
        </w:rPr>
        <w:t>is</w:t>
      </w:r>
      <w:r w:rsidRPr="00175D00">
        <w:rPr>
          <w:color w:val="595959" w:themeColor="text1" w:themeTint="A6"/>
          <w:sz w:val="24"/>
          <w:szCs w:val="24"/>
        </w:rPr>
        <w:t xml:space="preserve"> result</w:t>
      </w:r>
      <w:r>
        <w:rPr>
          <w:color w:val="595959" w:themeColor="text1" w:themeTint="A6"/>
          <w:sz w:val="24"/>
          <w:szCs w:val="24"/>
        </w:rPr>
        <w:t>ing</w:t>
      </w:r>
      <w:r w:rsidRPr="00175D00">
        <w:rPr>
          <w:color w:val="595959" w:themeColor="text1" w:themeTint="A6"/>
          <w:sz w:val="24"/>
          <w:szCs w:val="24"/>
        </w:rPr>
        <w:t xml:space="preserve"> in collective savings of over £1 mill</w:t>
      </w:r>
      <w:r>
        <w:rPr>
          <w:color w:val="595959" w:themeColor="text1" w:themeTint="A6"/>
          <w:sz w:val="24"/>
          <w:szCs w:val="24"/>
        </w:rPr>
        <w:t>ion a year</w:t>
      </w:r>
      <w:r w:rsidRPr="00175D00">
        <w:rPr>
          <w:color w:val="595959" w:themeColor="text1" w:themeTint="A6"/>
          <w:sz w:val="24"/>
          <w:szCs w:val="24"/>
        </w:rPr>
        <w:t xml:space="preserve">. </w:t>
      </w:r>
    </w:p>
    <w:p w:rsidR="00175D00" w:rsidRPr="00175D00" w:rsidRDefault="007B44F5" w:rsidP="00175D00">
      <w:pPr>
        <w:rPr>
          <w:color w:val="595959" w:themeColor="text1" w:themeTint="A6"/>
        </w:rPr>
      </w:pPr>
      <w:r>
        <w:rPr>
          <w:color w:val="595959" w:themeColor="text1" w:themeTint="A6"/>
        </w:rPr>
        <w:t>Whilst the</w:t>
      </w:r>
      <w:r w:rsidR="00175D00" w:rsidRPr="00175D00">
        <w:rPr>
          <w:color w:val="595959" w:themeColor="text1" w:themeTint="A6"/>
        </w:rPr>
        <w:t xml:space="preserve"> </w:t>
      </w:r>
      <w:r w:rsidR="00EF0781">
        <w:rPr>
          <w:color w:val="595959" w:themeColor="text1" w:themeTint="A6"/>
        </w:rPr>
        <w:t xml:space="preserve">initial </w:t>
      </w:r>
      <w:r w:rsidR="00175D00" w:rsidRPr="00175D00">
        <w:rPr>
          <w:color w:val="595959" w:themeColor="text1" w:themeTint="A6"/>
        </w:rPr>
        <w:t xml:space="preserve">cost </w:t>
      </w:r>
      <w:r w:rsidR="00F24DD0">
        <w:rPr>
          <w:color w:val="595959" w:themeColor="text1" w:themeTint="A6"/>
        </w:rPr>
        <w:t xml:space="preserve">of the control centre </w:t>
      </w:r>
      <w:r w:rsidR="00175D00" w:rsidRPr="00175D00">
        <w:rPr>
          <w:color w:val="595959" w:themeColor="text1" w:themeTint="A6"/>
        </w:rPr>
        <w:t xml:space="preserve">was funded by </w:t>
      </w:r>
      <w:r w:rsidR="001D045E">
        <w:rPr>
          <w:color w:val="595959" w:themeColor="text1" w:themeTint="A6"/>
        </w:rPr>
        <w:t>grants from G</w:t>
      </w:r>
      <w:r w:rsidR="00175D00" w:rsidRPr="00175D00">
        <w:rPr>
          <w:color w:val="595959" w:themeColor="text1" w:themeTint="A6"/>
        </w:rPr>
        <w:t>overnment</w:t>
      </w:r>
      <w:r>
        <w:rPr>
          <w:color w:val="595959" w:themeColor="text1" w:themeTint="A6"/>
        </w:rPr>
        <w:t xml:space="preserve">, it was </w:t>
      </w:r>
      <w:r w:rsidR="00065DF8">
        <w:rPr>
          <w:color w:val="595959" w:themeColor="text1" w:themeTint="A6"/>
        </w:rPr>
        <w:t>decided</w:t>
      </w:r>
      <w:r>
        <w:rPr>
          <w:color w:val="595959" w:themeColor="text1" w:themeTint="A6"/>
        </w:rPr>
        <w:t xml:space="preserve"> that a renewals fund should be set up to fund an IT refresh</w:t>
      </w:r>
      <w:r w:rsidR="00065DF8">
        <w:rPr>
          <w:color w:val="595959" w:themeColor="text1" w:themeTint="A6"/>
        </w:rPr>
        <w:t xml:space="preserve"> half way through the current agreement which ends in 2030</w:t>
      </w:r>
      <w:r>
        <w:rPr>
          <w:color w:val="595959" w:themeColor="text1" w:themeTint="A6"/>
        </w:rPr>
        <w:t>. A decision regarding the extent and form of this refresh will be taken in 2022/23</w:t>
      </w:r>
      <w:r w:rsidR="00175D00" w:rsidRPr="00175D00">
        <w:rPr>
          <w:color w:val="595959" w:themeColor="text1" w:themeTint="A6"/>
        </w:rPr>
        <w:t xml:space="preserve">. </w:t>
      </w:r>
    </w:p>
    <w:p w:rsidR="00B04EB1" w:rsidRPr="00BE09CD" w:rsidRDefault="00B04EB1">
      <w:pPr>
        <w:rPr>
          <w:color w:val="595959" w:themeColor="text1" w:themeTint="A6"/>
        </w:rPr>
      </w:pPr>
      <w:r>
        <w:rPr>
          <w:sz w:val="32"/>
          <w:szCs w:val="32"/>
        </w:rPr>
        <w:br w:type="page"/>
      </w:r>
    </w:p>
    <w:p w:rsidR="00B76554" w:rsidRPr="009A30F1" w:rsidRDefault="001E4149" w:rsidP="00B76554">
      <w:pPr>
        <w:pStyle w:val="Head1RBFRS"/>
      </w:pPr>
      <w:r>
        <w:rPr>
          <w:b/>
        </w:rPr>
        <w:lastRenderedPageBreak/>
        <w:t>FINANCIAL IMPLICATIONS</w:t>
      </w:r>
    </w:p>
    <w:p w:rsidR="009C2EA8" w:rsidRDefault="001B2849" w:rsidP="009C2EA8">
      <w:pPr>
        <w:rPr>
          <w:color w:val="595959" w:themeColor="text1" w:themeTint="A6"/>
        </w:rPr>
      </w:pPr>
      <w:r>
        <w:rPr>
          <w:color w:val="595959" w:themeColor="text1" w:themeTint="A6"/>
        </w:rPr>
        <w:t xml:space="preserve">As evidenced by the recent HMICFRS inspection, </w:t>
      </w:r>
      <w:r w:rsidR="009C2EA8">
        <w:rPr>
          <w:color w:val="595959" w:themeColor="text1" w:themeTint="A6"/>
        </w:rPr>
        <w:t xml:space="preserve">Royal Berkshire Fire and Rescue </w:t>
      </w:r>
      <w:r w:rsidR="00E47B26">
        <w:rPr>
          <w:color w:val="595959" w:themeColor="text1" w:themeTint="A6"/>
        </w:rPr>
        <w:t>S</w:t>
      </w:r>
      <w:r w:rsidR="009C2EA8">
        <w:rPr>
          <w:color w:val="595959" w:themeColor="text1" w:themeTint="A6"/>
        </w:rPr>
        <w:t xml:space="preserve">ervice is </w:t>
      </w:r>
      <w:r w:rsidR="00003414">
        <w:rPr>
          <w:color w:val="595959" w:themeColor="text1" w:themeTint="A6"/>
        </w:rPr>
        <w:t>delivering</w:t>
      </w:r>
      <w:r w:rsidR="009C2EA8">
        <w:rPr>
          <w:color w:val="595959" w:themeColor="text1" w:themeTint="A6"/>
        </w:rPr>
        <w:t xml:space="preserve"> a</w:t>
      </w:r>
      <w:r>
        <w:rPr>
          <w:color w:val="595959" w:themeColor="text1" w:themeTint="A6"/>
        </w:rPr>
        <w:t>n</w:t>
      </w:r>
      <w:r w:rsidR="009C2EA8">
        <w:rPr>
          <w:color w:val="595959" w:themeColor="text1" w:themeTint="A6"/>
        </w:rPr>
        <w:t xml:space="preserve"> effective and efficient service that meets the needs and expectations of resi</w:t>
      </w:r>
      <w:r w:rsidR="0032397A">
        <w:rPr>
          <w:color w:val="595959" w:themeColor="text1" w:themeTint="A6"/>
        </w:rPr>
        <w:t>dents and taxpayers within the C</w:t>
      </w:r>
      <w:r w:rsidR="009C2EA8">
        <w:rPr>
          <w:color w:val="595959" w:themeColor="text1" w:themeTint="A6"/>
        </w:rPr>
        <w:t>ounty.</w:t>
      </w:r>
    </w:p>
    <w:p w:rsidR="005F34C2" w:rsidRDefault="009C2EA8" w:rsidP="005F34C2">
      <w:pPr>
        <w:rPr>
          <w:color w:val="595959" w:themeColor="text1" w:themeTint="A6"/>
        </w:rPr>
      </w:pPr>
      <w:r>
        <w:rPr>
          <w:color w:val="595959" w:themeColor="text1" w:themeTint="A6"/>
        </w:rPr>
        <w:t xml:space="preserve">When considering the renewal or enhancement of our capital assets, we consider the extent to which capital expenditure increases the effectiveness and efficiency of the </w:t>
      </w:r>
      <w:r w:rsidR="0095785D">
        <w:rPr>
          <w:color w:val="595959" w:themeColor="text1" w:themeTint="A6"/>
        </w:rPr>
        <w:t>o</w:t>
      </w:r>
      <w:r>
        <w:rPr>
          <w:color w:val="595959" w:themeColor="text1" w:themeTint="A6"/>
        </w:rPr>
        <w:t>rganisation, thus, balancing the needs of the users of our services against the needs of those who are required to fund those services.</w:t>
      </w:r>
      <w:r w:rsidR="005F34C2" w:rsidRPr="005F34C2">
        <w:rPr>
          <w:color w:val="595959" w:themeColor="text1" w:themeTint="A6"/>
        </w:rPr>
        <w:t xml:space="preserve"> </w:t>
      </w:r>
      <w:r w:rsidR="005F34C2">
        <w:rPr>
          <w:color w:val="595959" w:themeColor="text1" w:themeTint="A6"/>
        </w:rPr>
        <w:t xml:space="preserve">An example of this is the new Fire Station at Theale which will provide better response times to high risk areas than current arrangements. In addition, the running costs of a newly built fire station with the same footprint are over 40% lower than </w:t>
      </w:r>
      <w:r w:rsidR="00A02C35">
        <w:rPr>
          <w:color w:val="595959" w:themeColor="text1" w:themeTint="A6"/>
        </w:rPr>
        <w:t>the</w:t>
      </w:r>
      <w:r w:rsidR="005F34C2">
        <w:rPr>
          <w:color w:val="595959" w:themeColor="text1" w:themeTint="A6"/>
        </w:rPr>
        <w:t xml:space="preserve"> running costs</w:t>
      </w:r>
      <w:r w:rsidR="00A02C35">
        <w:rPr>
          <w:color w:val="595959" w:themeColor="text1" w:themeTint="A6"/>
        </w:rPr>
        <w:t xml:space="preserve"> of existing fire stations</w:t>
      </w:r>
      <w:r w:rsidR="005F34C2">
        <w:rPr>
          <w:color w:val="595959" w:themeColor="text1" w:themeTint="A6"/>
        </w:rPr>
        <w:t>.</w:t>
      </w:r>
    </w:p>
    <w:p w:rsidR="00CA39FF" w:rsidRDefault="00CA39FF" w:rsidP="00CA39FF">
      <w:pPr>
        <w:rPr>
          <w:color w:val="595959" w:themeColor="text1" w:themeTint="A6"/>
        </w:rPr>
      </w:pPr>
      <w:r>
        <w:rPr>
          <w:color w:val="595959" w:themeColor="text1" w:themeTint="A6"/>
        </w:rPr>
        <w:t>T</w:t>
      </w:r>
      <w:r w:rsidR="00063457">
        <w:rPr>
          <w:color w:val="595959" w:themeColor="text1" w:themeTint="A6"/>
        </w:rPr>
        <w:t xml:space="preserve">he Authority has committed to financing Phase </w:t>
      </w:r>
      <w:r>
        <w:rPr>
          <w:color w:val="595959" w:themeColor="text1" w:themeTint="A6"/>
        </w:rPr>
        <w:t>1</w:t>
      </w:r>
      <w:r w:rsidR="00063457">
        <w:rPr>
          <w:color w:val="595959" w:themeColor="text1" w:themeTint="A6"/>
        </w:rPr>
        <w:t xml:space="preserve"> of the SAIF through a mixture of revenue funding, earmarked reserves, capital receipts and additional</w:t>
      </w:r>
      <w:r w:rsidR="00063457" w:rsidRPr="002073BD">
        <w:rPr>
          <w:color w:val="595959" w:themeColor="text1" w:themeTint="A6"/>
        </w:rPr>
        <w:t xml:space="preserve"> borrowing</w:t>
      </w:r>
      <w:r>
        <w:rPr>
          <w:color w:val="595959" w:themeColor="text1" w:themeTint="A6"/>
        </w:rPr>
        <w:t xml:space="preserve">. However, </w:t>
      </w:r>
      <w:r w:rsidR="00063457">
        <w:rPr>
          <w:color w:val="595959" w:themeColor="text1" w:themeTint="A6"/>
        </w:rPr>
        <w:t xml:space="preserve">the </w:t>
      </w:r>
      <w:r>
        <w:rPr>
          <w:color w:val="595959" w:themeColor="text1" w:themeTint="A6"/>
        </w:rPr>
        <w:t xml:space="preserve">level of </w:t>
      </w:r>
      <w:r w:rsidR="00063457">
        <w:rPr>
          <w:color w:val="595959" w:themeColor="text1" w:themeTint="A6"/>
        </w:rPr>
        <w:t>resou</w:t>
      </w:r>
      <w:r>
        <w:rPr>
          <w:color w:val="595959" w:themeColor="text1" w:themeTint="A6"/>
        </w:rPr>
        <w:t xml:space="preserve">rces required to deliver Phase 2 </w:t>
      </w:r>
      <w:r w:rsidR="00063457">
        <w:rPr>
          <w:color w:val="595959" w:themeColor="text1" w:themeTint="A6"/>
        </w:rPr>
        <w:t xml:space="preserve">in a similar manner do not exist. </w:t>
      </w:r>
      <w:r>
        <w:rPr>
          <w:color w:val="595959" w:themeColor="text1" w:themeTint="A6"/>
        </w:rPr>
        <w:t>With this in mind, t</w:t>
      </w:r>
      <w:r w:rsidR="00DD475E">
        <w:rPr>
          <w:color w:val="595959" w:themeColor="text1" w:themeTint="A6"/>
        </w:rPr>
        <w:t>he Fire Authority</w:t>
      </w:r>
      <w:r>
        <w:rPr>
          <w:color w:val="595959" w:themeColor="text1" w:themeTint="A6"/>
        </w:rPr>
        <w:t xml:space="preserve"> has chosen to use the flexibility granted by the Government for the financial year 2022/23 to increase the precept by £5. This will not only go some way to balancing the Revenue Budget over the medium-term, but just as importantly, it </w:t>
      </w:r>
      <w:r w:rsidR="00DD475E">
        <w:rPr>
          <w:color w:val="595959" w:themeColor="text1" w:themeTint="A6"/>
        </w:rPr>
        <w:t>will</w:t>
      </w:r>
      <w:r>
        <w:rPr>
          <w:color w:val="595959" w:themeColor="text1" w:themeTint="A6"/>
        </w:rPr>
        <w:t xml:space="preserve"> also be used to provide some funding for capital projects.</w:t>
      </w:r>
      <w:r w:rsidR="00CA6E5D">
        <w:rPr>
          <w:color w:val="595959" w:themeColor="text1" w:themeTint="A6"/>
        </w:rPr>
        <w:t xml:space="preserve"> </w:t>
      </w:r>
    </w:p>
    <w:p w:rsidR="00D02905" w:rsidRDefault="008B4282" w:rsidP="00D02905">
      <w:pPr>
        <w:rPr>
          <w:color w:val="595959" w:themeColor="text1" w:themeTint="A6"/>
        </w:rPr>
      </w:pPr>
      <w:r>
        <w:rPr>
          <w:color w:val="595959" w:themeColor="text1" w:themeTint="A6"/>
        </w:rPr>
        <w:t>T</w:t>
      </w:r>
      <w:r w:rsidR="00DD475E">
        <w:rPr>
          <w:color w:val="595959" w:themeColor="text1" w:themeTint="A6"/>
        </w:rPr>
        <w:t>his</w:t>
      </w:r>
      <w:r w:rsidR="00052A38">
        <w:rPr>
          <w:color w:val="595959" w:themeColor="text1" w:themeTint="A6"/>
        </w:rPr>
        <w:t xml:space="preserve"> additional </w:t>
      </w:r>
      <w:r>
        <w:rPr>
          <w:color w:val="595959" w:themeColor="text1" w:themeTint="A6"/>
        </w:rPr>
        <w:t xml:space="preserve">precept </w:t>
      </w:r>
      <w:r w:rsidR="00DD475E">
        <w:rPr>
          <w:color w:val="595959" w:themeColor="text1" w:themeTint="A6"/>
        </w:rPr>
        <w:t xml:space="preserve">funding, </w:t>
      </w:r>
      <w:r>
        <w:rPr>
          <w:color w:val="595959" w:themeColor="text1" w:themeTint="A6"/>
        </w:rPr>
        <w:t xml:space="preserve">along with </w:t>
      </w:r>
      <w:r w:rsidR="00052A38">
        <w:rPr>
          <w:color w:val="595959" w:themeColor="text1" w:themeTint="A6"/>
        </w:rPr>
        <w:t xml:space="preserve">capital receipts </w:t>
      </w:r>
      <w:r w:rsidR="00D02905">
        <w:rPr>
          <w:color w:val="595959" w:themeColor="text1" w:themeTint="A6"/>
        </w:rPr>
        <w:t>due in 2022</w:t>
      </w:r>
      <w:r w:rsidR="00DD475E">
        <w:rPr>
          <w:color w:val="595959" w:themeColor="text1" w:themeTint="A6"/>
        </w:rPr>
        <w:t>,</w:t>
      </w:r>
      <w:r>
        <w:rPr>
          <w:color w:val="595959" w:themeColor="text1" w:themeTint="A6"/>
        </w:rPr>
        <w:t xml:space="preserve"> will form the basis for planning for Phase 2 of the SAIF, although it must be emphasised that these sources of finance are s</w:t>
      </w:r>
      <w:r w:rsidR="00052A38">
        <w:rPr>
          <w:color w:val="595959" w:themeColor="text1" w:themeTint="A6"/>
        </w:rPr>
        <w:t xml:space="preserve">till insufficient to meet all of our capital requirements going forward. </w:t>
      </w:r>
      <w:r w:rsidR="00D02905">
        <w:rPr>
          <w:color w:val="595959" w:themeColor="text1" w:themeTint="A6"/>
        </w:rPr>
        <w:t xml:space="preserve">It will therefore be necessary to consider different approaches to allow the progression of Phase 2. As an example, where appropriate, we </w:t>
      </w:r>
      <w:r w:rsidR="006A6974">
        <w:rPr>
          <w:color w:val="595959" w:themeColor="text1" w:themeTint="A6"/>
        </w:rPr>
        <w:t>could</w:t>
      </w:r>
      <w:r w:rsidR="00D02905">
        <w:rPr>
          <w:color w:val="595959" w:themeColor="text1" w:themeTint="A6"/>
        </w:rPr>
        <w:t xml:space="preserve"> work with partners and other stakeholders to explore joint-venture options which could lead to the building of a new fire station at a reduced cost to the Authority. </w:t>
      </w:r>
    </w:p>
    <w:p w:rsidR="00CA3CF6" w:rsidRDefault="00C24F30" w:rsidP="009C2EA8">
      <w:pPr>
        <w:rPr>
          <w:color w:val="595959" w:themeColor="text1" w:themeTint="A6"/>
        </w:rPr>
      </w:pPr>
      <w:r>
        <w:rPr>
          <w:color w:val="595959" w:themeColor="text1" w:themeTint="A6"/>
        </w:rPr>
        <w:t xml:space="preserve">Whilst recognising that novel approaches </w:t>
      </w:r>
      <w:r w:rsidR="00AC07E5">
        <w:rPr>
          <w:color w:val="595959" w:themeColor="text1" w:themeTint="A6"/>
        </w:rPr>
        <w:t xml:space="preserve">to enhancing our properties </w:t>
      </w:r>
      <w:r>
        <w:rPr>
          <w:color w:val="595959" w:themeColor="text1" w:themeTint="A6"/>
        </w:rPr>
        <w:t xml:space="preserve">may be </w:t>
      </w:r>
      <w:r w:rsidR="00AC07E5">
        <w:rPr>
          <w:color w:val="595959" w:themeColor="text1" w:themeTint="A6"/>
        </w:rPr>
        <w:t>possible</w:t>
      </w:r>
      <w:r>
        <w:rPr>
          <w:color w:val="595959" w:themeColor="text1" w:themeTint="A6"/>
        </w:rPr>
        <w:t xml:space="preserve"> in some instances</w:t>
      </w:r>
      <w:r w:rsidR="00AC07E5">
        <w:rPr>
          <w:color w:val="595959" w:themeColor="text1" w:themeTint="A6"/>
        </w:rPr>
        <w:t xml:space="preserve">, it remains the case that </w:t>
      </w:r>
      <w:r w:rsidR="00DF0A43">
        <w:rPr>
          <w:color w:val="595959" w:themeColor="text1" w:themeTint="A6"/>
        </w:rPr>
        <w:t xml:space="preserve">such options will be limited. Much work </w:t>
      </w:r>
      <w:r w:rsidR="00CA3CF6">
        <w:rPr>
          <w:color w:val="595959" w:themeColor="text1" w:themeTint="A6"/>
        </w:rPr>
        <w:t xml:space="preserve">therefore </w:t>
      </w:r>
      <w:r w:rsidR="00DF0A43">
        <w:rPr>
          <w:color w:val="595959" w:themeColor="text1" w:themeTint="A6"/>
        </w:rPr>
        <w:t xml:space="preserve">needs to be done over the next 12 months to develop a </w:t>
      </w:r>
      <w:r w:rsidR="002D5FA8">
        <w:rPr>
          <w:color w:val="595959" w:themeColor="text1" w:themeTint="A6"/>
        </w:rPr>
        <w:t xml:space="preserve">financially and environmentally </w:t>
      </w:r>
      <w:r w:rsidR="00DF0A43">
        <w:rPr>
          <w:color w:val="595959" w:themeColor="text1" w:themeTint="A6"/>
        </w:rPr>
        <w:t xml:space="preserve">sustainable capital programme for Phase 2 based on the limited resources available.  </w:t>
      </w:r>
    </w:p>
    <w:p w:rsidR="009C2EA8" w:rsidRPr="00663CFC" w:rsidRDefault="00CA3CF6" w:rsidP="009C2EA8">
      <w:pPr>
        <w:spacing w:after="120"/>
        <w:rPr>
          <w:rFonts w:cs="Arial"/>
          <w:color w:val="595959" w:themeColor="text1" w:themeTint="A6"/>
        </w:rPr>
      </w:pPr>
      <w:r>
        <w:rPr>
          <w:rFonts w:cs="Arial"/>
          <w:color w:val="595959" w:themeColor="text1" w:themeTint="A6"/>
        </w:rPr>
        <w:t xml:space="preserve">Finally, </w:t>
      </w:r>
      <w:r w:rsidR="009C2EA8">
        <w:rPr>
          <w:rFonts w:cs="Arial"/>
          <w:color w:val="595959" w:themeColor="text1" w:themeTint="A6"/>
        </w:rPr>
        <w:t xml:space="preserve">given </w:t>
      </w:r>
      <w:r>
        <w:rPr>
          <w:rFonts w:cs="Arial"/>
          <w:color w:val="595959" w:themeColor="text1" w:themeTint="A6"/>
        </w:rPr>
        <w:t>the</w:t>
      </w:r>
      <w:r w:rsidR="009C2EA8">
        <w:rPr>
          <w:rFonts w:cs="Arial"/>
          <w:color w:val="595959" w:themeColor="text1" w:themeTint="A6"/>
        </w:rPr>
        <w:t xml:space="preserve"> </w:t>
      </w:r>
      <w:r w:rsidR="001D045E">
        <w:rPr>
          <w:rFonts w:cs="Arial"/>
          <w:color w:val="595959" w:themeColor="text1" w:themeTint="A6"/>
        </w:rPr>
        <w:t>capital-intensive</w:t>
      </w:r>
      <w:r w:rsidR="007E0742">
        <w:rPr>
          <w:rFonts w:cs="Arial"/>
          <w:color w:val="595959" w:themeColor="text1" w:themeTint="A6"/>
        </w:rPr>
        <w:t xml:space="preserve"> nature of fire and rescue services</w:t>
      </w:r>
      <w:r w:rsidR="009C2EA8">
        <w:rPr>
          <w:rFonts w:cs="Arial"/>
          <w:color w:val="595959" w:themeColor="text1" w:themeTint="A6"/>
        </w:rPr>
        <w:t xml:space="preserve">, </w:t>
      </w:r>
      <w:r w:rsidR="006A6974">
        <w:rPr>
          <w:rFonts w:cs="Arial"/>
          <w:color w:val="595959" w:themeColor="text1" w:themeTint="A6"/>
        </w:rPr>
        <w:t>the Authority is</w:t>
      </w:r>
      <w:r>
        <w:rPr>
          <w:rFonts w:cs="Arial"/>
          <w:color w:val="595959" w:themeColor="text1" w:themeTint="A6"/>
        </w:rPr>
        <w:t xml:space="preserve"> </w:t>
      </w:r>
      <w:r w:rsidR="009C2EA8">
        <w:rPr>
          <w:rFonts w:cs="Arial"/>
          <w:color w:val="595959" w:themeColor="text1" w:themeTint="A6"/>
        </w:rPr>
        <w:t xml:space="preserve">keen to see the establishment of a national Transformation Fund against which fire authorities could bid to secure funding for capital projects that </w:t>
      </w:r>
      <w:r w:rsidR="008B4282">
        <w:rPr>
          <w:rFonts w:cs="Arial"/>
          <w:color w:val="595959" w:themeColor="text1" w:themeTint="A6"/>
        </w:rPr>
        <w:t>are</w:t>
      </w:r>
      <w:r w:rsidR="002D5FA8">
        <w:rPr>
          <w:rFonts w:cs="Arial"/>
          <w:color w:val="595959" w:themeColor="text1" w:themeTint="A6"/>
        </w:rPr>
        <w:t xml:space="preserve"> both</w:t>
      </w:r>
      <w:r w:rsidR="008B4282">
        <w:rPr>
          <w:rFonts w:cs="Arial"/>
          <w:color w:val="595959" w:themeColor="text1" w:themeTint="A6"/>
        </w:rPr>
        <w:t xml:space="preserve"> environmentally sustainable </w:t>
      </w:r>
      <w:r w:rsidR="002D5FA8">
        <w:rPr>
          <w:rFonts w:cs="Arial"/>
          <w:color w:val="595959" w:themeColor="text1" w:themeTint="A6"/>
        </w:rPr>
        <w:t>and</w:t>
      </w:r>
      <w:r w:rsidR="008B4282">
        <w:rPr>
          <w:rFonts w:cs="Arial"/>
          <w:color w:val="595959" w:themeColor="text1" w:themeTint="A6"/>
        </w:rPr>
        <w:t xml:space="preserve"> </w:t>
      </w:r>
      <w:r w:rsidR="009C2EA8">
        <w:rPr>
          <w:rFonts w:cs="Arial"/>
          <w:color w:val="595959" w:themeColor="text1" w:themeTint="A6"/>
        </w:rPr>
        <w:t xml:space="preserve">deliver savings </w:t>
      </w:r>
      <w:r w:rsidR="002D5FA8">
        <w:rPr>
          <w:rFonts w:cs="Arial"/>
          <w:color w:val="595959" w:themeColor="text1" w:themeTint="A6"/>
        </w:rPr>
        <w:t>in running costs.</w:t>
      </w:r>
      <w:r w:rsidR="009C2EA8">
        <w:rPr>
          <w:rFonts w:cs="Arial"/>
          <w:color w:val="595959" w:themeColor="text1" w:themeTint="A6"/>
        </w:rPr>
        <w:t xml:space="preserve"> </w:t>
      </w:r>
    </w:p>
    <w:p w:rsidR="00A55989" w:rsidRDefault="00A55989">
      <w:pPr>
        <w:rPr>
          <w:color w:val="595959" w:themeColor="text1" w:themeTint="A6"/>
        </w:rPr>
      </w:pPr>
    </w:p>
    <w:p w:rsidR="00CA3CF6" w:rsidRDefault="00CA3CF6">
      <w:pPr>
        <w:rPr>
          <w:color w:val="595959" w:themeColor="text1" w:themeTint="A6"/>
        </w:rPr>
      </w:pPr>
    </w:p>
    <w:p w:rsidR="00A55989" w:rsidRPr="009440CF" w:rsidRDefault="00A55989" w:rsidP="00A55989">
      <w:pPr>
        <w:rPr>
          <w:b/>
          <w:color w:val="FF0000"/>
          <w:sz w:val="32"/>
          <w:szCs w:val="32"/>
        </w:rPr>
      </w:pPr>
      <w:r w:rsidRPr="009440CF">
        <w:rPr>
          <w:b/>
          <w:color w:val="FF0000"/>
          <w:sz w:val="32"/>
          <w:szCs w:val="32"/>
        </w:rPr>
        <w:t>Summary of Capital Investment Requirements</w:t>
      </w:r>
    </w:p>
    <w:tbl>
      <w:tblPr>
        <w:tblStyle w:val="TableGrid"/>
        <w:tblW w:w="0" w:type="auto"/>
        <w:tblLook w:val="04A0" w:firstRow="1" w:lastRow="0" w:firstColumn="1" w:lastColumn="0" w:noHBand="0" w:noVBand="1"/>
      </w:tblPr>
      <w:tblGrid>
        <w:gridCol w:w="2005"/>
        <w:gridCol w:w="1747"/>
        <w:gridCol w:w="1745"/>
        <w:gridCol w:w="1760"/>
        <w:gridCol w:w="1759"/>
      </w:tblGrid>
      <w:tr w:rsidR="00F95FCB" w:rsidTr="008B09E4">
        <w:trPr>
          <w:trHeight w:val="837"/>
        </w:trPr>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00000"/>
          </w:tcPr>
          <w:p w:rsidR="00F95FCB" w:rsidRPr="00214384" w:rsidRDefault="00F95FCB" w:rsidP="008B09E4">
            <w:pPr>
              <w:rPr>
                <w:b/>
                <w:color w:val="595959" w:themeColor="text1" w:themeTint="A6"/>
              </w:rPr>
            </w:pPr>
          </w:p>
        </w:tc>
        <w:tc>
          <w:tcPr>
            <w:tcW w:w="17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00000"/>
          </w:tcPr>
          <w:p w:rsidR="00F95FCB" w:rsidRPr="008D3436" w:rsidRDefault="00F95FCB" w:rsidP="008B09E4">
            <w:pPr>
              <w:jc w:val="center"/>
            </w:pPr>
            <w:r w:rsidRPr="008D3436">
              <w:t>Phase 1</w:t>
            </w:r>
            <w:r>
              <w:t xml:space="preserve">   </w:t>
            </w:r>
          </w:p>
          <w:p w:rsidR="00F95FCB" w:rsidRDefault="00F95FCB" w:rsidP="008B09E4">
            <w:pPr>
              <w:rPr>
                <w:color w:val="595959" w:themeColor="text1" w:themeTint="A6"/>
              </w:rPr>
            </w:pPr>
            <w:r>
              <w:t xml:space="preserve">   to</w:t>
            </w:r>
            <w:r w:rsidRPr="008D3436">
              <w:t xml:space="preserve"> </w:t>
            </w:r>
            <w:r>
              <w:t>2023/24</w:t>
            </w:r>
          </w:p>
        </w:tc>
        <w:tc>
          <w:tcPr>
            <w:tcW w:w="17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00000"/>
          </w:tcPr>
          <w:p w:rsidR="00F95FCB" w:rsidRPr="008D3436" w:rsidRDefault="00F95FCB" w:rsidP="008B09E4">
            <w:pPr>
              <w:jc w:val="center"/>
            </w:pPr>
            <w:r w:rsidRPr="008D3436">
              <w:t>Phase 2</w:t>
            </w:r>
          </w:p>
          <w:p w:rsidR="00F95FCB" w:rsidRDefault="00F95FCB" w:rsidP="008B09E4">
            <w:pPr>
              <w:jc w:val="center"/>
              <w:rPr>
                <w:color w:val="595959" w:themeColor="text1" w:themeTint="A6"/>
              </w:rPr>
            </w:pPr>
            <w:r>
              <w:t xml:space="preserve">   2024/25 – 2027/28</w:t>
            </w:r>
          </w:p>
        </w:tc>
        <w:tc>
          <w:tcPr>
            <w:tcW w:w="17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00000"/>
          </w:tcPr>
          <w:p w:rsidR="00F95FCB" w:rsidRPr="008D3436" w:rsidRDefault="00F95FCB" w:rsidP="008B09E4">
            <w:pPr>
              <w:jc w:val="center"/>
            </w:pPr>
            <w:r w:rsidRPr="008D3436">
              <w:t>Phase 3</w:t>
            </w:r>
          </w:p>
          <w:p w:rsidR="00F95FCB" w:rsidRDefault="00F95FCB" w:rsidP="008B09E4">
            <w:pPr>
              <w:jc w:val="center"/>
              <w:rPr>
                <w:color w:val="595959" w:themeColor="text1" w:themeTint="A6"/>
              </w:rPr>
            </w:pPr>
            <w:r>
              <w:t xml:space="preserve">   </w:t>
            </w:r>
            <w:r w:rsidRPr="008D3436">
              <w:t>202</w:t>
            </w:r>
            <w:r>
              <w:t>8/29</w:t>
            </w:r>
            <w:r w:rsidRPr="008D3436">
              <w:t xml:space="preserve"> – 20</w:t>
            </w:r>
            <w:r>
              <w:t>31/32</w:t>
            </w:r>
          </w:p>
        </w:tc>
        <w:tc>
          <w:tcPr>
            <w:tcW w:w="17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00000"/>
          </w:tcPr>
          <w:p w:rsidR="00F95FCB" w:rsidRPr="008D3436" w:rsidRDefault="00F95FCB" w:rsidP="008B09E4">
            <w:pPr>
              <w:jc w:val="center"/>
            </w:pPr>
            <w:r w:rsidRPr="008D3436">
              <w:t>Phase 4</w:t>
            </w:r>
          </w:p>
          <w:p w:rsidR="00F95FCB" w:rsidRDefault="00F95FCB" w:rsidP="008B09E4">
            <w:pPr>
              <w:jc w:val="center"/>
              <w:rPr>
                <w:color w:val="595959" w:themeColor="text1" w:themeTint="A6"/>
              </w:rPr>
            </w:pPr>
            <w:r>
              <w:t xml:space="preserve">   2032/33</w:t>
            </w:r>
            <w:r w:rsidRPr="008D3436">
              <w:t xml:space="preserve"> </w:t>
            </w:r>
            <w:r>
              <w:t>–</w:t>
            </w:r>
            <w:r w:rsidRPr="008D3436">
              <w:t xml:space="preserve"> 20</w:t>
            </w:r>
            <w:r w:rsidR="00BA05CB">
              <w:t>36/37</w:t>
            </w:r>
          </w:p>
        </w:tc>
      </w:tr>
      <w:tr w:rsidR="00F95FCB" w:rsidRPr="00067C3F" w:rsidTr="008B09E4">
        <w:trPr>
          <w:trHeight w:val="793"/>
        </w:trPr>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F95FCB" w:rsidRPr="00FB0BD1" w:rsidRDefault="00F95FCB" w:rsidP="008B09E4">
            <w:pPr>
              <w:rPr>
                <w:color w:val="595959" w:themeColor="text1" w:themeTint="A6"/>
              </w:rPr>
            </w:pPr>
            <w:r w:rsidRPr="00FB0BD1">
              <w:rPr>
                <w:color w:val="595959" w:themeColor="text1" w:themeTint="A6"/>
              </w:rPr>
              <w:t>Buildings</w:t>
            </w:r>
          </w:p>
        </w:tc>
        <w:tc>
          <w:tcPr>
            <w:tcW w:w="17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F95FCB" w:rsidRPr="00FB0BD1" w:rsidRDefault="00F95FCB" w:rsidP="008B09E4">
            <w:pPr>
              <w:jc w:val="center"/>
            </w:pPr>
            <w:r>
              <w:t>£15.7</w:t>
            </w:r>
            <w:r w:rsidRPr="00FB0BD1">
              <w:t>m</w:t>
            </w:r>
          </w:p>
        </w:tc>
        <w:tc>
          <w:tcPr>
            <w:tcW w:w="17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F95FCB" w:rsidRPr="00FB0BD1" w:rsidRDefault="00F95FCB" w:rsidP="008B09E4">
            <w:pPr>
              <w:jc w:val="center"/>
            </w:pPr>
            <w:r>
              <w:t>£19</w:t>
            </w:r>
            <w:r w:rsidRPr="00FB0BD1">
              <w:t>.02m</w:t>
            </w:r>
          </w:p>
        </w:tc>
        <w:tc>
          <w:tcPr>
            <w:tcW w:w="17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F95FCB" w:rsidRPr="00FB0BD1" w:rsidRDefault="00F95FCB" w:rsidP="008B09E4">
            <w:pPr>
              <w:jc w:val="center"/>
            </w:pPr>
            <w:r>
              <w:t>£15</w:t>
            </w:r>
            <w:r w:rsidRPr="00FB0BD1">
              <w:t>.02m</w:t>
            </w:r>
          </w:p>
        </w:tc>
        <w:tc>
          <w:tcPr>
            <w:tcW w:w="17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F95FCB" w:rsidRPr="00FB0BD1" w:rsidRDefault="00F95FCB" w:rsidP="008B09E4">
            <w:pPr>
              <w:jc w:val="center"/>
            </w:pPr>
            <w:r>
              <w:t>£8</w:t>
            </w:r>
            <w:r w:rsidRPr="00FB0BD1">
              <w:t>.71m</w:t>
            </w:r>
          </w:p>
        </w:tc>
      </w:tr>
      <w:tr w:rsidR="00F95FCB" w:rsidRPr="00067C3F" w:rsidTr="008B09E4">
        <w:trPr>
          <w:trHeight w:val="846"/>
        </w:trPr>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F95FCB" w:rsidRPr="00FB0BD1" w:rsidRDefault="00F95FCB" w:rsidP="008B09E4">
            <w:pPr>
              <w:rPr>
                <w:color w:val="595959" w:themeColor="text1" w:themeTint="A6"/>
              </w:rPr>
            </w:pPr>
            <w:r w:rsidRPr="00FB0BD1">
              <w:rPr>
                <w:color w:val="595959" w:themeColor="text1" w:themeTint="A6"/>
              </w:rPr>
              <w:t>Fleet &amp; Equipment</w:t>
            </w:r>
          </w:p>
        </w:tc>
        <w:tc>
          <w:tcPr>
            <w:tcW w:w="17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F95FCB" w:rsidRPr="00115FBB" w:rsidRDefault="00BA05CB" w:rsidP="008B09E4">
            <w:pPr>
              <w:jc w:val="center"/>
            </w:pPr>
            <w:r>
              <w:t>£8.046</w:t>
            </w:r>
            <w:r w:rsidR="00F95FCB" w:rsidRPr="00115FBB">
              <w:t>m</w:t>
            </w:r>
          </w:p>
        </w:tc>
        <w:tc>
          <w:tcPr>
            <w:tcW w:w="17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F95FCB" w:rsidRPr="00115FBB" w:rsidRDefault="00F95FCB" w:rsidP="008B09E4">
            <w:pPr>
              <w:jc w:val="center"/>
            </w:pPr>
            <w:r w:rsidRPr="00115FBB">
              <w:t>£2.57m</w:t>
            </w:r>
          </w:p>
        </w:tc>
        <w:tc>
          <w:tcPr>
            <w:tcW w:w="17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F95FCB" w:rsidRPr="00115FBB" w:rsidRDefault="00F95FCB" w:rsidP="008B09E4">
            <w:pPr>
              <w:jc w:val="center"/>
            </w:pPr>
            <w:r w:rsidRPr="00115FBB">
              <w:t>£3.04m</w:t>
            </w:r>
          </w:p>
        </w:tc>
        <w:tc>
          <w:tcPr>
            <w:tcW w:w="17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F95FCB" w:rsidRPr="00115FBB" w:rsidRDefault="00F95FCB" w:rsidP="008B09E4">
            <w:pPr>
              <w:jc w:val="center"/>
            </w:pPr>
            <w:r>
              <w:t>£3</w:t>
            </w:r>
            <w:r w:rsidR="003B46CD">
              <w:t>.75</w:t>
            </w:r>
            <w:r w:rsidRPr="00115FBB">
              <w:t>m</w:t>
            </w:r>
          </w:p>
        </w:tc>
      </w:tr>
      <w:tr w:rsidR="00F95FCB" w:rsidRPr="00067C3F" w:rsidTr="008B09E4">
        <w:trPr>
          <w:trHeight w:val="829"/>
        </w:trPr>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F95FCB" w:rsidRPr="00FB0BD1" w:rsidRDefault="00F95FCB" w:rsidP="008B09E4">
            <w:pPr>
              <w:rPr>
                <w:color w:val="595959" w:themeColor="text1" w:themeTint="A6"/>
              </w:rPr>
            </w:pPr>
            <w:r w:rsidRPr="00FB0BD1">
              <w:rPr>
                <w:color w:val="595959" w:themeColor="text1" w:themeTint="A6"/>
              </w:rPr>
              <w:t>ICT</w:t>
            </w:r>
          </w:p>
        </w:tc>
        <w:tc>
          <w:tcPr>
            <w:tcW w:w="17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F95FCB" w:rsidRPr="00FB0BD1" w:rsidRDefault="00F95FCB" w:rsidP="008B09E4">
            <w:pPr>
              <w:jc w:val="center"/>
            </w:pPr>
            <w:r w:rsidRPr="00FB0BD1">
              <w:t>£</w:t>
            </w:r>
            <w:r w:rsidR="0095665F">
              <w:t>3.639</w:t>
            </w:r>
            <w:r>
              <w:t>m</w:t>
            </w:r>
          </w:p>
        </w:tc>
        <w:tc>
          <w:tcPr>
            <w:tcW w:w="17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F95FCB" w:rsidRPr="00FB0BD1" w:rsidRDefault="007D0253" w:rsidP="008B09E4">
            <w:pPr>
              <w:jc w:val="center"/>
            </w:pPr>
            <w:r>
              <w:t>£3.021</w:t>
            </w:r>
            <w:r w:rsidR="00F95FCB" w:rsidRPr="00FB0BD1">
              <w:t>m</w:t>
            </w:r>
          </w:p>
        </w:tc>
        <w:tc>
          <w:tcPr>
            <w:tcW w:w="17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F95FCB" w:rsidRPr="00FB0BD1" w:rsidRDefault="00F95FCB" w:rsidP="008B09E4">
            <w:pPr>
              <w:jc w:val="center"/>
            </w:pPr>
            <w:r w:rsidRPr="00FB0BD1">
              <w:t>£2.824m</w:t>
            </w:r>
          </w:p>
        </w:tc>
        <w:tc>
          <w:tcPr>
            <w:tcW w:w="17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F95FCB" w:rsidRPr="00FB0BD1" w:rsidRDefault="007D0253" w:rsidP="008B09E4">
            <w:pPr>
              <w:jc w:val="center"/>
            </w:pPr>
            <w:r>
              <w:t>£3.75</w:t>
            </w:r>
            <w:r w:rsidR="00F95FCB" w:rsidRPr="00FB0BD1">
              <w:t>m</w:t>
            </w:r>
          </w:p>
        </w:tc>
      </w:tr>
      <w:tr w:rsidR="00F95FCB" w:rsidRPr="00067C3F" w:rsidTr="008B09E4">
        <w:trPr>
          <w:trHeight w:val="842"/>
        </w:trPr>
        <w:tc>
          <w:tcPr>
            <w:tcW w:w="2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F95FCB" w:rsidRPr="00E05DDA" w:rsidRDefault="00F95FCB" w:rsidP="008B09E4">
            <w:pPr>
              <w:rPr>
                <w:b/>
                <w:color w:val="595959" w:themeColor="text1" w:themeTint="A6"/>
              </w:rPr>
            </w:pPr>
            <w:r w:rsidRPr="00E05DDA">
              <w:rPr>
                <w:b/>
                <w:color w:val="595959" w:themeColor="text1" w:themeTint="A6"/>
              </w:rPr>
              <w:t>Total</w:t>
            </w:r>
          </w:p>
        </w:tc>
        <w:tc>
          <w:tcPr>
            <w:tcW w:w="17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F95FCB" w:rsidRPr="00E05DDA" w:rsidRDefault="007D0253" w:rsidP="008B09E4">
            <w:pPr>
              <w:jc w:val="center"/>
              <w:rPr>
                <w:b/>
                <w:color w:val="595959" w:themeColor="text1" w:themeTint="A6"/>
              </w:rPr>
            </w:pPr>
            <w:r>
              <w:rPr>
                <w:b/>
                <w:color w:val="595959" w:themeColor="text1" w:themeTint="A6"/>
              </w:rPr>
              <w:t>£27.385</w:t>
            </w:r>
            <w:r w:rsidR="00F95FCB" w:rsidRPr="00E05DDA">
              <w:rPr>
                <w:b/>
                <w:color w:val="595959" w:themeColor="text1" w:themeTint="A6"/>
              </w:rPr>
              <w:t>m</w:t>
            </w:r>
          </w:p>
        </w:tc>
        <w:tc>
          <w:tcPr>
            <w:tcW w:w="17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F95FCB" w:rsidRPr="00E05DDA" w:rsidRDefault="007D0253" w:rsidP="008B09E4">
            <w:pPr>
              <w:jc w:val="center"/>
              <w:rPr>
                <w:b/>
                <w:color w:val="595959" w:themeColor="text1" w:themeTint="A6"/>
              </w:rPr>
            </w:pPr>
            <w:r>
              <w:rPr>
                <w:b/>
                <w:color w:val="595959" w:themeColor="text1" w:themeTint="A6"/>
              </w:rPr>
              <w:t>£24.611</w:t>
            </w:r>
            <w:r w:rsidR="00F95FCB">
              <w:rPr>
                <w:b/>
                <w:color w:val="595959" w:themeColor="text1" w:themeTint="A6"/>
              </w:rPr>
              <w:t>m</w:t>
            </w:r>
          </w:p>
        </w:tc>
        <w:tc>
          <w:tcPr>
            <w:tcW w:w="17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F95FCB" w:rsidRPr="00E05DDA" w:rsidRDefault="00F95FCB" w:rsidP="008B09E4">
            <w:pPr>
              <w:jc w:val="center"/>
              <w:rPr>
                <w:b/>
                <w:color w:val="595959" w:themeColor="text1" w:themeTint="A6"/>
              </w:rPr>
            </w:pPr>
            <w:r>
              <w:rPr>
                <w:b/>
                <w:color w:val="595959" w:themeColor="text1" w:themeTint="A6"/>
              </w:rPr>
              <w:t>£20.884m</w:t>
            </w:r>
          </w:p>
        </w:tc>
        <w:tc>
          <w:tcPr>
            <w:tcW w:w="17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F95FCB" w:rsidRPr="00E05DDA" w:rsidRDefault="007D0253" w:rsidP="008B09E4">
            <w:pPr>
              <w:jc w:val="center"/>
              <w:rPr>
                <w:b/>
                <w:color w:val="595959" w:themeColor="text1" w:themeTint="A6"/>
              </w:rPr>
            </w:pPr>
            <w:r>
              <w:rPr>
                <w:b/>
                <w:color w:val="595959" w:themeColor="text1" w:themeTint="A6"/>
              </w:rPr>
              <w:t>£16.21</w:t>
            </w:r>
            <w:r w:rsidR="00F95FCB">
              <w:rPr>
                <w:b/>
                <w:color w:val="595959" w:themeColor="text1" w:themeTint="A6"/>
              </w:rPr>
              <w:t>m</w:t>
            </w:r>
          </w:p>
        </w:tc>
      </w:tr>
    </w:tbl>
    <w:p w:rsidR="00083A3D" w:rsidRDefault="00083A3D" w:rsidP="00A55989"/>
    <w:p w:rsidR="00A55989" w:rsidRDefault="00A55989" w:rsidP="00A55989">
      <w:pPr>
        <w:rPr>
          <w:color w:val="595959" w:themeColor="text1" w:themeTint="A6"/>
        </w:rPr>
      </w:pPr>
      <w:r>
        <w:rPr>
          <w:color w:val="595959" w:themeColor="text1" w:themeTint="A6"/>
        </w:rPr>
        <w:t xml:space="preserve">The total provision </w:t>
      </w:r>
      <w:r w:rsidR="00F95FCB">
        <w:rPr>
          <w:color w:val="595959" w:themeColor="text1" w:themeTint="A6"/>
        </w:rPr>
        <w:t>since the start of Phase 1</w:t>
      </w:r>
      <w:r>
        <w:rPr>
          <w:color w:val="595959" w:themeColor="text1" w:themeTint="A6"/>
        </w:rPr>
        <w:t xml:space="preserve"> of the Strategic A</w:t>
      </w:r>
      <w:r w:rsidR="007F059A">
        <w:rPr>
          <w:color w:val="595959" w:themeColor="text1" w:themeTint="A6"/>
        </w:rPr>
        <w:t>sse</w:t>
      </w:r>
      <w:r w:rsidR="007D0253">
        <w:rPr>
          <w:color w:val="595959" w:themeColor="text1" w:themeTint="A6"/>
        </w:rPr>
        <w:t xml:space="preserve">t Investment Framework is £89.09 </w:t>
      </w:r>
      <w:r>
        <w:rPr>
          <w:color w:val="595959" w:themeColor="text1" w:themeTint="A6"/>
        </w:rPr>
        <w:t>m</w:t>
      </w:r>
      <w:r w:rsidR="007D0253">
        <w:rPr>
          <w:color w:val="595959" w:themeColor="text1" w:themeTint="A6"/>
        </w:rPr>
        <w:t>illion</w:t>
      </w:r>
      <w:r>
        <w:rPr>
          <w:color w:val="595959" w:themeColor="text1" w:themeTint="A6"/>
        </w:rPr>
        <w:t>.</w:t>
      </w:r>
    </w:p>
    <w:p w:rsidR="005354D2" w:rsidRDefault="00A55989" w:rsidP="009C2EA8">
      <w:pPr>
        <w:rPr>
          <w:color w:val="595959" w:themeColor="text1" w:themeTint="A6"/>
        </w:rPr>
        <w:sectPr w:rsidR="005354D2" w:rsidSect="00110083">
          <w:pgSz w:w="11906" w:h="16838"/>
          <w:pgMar w:top="1440" w:right="1440" w:bottom="1440" w:left="1440" w:header="285" w:footer="548" w:gutter="0"/>
          <w:cols w:space="708"/>
          <w:docGrid w:linePitch="360"/>
        </w:sectPr>
      </w:pPr>
      <w:r>
        <w:rPr>
          <w:color w:val="595959" w:themeColor="text1" w:themeTint="A6"/>
        </w:rPr>
        <w:br w:type="page"/>
      </w:r>
    </w:p>
    <w:p w:rsidR="001D6212" w:rsidRDefault="001D6212" w:rsidP="001D6212"/>
    <w:p w:rsidR="001E485C" w:rsidRDefault="00D012C7" w:rsidP="001E485C">
      <w:pPr>
        <w:pStyle w:val="Head1RBFRS"/>
        <w:rPr>
          <w:b/>
        </w:rPr>
      </w:pPr>
      <w:r>
        <w:rPr>
          <w:b/>
        </w:rPr>
        <w:t>GOVERNANCE ARRANGEMENTS</w:t>
      </w:r>
    </w:p>
    <w:p w:rsidR="00183A35" w:rsidRDefault="00B84B62" w:rsidP="00F17AEA">
      <w:pPr>
        <w:pStyle w:val="Head1RBFRS"/>
      </w:pPr>
      <w:r>
        <w:rPr>
          <w:b/>
          <w:noProof/>
          <w:lang w:eastAsia="en-GB"/>
        </w:rPr>
        <mc:AlternateContent>
          <mc:Choice Requires="wps">
            <w:drawing>
              <wp:anchor distT="0" distB="0" distL="114300" distR="114300" simplePos="0" relativeHeight="251682816" behindDoc="0" locked="0" layoutInCell="1" allowOverlap="1" wp14:anchorId="08D99870" wp14:editId="1EB9AB06">
                <wp:simplePos x="0" y="0"/>
                <wp:positionH relativeFrom="column">
                  <wp:posOffset>2073349</wp:posOffset>
                </wp:positionH>
                <wp:positionV relativeFrom="paragraph">
                  <wp:posOffset>346428</wp:posOffset>
                </wp:positionV>
                <wp:extent cx="1541721" cy="695399"/>
                <wp:effectExtent l="0" t="0" r="20955" b="28575"/>
                <wp:wrapNone/>
                <wp:docPr id="5" name="Text Box 5"/>
                <wp:cNvGraphicFramePr/>
                <a:graphic xmlns:a="http://schemas.openxmlformats.org/drawingml/2006/main">
                  <a:graphicData uri="http://schemas.microsoft.com/office/word/2010/wordprocessingShape">
                    <wps:wsp>
                      <wps:cNvSpPr txBox="1"/>
                      <wps:spPr>
                        <a:xfrm>
                          <a:off x="0" y="0"/>
                          <a:ext cx="1541721" cy="695399"/>
                        </a:xfrm>
                        <a:prstGeom prst="rect">
                          <a:avLst/>
                        </a:prstGeom>
                        <a:solidFill>
                          <a:schemeClr val="lt1"/>
                        </a:solidFill>
                        <a:ln w="6350">
                          <a:solidFill>
                            <a:prstClr val="black"/>
                          </a:solidFill>
                        </a:ln>
                      </wps:spPr>
                      <wps:txbx>
                        <w:txbxContent>
                          <w:p w:rsidR="008205F6" w:rsidRDefault="008205F6">
                            <w:r>
                              <w:t>Approval by Senior Leadership Team (SLT)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99870" id="Text Box 5" o:spid="_x0000_s1028" type="#_x0000_t202" style="position:absolute;margin-left:163.25pt;margin-top:27.3pt;width:121.4pt;height:5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" fillcolor="white [3201]" strokeweight=".5pt">
                <v:textbox>
                  <w:txbxContent>
                    <w:p w:rsidR="008205F6" w:rsidRDefault="008205F6">
                      <w:r>
                        <w:t>Approval by Senior Leadership Team (SLT)</w:t>
                      </w:r>
                    </w:p>
                  </w:txbxContent>
                </v:textbox>
              </v:shape>
            </w:pict>
          </mc:Fallback>
        </mc:AlternateContent>
      </w:r>
      <w:r w:rsidR="008C38F0">
        <w:rPr>
          <w:b/>
          <w:noProof/>
          <w:lang w:eastAsia="en-GB"/>
        </w:rPr>
        <mc:AlternateContent>
          <mc:Choice Requires="wps">
            <w:drawing>
              <wp:anchor distT="0" distB="0" distL="114300" distR="114300" simplePos="0" relativeHeight="251709440" behindDoc="0" locked="0" layoutInCell="1" allowOverlap="1" wp14:anchorId="53E2D0B5" wp14:editId="076847D1">
                <wp:simplePos x="0" y="0"/>
                <wp:positionH relativeFrom="column">
                  <wp:posOffset>692150</wp:posOffset>
                </wp:positionH>
                <wp:positionV relativeFrom="paragraph">
                  <wp:posOffset>5923915</wp:posOffset>
                </wp:positionV>
                <wp:extent cx="0" cy="260350"/>
                <wp:effectExtent l="76200" t="0" r="57150" b="63500"/>
                <wp:wrapNone/>
                <wp:docPr id="135" name="Straight Arrow Connector 135"/>
                <wp:cNvGraphicFramePr/>
                <a:graphic xmlns:a="http://schemas.openxmlformats.org/drawingml/2006/main">
                  <a:graphicData uri="http://schemas.microsoft.com/office/word/2010/wordprocessingShape">
                    <wps:wsp>
                      <wps:cNvCnPr/>
                      <wps:spPr>
                        <a:xfrm>
                          <a:off x="0" y="0"/>
                          <a:ext cx="0" cy="260350"/>
                        </a:xfrm>
                        <a:prstGeom prst="straightConnector1">
                          <a:avLst/>
                        </a:prstGeom>
                        <a:noFill/>
                        <a:ln w="9525"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DA9B816" id="_x0000_t32" coordsize="21600,21600" o:spt="32" o:oned="t" path="m,l21600,21600e" filled="f">
                <v:path arrowok="t" fillok="f" o:connecttype="none"/>
                <o:lock v:ext="edit" shapetype="t"/>
              </v:shapetype>
              <v:shape id="Straight Arrow Connector 135" o:spid="_x0000_s1026" type="#_x0000_t32" style="position:absolute;margin-left:54.5pt;margin-top:466.45pt;width:0;height:2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" strokecolor="red">
                <v:stroke endarrow="block"/>
              </v:shape>
            </w:pict>
          </mc:Fallback>
        </mc:AlternateContent>
      </w:r>
      <w:r w:rsidR="008C38F0">
        <w:rPr>
          <w:b/>
          <w:noProof/>
          <w:lang w:eastAsia="en-GB"/>
        </w:rPr>
        <mc:AlternateContent>
          <mc:Choice Requires="wps">
            <w:drawing>
              <wp:anchor distT="0" distB="0" distL="114300" distR="114300" simplePos="0" relativeHeight="251705344" behindDoc="0" locked="0" layoutInCell="1" allowOverlap="1" wp14:anchorId="68CE57AE" wp14:editId="55899BD9">
                <wp:simplePos x="0" y="0"/>
                <wp:positionH relativeFrom="column">
                  <wp:posOffset>666750</wp:posOffset>
                </wp:positionH>
                <wp:positionV relativeFrom="paragraph">
                  <wp:posOffset>3673475</wp:posOffset>
                </wp:positionV>
                <wp:extent cx="0" cy="260350"/>
                <wp:effectExtent l="76200" t="0" r="57150" b="63500"/>
                <wp:wrapNone/>
                <wp:docPr id="132" name="Straight Arrow Connector 132"/>
                <wp:cNvGraphicFramePr/>
                <a:graphic xmlns:a="http://schemas.openxmlformats.org/drawingml/2006/main">
                  <a:graphicData uri="http://schemas.microsoft.com/office/word/2010/wordprocessingShape">
                    <wps:wsp>
                      <wps:cNvCnPr/>
                      <wps:spPr>
                        <a:xfrm>
                          <a:off x="0" y="0"/>
                          <a:ext cx="0" cy="260350"/>
                        </a:xfrm>
                        <a:prstGeom prst="straightConnector1">
                          <a:avLst/>
                        </a:prstGeom>
                        <a:noFill/>
                        <a:ln w="9525" cap="flat" cmpd="sng" algn="ctr">
                          <a:solidFill>
                            <a:srgbClr val="FF0000"/>
                          </a:solidFill>
                          <a:prstDash val="solid"/>
                          <a:tailEnd type="triangle"/>
                        </a:ln>
                        <a:effectLst/>
                      </wps:spPr>
                      <wps:bodyPr/>
                    </wps:wsp>
                  </a:graphicData>
                </a:graphic>
              </wp:anchor>
            </w:drawing>
          </mc:Choice>
          <mc:Fallback>
            <w:pict>
              <v:shape w14:anchorId="7C41B4A2" id="Straight Arrow Connector 132" o:spid="_x0000_s1026" type="#_x0000_t32" style="position:absolute;margin-left:52.5pt;margin-top:289.25pt;width:0;height:20.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" strokecolor="red">
                <v:stroke endarrow="block"/>
              </v:shape>
            </w:pict>
          </mc:Fallback>
        </mc:AlternateContent>
      </w:r>
      <w:r w:rsidR="008C38F0">
        <w:rPr>
          <w:b/>
          <w:noProof/>
          <w:lang w:eastAsia="en-GB"/>
        </w:rPr>
        <mc:AlternateContent>
          <mc:Choice Requires="wps">
            <w:drawing>
              <wp:anchor distT="0" distB="0" distL="114300" distR="114300" simplePos="0" relativeHeight="251701248" behindDoc="0" locked="0" layoutInCell="1" allowOverlap="1" wp14:anchorId="4D66B54D" wp14:editId="6182FE22">
                <wp:simplePos x="0" y="0"/>
                <wp:positionH relativeFrom="column">
                  <wp:posOffset>685800</wp:posOffset>
                </wp:positionH>
                <wp:positionV relativeFrom="paragraph">
                  <wp:posOffset>1412875</wp:posOffset>
                </wp:positionV>
                <wp:extent cx="0" cy="260350"/>
                <wp:effectExtent l="76200" t="0" r="57150" b="63500"/>
                <wp:wrapNone/>
                <wp:docPr id="129" name="Straight Arrow Connector 129"/>
                <wp:cNvGraphicFramePr/>
                <a:graphic xmlns:a="http://schemas.openxmlformats.org/drawingml/2006/main">
                  <a:graphicData uri="http://schemas.microsoft.com/office/word/2010/wordprocessingShape">
                    <wps:wsp>
                      <wps:cNvCnPr/>
                      <wps:spPr>
                        <a:xfrm>
                          <a:off x="0" y="0"/>
                          <a:ext cx="0" cy="2603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CD2ABF" id="Straight Arrow Connector 129" o:spid="_x0000_s1026" type="#_x0000_t32" style="position:absolute;margin-left:54pt;margin-top:111.25pt;width:0;height:20.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" strokecolor="red">
                <v:stroke endarrow="block"/>
              </v:shape>
            </w:pict>
          </mc:Fallback>
        </mc:AlternateContent>
      </w:r>
      <w:r w:rsidR="008C38F0">
        <w:rPr>
          <w:b/>
          <w:noProof/>
          <w:lang w:eastAsia="en-GB"/>
        </w:rPr>
        <mc:AlternateContent>
          <mc:Choice Requires="wps">
            <w:drawing>
              <wp:anchor distT="0" distB="0" distL="114300" distR="114300" simplePos="0" relativeHeight="251723776" behindDoc="0" locked="0" layoutInCell="1" allowOverlap="1" wp14:anchorId="374C823C" wp14:editId="430BC272">
                <wp:simplePos x="0" y="0"/>
                <wp:positionH relativeFrom="column">
                  <wp:posOffset>3898900</wp:posOffset>
                </wp:positionH>
                <wp:positionV relativeFrom="paragraph">
                  <wp:posOffset>5276215</wp:posOffset>
                </wp:positionV>
                <wp:extent cx="400050" cy="133350"/>
                <wp:effectExtent l="0" t="19050" r="38100" b="38100"/>
                <wp:wrapNone/>
                <wp:docPr id="142" name="Right Arrow 142"/>
                <wp:cNvGraphicFramePr/>
                <a:graphic xmlns:a="http://schemas.openxmlformats.org/drawingml/2006/main">
                  <a:graphicData uri="http://schemas.microsoft.com/office/word/2010/wordprocessingShape">
                    <wps:wsp>
                      <wps:cNvSpPr/>
                      <wps:spPr>
                        <a:xfrm>
                          <a:off x="0" y="0"/>
                          <a:ext cx="400050" cy="133350"/>
                        </a:xfrm>
                        <a:prstGeom prst="rightArrow">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9CB1B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42" o:spid="_x0000_s1026" type="#_x0000_t13" style="position:absolute;margin-left:307pt;margin-top:415.45pt;width:31.5pt;height:1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" adj="18000" fillcolor="red" strokecolor="red" strokeweight="2pt"/>
            </w:pict>
          </mc:Fallback>
        </mc:AlternateContent>
      </w:r>
      <w:r w:rsidR="008C38F0">
        <w:rPr>
          <w:b/>
          <w:noProof/>
          <w:lang w:eastAsia="en-GB"/>
        </w:rPr>
        <mc:AlternateContent>
          <mc:Choice Requires="wps">
            <w:drawing>
              <wp:anchor distT="0" distB="0" distL="114300" distR="114300" simplePos="0" relativeHeight="251694080" behindDoc="0" locked="0" layoutInCell="1" allowOverlap="1" wp14:anchorId="12588AEE" wp14:editId="69D67718">
                <wp:simplePos x="0" y="0"/>
                <wp:positionH relativeFrom="margin">
                  <wp:align>left</wp:align>
                </wp:positionH>
                <wp:positionV relativeFrom="paragraph">
                  <wp:posOffset>5083175</wp:posOffset>
                </wp:positionV>
                <wp:extent cx="1403350" cy="488950"/>
                <wp:effectExtent l="0" t="0" r="25400" b="25400"/>
                <wp:wrapNone/>
                <wp:docPr id="18" name="Text Box 18"/>
                <wp:cNvGraphicFramePr/>
                <a:graphic xmlns:a="http://schemas.openxmlformats.org/drawingml/2006/main">
                  <a:graphicData uri="http://schemas.microsoft.com/office/word/2010/wordprocessingShape">
                    <wps:wsp>
                      <wps:cNvSpPr txBox="1"/>
                      <wps:spPr>
                        <a:xfrm>
                          <a:off x="0" y="0"/>
                          <a:ext cx="1403350" cy="488950"/>
                        </a:xfrm>
                        <a:prstGeom prst="rect">
                          <a:avLst/>
                        </a:prstGeom>
                        <a:solidFill>
                          <a:sysClr val="window" lastClr="FFFFFF"/>
                        </a:solidFill>
                        <a:ln w="6350">
                          <a:solidFill>
                            <a:prstClr val="black"/>
                          </a:solidFill>
                        </a:ln>
                      </wps:spPr>
                      <wps:txbx>
                        <w:txbxContent>
                          <w:p w:rsidR="008205F6" w:rsidRDefault="008205F6" w:rsidP="00AD1EE9">
                            <w:r>
                              <w:t>Final business case for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88AEE" id="Text Box 18" o:spid="_x0000_s1029" type="#_x0000_t202" style="position:absolute;margin-left:0;margin-top:400.25pt;width:110.5pt;height:38.5pt;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" fillcolor="window" strokeweight=".5pt">
                <v:textbox>
                  <w:txbxContent>
                    <w:p w:rsidR="008205F6" w:rsidRDefault="008205F6" w:rsidP="00AD1EE9">
                      <w:r>
                        <w:t>Final business case for project</w:t>
                      </w:r>
                    </w:p>
                  </w:txbxContent>
                </v:textbox>
                <w10:wrap anchorx="margin"/>
              </v:shape>
            </w:pict>
          </mc:Fallback>
        </mc:AlternateContent>
      </w:r>
      <w:r w:rsidR="008C38F0">
        <w:rPr>
          <w:b/>
          <w:noProof/>
          <w:lang w:eastAsia="en-GB"/>
        </w:rPr>
        <mc:AlternateContent>
          <mc:Choice Requires="wps">
            <w:drawing>
              <wp:anchor distT="0" distB="0" distL="114300" distR="114300" simplePos="0" relativeHeight="251721728" behindDoc="0" locked="0" layoutInCell="1" allowOverlap="1" wp14:anchorId="63A3BB1E" wp14:editId="108666B4">
                <wp:simplePos x="0" y="0"/>
                <wp:positionH relativeFrom="column">
                  <wp:posOffset>1879600</wp:posOffset>
                </wp:positionH>
                <wp:positionV relativeFrom="paragraph">
                  <wp:posOffset>5269865</wp:posOffset>
                </wp:positionV>
                <wp:extent cx="400050" cy="133350"/>
                <wp:effectExtent l="0" t="19050" r="38100" b="38100"/>
                <wp:wrapNone/>
                <wp:docPr id="141" name="Right Arrow 141"/>
                <wp:cNvGraphicFramePr/>
                <a:graphic xmlns:a="http://schemas.openxmlformats.org/drawingml/2006/main">
                  <a:graphicData uri="http://schemas.microsoft.com/office/word/2010/wordprocessingShape">
                    <wps:wsp>
                      <wps:cNvSpPr/>
                      <wps:spPr>
                        <a:xfrm>
                          <a:off x="0" y="0"/>
                          <a:ext cx="400050" cy="133350"/>
                        </a:xfrm>
                        <a:prstGeom prst="rightArrow">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0F8DB4E" id="Right Arrow 141" o:spid="_x0000_s1026" type="#_x0000_t13" style="position:absolute;margin-left:148pt;margin-top:414.95pt;width:31.5pt;height:10.5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" adj="18000" fillcolor="red" strokecolor="red" strokeweight="2pt"/>
            </w:pict>
          </mc:Fallback>
        </mc:AlternateContent>
      </w:r>
      <w:r w:rsidR="008C38F0">
        <w:rPr>
          <w:b/>
          <w:noProof/>
          <w:lang w:eastAsia="en-GB"/>
        </w:rPr>
        <mc:AlternateContent>
          <mc:Choice Requires="wps">
            <w:drawing>
              <wp:anchor distT="0" distB="0" distL="114300" distR="114300" simplePos="0" relativeHeight="251719680" behindDoc="0" locked="0" layoutInCell="1" allowOverlap="1" wp14:anchorId="28F4435D" wp14:editId="3DC90C18">
                <wp:simplePos x="0" y="0"/>
                <wp:positionH relativeFrom="margin">
                  <wp:align>right</wp:align>
                </wp:positionH>
                <wp:positionV relativeFrom="paragraph">
                  <wp:posOffset>5053965</wp:posOffset>
                </wp:positionV>
                <wp:extent cx="1143000" cy="501650"/>
                <wp:effectExtent l="0" t="0" r="19050" b="12700"/>
                <wp:wrapNone/>
                <wp:docPr id="140" name="Text Box 140"/>
                <wp:cNvGraphicFramePr/>
                <a:graphic xmlns:a="http://schemas.openxmlformats.org/drawingml/2006/main">
                  <a:graphicData uri="http://schemas.microsoft.com/office/word/2010/wordprocessingShape">
                    <wps:wsp>
                      <wps:cNvSpPr txBox="1"/>
                      <wps:spPr>
                        <a:xfrm>
                          <a:off x="0" y="0"/>
                          <a:ext cx="1143000" cy="501650"/>
                        </a:xfrm>
                        <a:prstGeom prst="rect">
                          <a:avLst/>
                        </a:prstGeom>
                        <a:solidFill>
                          <a:sysClr val="window" lastClr="FFFFFF"/>
                        </a:solidFill>
                        <a:ln w="6350">
                          <a:solidFill>
                            <a:prstClr val="black"/>
                          </a:solidFill>
                        </a:ln>
                      </wps:spPr>
                      <wps:txbx>
                        <w:txbxContent>
                          <w:p w:rsidR="008205F6" w:rsidRDefault="008205F6" w:rsidP="008C38F0">
                            <w:r>
                              <w:t>Approval by Fire Authority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4435D" id="Text Box 140" o:spid="_x0000_s1030" type="#_x0000_t202" style="position:absolute;margin-left:38.8pt;margin-top:397.95pt;width:90pt;height:39.5pt;z-index:251719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" fillcolor="window" strokeweight=".5pt">
                <v:textbox>
                  <w:txbxContent>
                    <w:p w:rsidR="008205F6" w:rsidRDefault="008205F6" w:rsidP="008C38F0">
                      <w:r>
                        <w:t>Approval by Fire Authority</w:t>
                      </w:r>
                    </w:p>
                  </w:txbxContent>
                </v:textbox>
                <w10:wrap anchorx="margin"/>
              </v:shape>
            </w:pict>
          </mc:Fallback>
        </mc:AlternateContent>
      </w:r>
      <w:r w:rsidR="008C38F0">
        <w:rPr>
          <w:b/>
          <w:noProof/>
          <w:lang w:eastAsia="en-GB"/>
        </w:rPr>
        <mc:AlternateContent>
          <mc:Choice Requires="wps">
            <w:drawing>
              <wp:anchor distT="0" distB="0" distL="114300" distR="114300" simplePos="0" relativeHeight="251717632" behindDoc="0" locked="0" layoutInCell="1" allowOverlap="1" wp14:anchorId="64E1CF3B" wp14:editId="45D7F475">
                <wp:simplePos x="0" y="0"/>
                <wp:positionH relativeFrom="column">
                  <wp:posOffset>2692400</wp:posOffset>
                </wp:positionH>
                <wp:positionV relativeFrom="paragraph">
                  <wp:posOffset>5079365</wp:posOffset>
                </wp:positionV>
                <wp:extent cx="800100" cy="488950"/>
                <wp:effectExtent l="0" t="0" r="19050" b="12700"/>
                <wp:wrapNone/>
                <wp:docPr id="139" name="Text Box 139"/>
                <wp:cNvGraphicFramePr/>
                <a:graphic xmlns:a="http://schemas.openxmlformats.org/drawingml/2006/main">
                  <a:graphicData uri="http://schemas.microsoft.com/office/word/2010/wordprocessingShape">
                    <wps:wsp>
                      <wps:cNvSpPr txBox="1"/>
                      <wps:spPr>
                        <a:xfrm>
                          <a:off x="0" y="0"/>
                          <a:ext cx="800100" cy="488950"/>
                        </a:xfrm>
                        <a:prstGeom prst="rect">
                          <a:avLst/>
                        </a:prstGeom>
                        <a:solidFill>
                          <a:sysClr val="window" lastClr="FFFFFF"/>
                        </a:solidFill>
                        <a:ln w="6350">
                          <a:solidFill>
                            <a:prstClr val="black"/>
                          </a:solidFill>
                        </a:ln>
                      </wps:spPr>
                      <wps:txbx>
                        <w:txbxContent>
                          <w:p w:rsidR="008205F6" w:rsidRDefault="008205F6" w:rsidP="008C38F0">
                            <w:r>
                              <w:t>Approval by SLT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1CF3B" id="Text Box 139" o:spid="_x0000_s1031" type="#_x0000_t202" style="position:absolute;margin-left:212pt;margin-top:399.95pt;width:63pt;height:3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" fillcolor="window" strokeweight=".5pt">
                <v:textbox>
                  <w:txbxContent>
                    <w:p w:rsidR="008205F6" w:rsidRDefault="008205F6" w:rsidP="008C38F0">
                      <w:r>
                        <w:t>Approval by SLT</w:t>
                      </w:r>
                    </w:p>
                  </w:txbxContent>
                </v:textbox>
              </v:shape>
            </w:pict>
          </mc:Fallback>
        </mc:AlternateContent>
      </w:r>
      <w:r w:rsidR="008C38F0">
        <w:rPr>
          <w:b/>
          <w:noProof/>
          <w:lang w:eastAsia="en-GB"/>
        </w:rPr>
        <mc:AlternateContent>
          <mc:Choice Requires="wps">
            <w:drawing>
              <wp:anchor distT="0" distB="0" distL="114300" distR="114300" simplePos="0" relativeHeight="251715584" behindDoc="0" locked="0" layoutInCell="1" allowOverlap="1" wp14:anchorId="08CA072C" wp14:editId="05A40F67">
                <wp:simplePos x="0" y="0"/>
                <wp:positionH relativeFrom="column">
                  <wp:posOffset>4102100</wp:posOffset>
                </wp:positionH>
                <wp:positionV relativeFrom="paragraph">
                  <wp:posOffset>3110865</wp:posOffset>
                </wp:positionV>
                <wp:extent cx="400050" cy="133350"/>
                <wp:effectExtent l="0" t="19050" r="38100" b="38100"/>
                <wp:wrapNone/>
                <wp:docPr id="138" name="Right Arrow 138"/>
                <wp:cNvGraphicFramePr/>
                <a:graphic xmlns:a="http://schemas.openxmlformats.org/drawingml/2006/main">
                  <a:graphicData uri="http://schemas.microsoft.com/office/word/2010/wordprocessingShape">
                    <wps:wsp>
                      <wps:cNvSpPr/>
                      <wps:spPr>
                        <a:xfrm>
                          <a:off x="0" y="0"/>
                          <a:ext cx="400050" cy="133350"/>
                        </a:xfrm>
                        <a:prstGeom prst="rightArrow">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8FC8F1" id="Right Arrow 138" o:spid="_x0000_s1026" type="#_x0000_t13" style="position:absolute;margin-left:323pt;margin-top:244.95pt;width:31.5pt;height:10.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" adj="18000" fillcolor="red" strokecolor="red" strokeweight="2pt"/>
            </w:pict>
          </mc:Fallback>
        </mc:AlternateContent>
      </w:r>
      <w:r w:rsidR="008C38F0">
        <w:rPr>
          <w:b/>
          <w:noProof/>
          <w:lang w:eastAsia="en-GB"/>
        </w:rPr>
        <mc:AlternateContent>
          <mc:Choice Requires="wps">
            <w:drawing>
              <wp:anchor distT="0" distB="0" distL="114300" distR="114300" simplePos="0" relativeHeight="251713536" behindDoc="0" locked="0" layoutInCell="1" allowOverlap="1" wp14:anchorId="13D10CC5" wp14:editId="0918293A">
                <wp:simplePos x="0" y="0"/>
                <wp:positionH relativeFrom="column">
                  <wp:posOffset>2286000</wp:posOffset>
                </wp:positionH>
                <wp:positionV relativeFrom="paragraph">
                  <wp:posOffset>3085465</wp:posOffset>
                </wp:positionV>
                <wp:extent cx="400050" cy="133350"/>
                <wp:effectExtent l="0" t="19050" r="38100" b="38100"/>
                <wp:wrapNone/>
                <wp:docPr id="137" name="Right Arrow 137"/>
                <wp:cNvGraphicFramePr/>
                <a:graphic xmlns:a="http://schemas.openxmlformats.org/drawingml/2006/main">
                  <a:graphicData uri="http://schemas.microsoft.com/office/word/2010/wordprocessingShape">
                    <wps:wsp>
                      <wps:cNvSpPr/>
                      <wps:spPr>
                        <a:xfrm>
                          <a:off x="0" y="0"/>
                          <a:ext cx="400050" cy="133350"/>
                        </a:xfrm>
                        <a:prstGeom prst="rightArrow">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E35814D" id="Right Arrow 137" o:spid="_x0000_s1026" type="#_x0000_t13" style="position:absolute;margin-left:180pt;margin-top:242.95pt;width:31.5pt;height:10.5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" adj="18000" fillcolor="red" strokecolor="red" strokeweight="2pt"/>
            </w:pict>
          </mc:Fallback>
        </mc:AlternateContent>
      </w:r>
      <w:r w:rsidR="008C38F0">
        <w:rPr>
          <w:b/>
          <w:noProof/>
          <w:lang w:eastAsia="en-GB"/>
        </w:rPr>
        <mc:AlternateContent>
          <mc:Choice Requires="wps">
            <w:drawing>
              <wp:anchor distT="0" distB="0" distL="114300" distR="114300" simplePos="0" relativeHeight="251691008" behindDoc="0" locked="0" layoutInCell="1" allowOverlap="1" wp14:anchorId="15BA259A" wp14:editId="21415472">
                <wp:simplePos x="0" y="0"/>
                <wp:positionH relativeFrom="margin">
                  <wp:align>right</wp:align>
                </wp:positionH>
                <wp:positionV relativeFrom="paragraph">
                  <wp:posOffset>2943225</wp:posOffset>
                </wp:positionV>
                <wp:extent cx="1136650" cy="482600"/>
                <wp:effectExtent l="0" t="0" r="25400" b="12700"/>
                <wp:wrapNone/>
                <wp:docPr id="16" name="Text Box 16"/>
                <wp:cNvGraphicFramePr/>
                <a:graphic xmlns:a="http://schemas.openxmlformats.org/drawingml/2006/main">
                  <a:graphicData uri="http://schemas.microsoft.com/office/word/2010/wordprocessingShape">
                    <wps:wsp>
                      <wps:cNvSpPr txBox="1"/>
                      <wps:spPr>
                        <a:xfrm>
                          <a:off x="0" y="0"/>
                          <a:ext cx="1136650" cy="482600"/>
                        </a:xfrm>
                        <a:prstGeom prst="rect">
                          <a:avLst/>
                        </a:prstGeom>
                        <a:solidFill>
                          <a:sysClr val="window" lastClr="FFFFFF"/>
                        </a:solidFill>
                        <a:ln w="6350">
                          <a:solidFill>
                            <a:prstClr val="black"/>
                          </a:solidFill>
                        </a:ln>
                      </wps:spPr>
                      <wps:txbx>
                        <w:txbxContent>
                          <w:p w:rsidR="008205F6" w:rsidRDefault="008205F6" w:rsidP="00AD1EE9">
                            <w:r>
                              <w:t>Approval by Fire Authority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259A" id="Text Box 16" o:spid="_x0000_s1032" type="#_x0000_t202" style="position:absolute;margin-left:38.3pt;margin-top:231.75pt;width:89.5pt;height:38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" fillcolor="window" strokeweight=".5pt">
                <v:textbox>
                  <w:txbxContent>
                    <w:p w:rsidR="008205F6" w:rsidRDefault="008205F6" w:rsidP="00AD1EE9">
                      <w:r>
                        <w:t>Approval by Fire Authority</w:t>
                      </w:r>
                    </w:p>
                  </w:txbxContent>
                </v:textbox>
                <w10:wrap anchorx="margin"/>
              </v:shape>
            </w:pict>
          </mc:Fallback>
        </mc:AlternateContent>
      </w:r>
      <w:r w:rsidR="008C38F0">
        <w:rPr>
          <w:b/>
          <w:noProof/>
          <w:lang w:eastAsia="en-GB"/>
        </w:rPr>
        <mc:AlternateContent>
          <mc:Choice Requires="wps">
            <w:drawing>
              <wp:anchor distT="0" distB="0" distL="114300" distR="114300" simplePos="0" relativeHeight="251688960" behindDoc="0" locked="0" layoutInCell="1" allowOverlap="1" wp14:anchorId="62516889" wp14:editId="682448C7">
                <wp:simplePos x="0" y="0"/>
                <wp:positionH relativeFrom="column">
                  <wp:posOffset>3124200</wp:posOffset>
                </wp:positionH>
                <wp:positionV relativeFrom="paragraph">
                  <wp:posOffset>2924175</wp:posOffset>
                </wp:positionV>
                <wp:extent cx="800100" cy="488950"/>
                <wp:effectExtent l="0" t="0" r="19050" b="25400"/>
                <wp:wrapNone/>
                <wp:docPr id="15" name="Text Box 15"/>
                <wp:cNvGraphicFramePr/>
                <a:graphic xmlns:a="http://schemas.openxmlformats.org/drawingml/2006/main">
                  <a:graphicData uri="http://schemas.microsoft.com/office/word/2010/wordprocessingShape">
                    <wps:wsp>
                      <wps:cNvSpPr txBox="1"/>
                      <wps:spPr>
                        <a:xfrm>
                          <a:off x="0" y="0"/>
                          <a:ext cx="800100" cy="488950"/>
                        </a:xfrm>
                        <a:prstGeom prst="rect">
                          <a:avLst/>
                        </a:prstGeom>
                        <a:solidFill>
                          <a:sysClr val="window" lastClr="FFFFFF"/>
                        </a:solidFill>
                        <a:ln w="6350">
                          <a:solidFill>
                            <a:prstClr val="black"/>
                          </a:solidFill>
                        </a:ln>
                      </wps:spPr>
                      <wps:txbx>
                        <w:txbxContent>
                          <w:p w:rsidR="008205F6" w:rsidRDefault="008205F6" w:rsidP="00AD1EE9">
                            <w:r>
                              <w:t>Approval by SLT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16889" id="Text Box 15" o:spid="_x0000_s1033" type="#_x0000_t202" style="position:absolute;margin-left:246pt;margin-top:230.25pt;width:63pt;height:3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" fillcolor="window" strokeweight=".5pt">
                <v:textbox>
                  <w:txbxContent>
                    <w:p w:rsidR="008205F6" w:rsidRDefault="008205F6" w:rsidP="00AD1EE9">
                      <w:r>
                        <w:t>Approval by SLT</w:t>
                      </w:r>
                    </w:p>
                  </w:txbxContent>
                </v:textbox>
              </v:shape>
            </w:pict>
          </mc:Fallback>
        </mc:AlternateContent>
      </w:r>
      <w:r w:rsidR="008C38F0">
        <w:rPr>
          <w:b/>
          <w:noProof/>
          <w:lang w:eastAsia="en-GB"/>
        </w:rPr>
        <mc:AlternateContent>
          <mc:Choice Requires="wps">
            <w:drawing>
              <wp:anchor distT="0" distB="0" distL="114300" distR="114300" simplePos="0" relativeHeight="251703296" behindDoc="0" locked="0" layoutInCell="1" allowOverlap="1" wp14:anchorId="5308E18B" wp14:editId="77A9599A">
                <wp:simplePos x="0" y="0"/>
                <wp:positionH relativeFrom="column">
                  <wp:posOffset>1549400</wp:posOffset>
                </wp:positionH>
                <wp:positionV relativeFrom="paragraph">
                  <wp:posOffset>2378075</wp:posOffset>
                </wp:positionV>
                <wp:extent cx="3124200" cy="755650"/>
                <wp:effectExtent l="38100" t="0" r="19050" b="82550"/>
                <wp:wrapNone/>
                <wp:docPr id="130" name="Straight Arrow Connector 130"/>
                <wp:cNvGraphicFramePr/>
                <a:graphic xmlns:a="http://schemas.openxmlformats.org/drawingml/2006/main">
                  <a:graphicData uri="http://schemas.microsoft.com/office/word/2010/wordprocessingShape">
                    <wps:wsp>
                      <wps:cNvCnPr/>
                      <wps:spPr>
                        <a:xfrm flipH="1">
                          <a:off x="0" y="0"/>
                          <a:ext cx="3124200" cy="755650"/>
                        </a:xfrm>
                        <a:prstGeom prst="straightConnector1">
                          <a:avLst/>
                        </a:prstGeom>
                        <a:noFill/>
                        <a:ln w="9525"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6B6A1CD" id="Straight Arrow Connector 130" o:spid="_x0000_s1026" type="#_x0000_t32" style="position:absolute;margin-left:122pt;margin-top:187.25pt;width:246pt;height:59.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" strokecolor="red">
                <v:stroke endarrow="block"/>
              </v:shape>
            </w:pict>
          </mc:Fallback>
        </mc:AlternateContent>
      </w:r>
      <w:r w:rsidR="008C38F0">
        <w:rPr>
          <w:b/>
          <w:noProof/>
          <w:lang w:eastAsia="en-GB"/>
        </w:rPr>
        <mc:AlternateContent>
          <mc:Choice Requires="wps">
            <w:drawing>
              <wp:anchor distT="0" distB="0" distL="114300" distR="114300" simplePos="0" relativeHeight="251684864" behindDoc="0" locked="0" layoutInCell="1" allowOverlap="1" wp14:anchorId="16FA4000" wp14:editId="19760490">
                <wp:simplePos x="0" y="0"/>
                <wp:positionH relativeFrom="margin">
                  <wp:align>left</wp:align>
                </wp:positionH>
                <wp:positionV relativeFrom="paragraph">
                  <wp:posOffset>1787525</wp:posOffset>
                </wp:positionV>
                <wp:extent cx="2324100" cy="49530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2324100" cy="495300"/>
                        </a:xfrm>
                        <a:prstGeom prst="rect">
                          <a:avLst/>
                        </a:prstGeom>
                        <a:solidFill>
                          <a:schemeClr val="lt1"/>
                        </a:solidFill>
                        <a:ln w="6350">
                          <a:solidFill>
                            <a:prstClr val="black"/>
                          </a:solidFill>
                        </a:ln>
                      </wps:spPr>
                      <wps:txbx>
                        <w:txbxContent>
                          <w:p w:rsidR="008205F6" w:rsidRDefault="008205F6">
                            <w:r>
                              <w:t>Stakeholder engagement in relation to individual projects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A4000" id="Text Box 11" o:spid="_x0000_s1034" type="#_x0000_t202" style="position:absolute;margin-left:0;margin-top:140.75pt;width:183pt;height:39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" fillcolor="white [3201]" strokeweight=".5pt">
                <v:textbox>
                  <w:txbxContent>
                    <w:p w:rsidR="008205F6" w:rsidRDefault="008205F6">
                      <w:r>
                        <w:t>Stakeholder engagement in relation to individual projects</w:t>
                      </w:r>
                    </w:p>
                  </w:txbxContent>
                </v:textbox>
                <w10:wrap anchorx="margin"/>
              </v:shape>
            </w:pict>
          </mc:Fallback>
        </mc:AlternateContent>
      </w:r>
      <w:r w:rsidR="008C38F0">
        <w:rPr>
          <w:b/>
          <w:noProof/>
          <w:lang w:eastAsia="en-GB"/>
        </w:rPr>
        <mc:AlternateContent>
          <mc:Choice Requires="wps">
            <w:drawing>
              <wp:anchor distT="0" distB="0" distL="114300" distR="114300" simplePos="0" relativeHeight="251692032" behindDoc="0" locked="0" layoutInCell="1" allowOverlap="1" wp14:anchorId="5F99C381" wp14:editId="28EE18BC">
                <wp:simplePos x="0" y="0"/>
                <wp:positionH relativeFrom="margin">
                  <wp:align>left</wp:align>
                </wp:positionH>
                <wp:positionV relativeFrom="paragraph">
                  <wp:posOffset>4086225</wp:posOffset>
                </wp:positionV>
                <wp:extent cx="1397000" cy="520700"/>
                <wp:effectExtent l="0" t="0" r="12700" b="12700"/>
                <wp:wrapNone/>
                <wp:docPr id="17" name="Text Box 17"/>
                <wp:cNvGraphicFramePr/>
                <a:graphic xmlns:a="http://schemas.openxmlformats.org/drawingml/2006/main">
                  <a:graphicData uri="http://schemas.microsoft.com/office/word/2010/wordprocessingShape">
                    <wps:wsp>
                      <wps:cNvSpPr txBox="1"/>
                      <wps:spPr>
                        <a:xfrm>
                          <a:off x="0" y="0"/>
                          <a:ext cx="1397000" cy="520700"/>
                        </a:xfrm>
                        <a:prstGeom prst="rect">
                          <a:avLst/>
                        </a:prstGeom>
                        <a:solidFill>
                          <a:schemeClr val="lt1"/>
                        </a:solidFill>
                        <a:ln w="6350">
                          <a:solidFill>
                            <a:prstClr val="black"/>
                          </a:solidFill>
                        </a:ln>
                      </wps:spPr>
                      <wps:txbx>
                        <w:txbxContent>
                          <w:p w:rsidR="008205F6" w:rsidRDefault="008205F6">
                            <w:r>
                              <w:t>Procurement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9C381" id="Text Box 17" o:spid="_x0000_s1035" type="#_x0000_t202" style="position:absolute;margin-left:0;margin-top:321.75pt;width:110pt;height:41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" fillcolor="white [3201]" strokeweight=".5pt">
                <v:textbox>
                  <w:txbxContent>
                    <w:p w:rsidR="008205F6" w:rsidRDefault="008205F6">
                      <w:r>
                        <w:t>Procurement process</w:t>
                      </w:r>
                    </w:p>
                  </w:txbxContent>
                </v:textbox>
                <w10:wrap anchorx="margin"/>
              </v:shape>
            </w:pict>
          </mc:Fallback>
        </mc:AlternateContent>
      </w:r>
      <w:r w:rsidR="008C38F0">
        <w:rPr>
          <w:b/>
          <w:noProof/>
          <w:lang w:eastAsia="en-GB"/>
        </w:rPr>
        <mc:AlternateContent>
          <mc:Choice Requires="wps">
            <w:drawing>
              <wp:anchor distT="0" distB="0" distL="114300" distR="114300" simplePos="0" relativeHeight="251686912" behindDoc="0" locked="0" layoutInCell="1" allowOverlap="1" wp14:anchorId="5137BB37" wp14:editId="6215FB6E">
                <wp:simplePos x="0" y="0"/>
                <wp:positionH relativeFrom="column">
                  <wp:posOffset>6350</wp:posOffset>
                </wp:positionH>
                <wp:positionV relativeFrom="paragraph">
                  <wp:posOffset>2936875</wp:posOffset>
                </wp:positionV>
                <wp:extent cx="1397000" cy="539750"/>
                <wp:effectExtent l="0" t="0" r="12700" b="12700"/>
                <wp:wrapNone/>
                <wp:docPr id="14" name="Text Box 14"/>
                <wp:cNvGraphicFramePr/>
                <a:graphic xmlns:a="http://schemas.openxmlformats.org/drawingml/2006/main">
                  <a:graphicData uri="http://schemas.microsoft.com/office/word/2010/wordprocessingShape">
                    <wps:wsp>
                      <wps:cNvSpPr txBox="1"/>
                      <wps:spPr>
                        <a:xfrm>
                          <a:off x="0" y="0"/>
                          <a:ext cx="1397000" cy="539750"/>
                        </a:xfrm>
                        <a:prstGeom prst="rect">
                          <a:avLst/>
                        </a:prstGeom>
                        <a:solidFill>
                          <a:schemeClr val="lt1"/>
                        </a:solidFill>
                        <a:ln w="6350">
                          <a:solidFill>
                            <a:prstClr val="black"/>
                          </a:solidFill>
                        </a:ln>
                      </wps:spPr>
                      <wps:txbx>
                        <w:txbxContent>
                          <w:p w:rsidR="008205F6" w:rsidRDefault="008205F6">
                            <w:r>
                              <w:t>Outline business case for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7BB37" id="Text Box 14" o:spid="_x0000_s1036" type="#_x0000_t202" style="position:absolute;margin-left:.5pt;margin-top:231.25pt;width:110pt;height:4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" fillcolor="white [3201]" strokeweight=".5pt">
                <v:textbox>
                  <w:txbxContent>
                    <w:p w:rsidR="008205F6" w:rsidRDefault="008205F6">
                      <w:r>
                        <w:t>Outline business case for project</w:t>
                      </w:r>
                    </w:p>
                  </w:txbxContent>
                </v:textbox>
              </v:shape>
            </w:pict>
          </mc:Fallback>
        </mc:AlternateContent>
      </w:r>
      <w:r w:rsidR="008C38F0">
        <w:rPr>
          <w:b/>
          <w:noProof/>
          <w:lang w:eastAsia="en-GB"/>
        </w:rPr>
        <mc:AlternateContent>
          <mc:Choice Requires="wps">
            <w:drawing>
              <wp:anchor distT="0" distB="0" distL="114300" distR="114300" simplePos="0" relativeHeight="251681792" behindDoc="0" locked="0" layoutInCell="1" allowOverlap="1" wp14:anchorId="005B8B9F" wp14:editId="53081260">
                <wp:simplePos x="0" y="0"/>
                <wp:positionH relativeFrom="margin">
                  <wp:align>left</wp:align>
                </wp:positionH>
                <wp:positionV relativeFrom="paragraph">
                  <wp:posOffset>136525</wp:posOffset>
                </wp:positionV>
                <wp:extent cx="1346200" cy="908050"/>
                <wp:effectExtent l="0" t="0" r="25400" b="25400"/>
                <wp:wrapNone/>
                <wp:docPr id="4" name="Text Box 4"/>
                <wp:cNvGraphicFramePr/>
                <a:graphic xmlns:a="http://schemas.openxmlformats.org/drawingml/2006/main">
                  <a:graphicData uri="http://schemas.microsoft.com/office/word/2010/wordprocessingShape">
                    <wps:wsp>
                      <wps:cNvSpPr txBox="1"/>
                      <wps:spPr>
                        <a:xfrm>
                          <a:off x="0" y="0"/>
                          <a:ext cx="1346200" cy="908050"/>
                        </a:xfrm>
                        <a:prstGeom prst="rect">
                          <a:avLst/>
                        </a:prstGeom>
                        <a:solidFill>
                          <a:schemeClr val="lt1"/>
                        </a:solidFill>
                        <a:ln w="6350">
                          <a:solidFill>
                            <a:prstClr val="black"/>
                          </a:solidFill>
                        </a:ln>
                      </wps:spPr>
                      <wps:txbx>
                        <w:txbxContent>
                          <w:p w:rsidR="008205F6" w:rsidRDefault="008205F6">
                            <w:r>
                              <w:t>15-year Strategic Asset Investment Framework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B8B9F" id="Text Box 4" o:spid="_x0000_s1037" type="#_x0000_t202" style="position:absolute;margin-left:0;margin-top:10.75pt;width:106pt;height:71.5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" fillcolor="white [3201]" strokeweight=".5pt">
                <v:textbox>
                  <w:txbxContent>
                    <w:p w:rsidR="008205F6" w:rsidRDefault="008205F6">
                      <w:r>
                        <w:t>15-year Strategic Asset Investment Framework</w:t>
                      </w:r>
                    </w:p>
                  </w:txbxContent>
                </v:textbox>
                <w10:wrap anchorx="margin"/>
              </v:shape>
            </w:pict>
          </mc:Fallback>
        </mc:AlternateContent>
      </w:r>
      <w:r w:rsidR="008C38F0">
        <w:rPr>
          <w:b/>
          <w:noProof/>
          <w:lang w:eastAsia="en-GB"/>
        </w:rPr>
        <mc:AlternateContent>
          <mc:Choice Requires="wps">
            <w:drawing>
              <wp:anchor distT="0" distB="0" distL="114300" distR="114300" simplePos="0" relativeHeight="251711488" behindDoc="0" locked="0" layoutInCell="1" allowOverlap="1" wp14:anchorId="77B5CEE1" wp14:editId="034125DC">
                <wp:simplePos x="0" y="0"/>
                <wp:positionH relativeFrom="margin">
                  <wp:posOffset>1568450</wp:posOffset>
                </wp:positionH>
                <wp:positionV relativeFrom="paragraph">
                  <wp:posOffset>6638925</wp:posOffset>
                </wp:positionV>
                <wp:extent cx="400050" cy="127000"/>
                <wp:effectExtent l="0" t="19050" r="38100" b="44450"/>
                <wp:wrapNone/>
                <wp:docPr id="136" name="Right Arrow 136"/>
                <wp:cNvGraphicFramePr/>
                <a:graphic xmlns:a="http://schemas.openxmlformats.org/drawingml/2006/main">
                  <a:graphicData uri="http://schemas.microsoft.com/office/word/2010/wordprocessingShape">
                    <wps:wsp>
                      <wps:cNvSpPr/>
                      <wps:spPr>
                        <a:xfrm flipV="1">
                          <a:off x="0" y="0"/>
                          <a:ext cx="400050" cy="127000"/>
                        </a:xfrm>
                        <a:prstGeom prst="rightArrow">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C014B19" id="Right Arrow 136" o:spid="_x0000_s1026" type="#_x0000_t13" style="position:absolute;margin-left:123.5pt;margin-top:522.75pt;width:31.5pt;height:10pt;flip:y;z-index:2517114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" adj="18171" fillcolor="red" strokecolor="red" strokeweight="2pt">
                <w10:wrap anchorx="margin"/>
              </v:shape>
            </w:pict>
          </mc:Fallback>
        </mc:AlternateContent>
      </w:r>
      <w:r w:rsidR="00184AA2">
        <w:rPr>
          <w:b/>
          <w:noProof/>
          <w:lang w:eastAsia="en-GB"/>
        </w:rPr>
        <mc:AlternateContent>
          <mc:Choice Requires="wps">
            <w:drawing>
              <wp:anchor distT="0" distB="0" distL="114300" distR="114300" simplePos="0" relativeHeight="251696128" behindDoc="0" locked="0" layoutInCell="1" allowOverlap="1" wp14:anchorId="52EEAAE2" wp14:editId="291E8628">
                <wp:simplePos x="0" y="0"/>
                <wp:positionH relativeFrom="column">
                  <wp:posOffset>2057400</wp:posOffset>
                </wp:positionH>
                <wp:positionV relativeFrom="paragraph">
                  <wp:posOffset>6448425</wp:posOffset>
                </wp:positionV>
                <wp:extent cx="3657600" cy="546100"/>
                <wp:effectExtent l="0" t="0" r="19050" b="25400"/>
                <wp:wrapNone/>
                <wp:docPr id="20" name="Text Box 20"/>
                <wp:cNvGraphicFramePr/>
                <a:graphic xmlns:a="http://schemas.openxmlformats.org/drawingml/2006/main">
                  <a:graphicData uri="http://schemas.microsoft.com/office/word/2010/wordprocessingShape">
                    <wps:wsp>
                      <wps:cNvSpPr txBox="1"/>
                      <wps:spPr>
                        <a:xfrm>
                          <a:off x="0" y="0"/>
                          <a:ext cx="3657600" cy="546100"/>
                        </a:xfrm>
                        <a:prstGeom prst="rect">
                          <a:avLst/>
                        </a:prstGeom>
                        <a:solidFill>
                          <a:schemeClr val="lt1"/>
                        </a:solidFill>
                        <a:ln w="6350">
                          <a:solidFill>
                            <a:prstClr val="black"/>
                          </a:solidFill>
                        </a:ln>
                      </wps:spPr>
                      <wps:txbx>
                        <w:txbxContent>
                          <w:p w:rsidR="008205F6" w:rsidRDefault="008205F6">
                            <w:r>
                              <w:t>Appropriate oversight and scrutiny by officers / members depending on scope and scale of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EAAE2" id="Text Box 20" o:spid="_x0000_s1038" type="#_x0000_t202" style="position:absolute;margin-left:162pt;margin-top:507.75pt;width:4in;height:4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" fillcolor="white [3201]" strokeweight=".5pt">
                <v:textbox>
                  <w:txbxContent>
                    <w:p w:rsidR="008205F6" w:rsidRDefault="008205F6">
                      <w:r>
                        <w:t>Appropriate oversight and scrutiny by officers / members depending on scope and scale of project</w:t>
                      </w:r>
                    </w:p>
                  </w:txbxContent>
                </v:textbox>
              </v:shape>
            </w:pict>
          </mc:Fallback>
        </mc:AlternateContent>
      </w:r>
      <w:r w:rsidR="00184AA2">
        <w:rPr>
          <w:b/>
          <w:noProof/>
          <w:lang w:eastAsia="en-GB"/>
        </w:rPr>
        <mc:AlternateContent>
          <mc:Choice Requires="wps">
            <w:drawing>
              <wp:anchor distT="0" distB="0" distL="114300" distR="114300" simplePos="0" relativeHeight="251707392" behindDoc="0" locked="0" layoutInCell="1" allowOverlap="1" wp14:anchorId="130D6F25" wp14:editId="2DAE465D">
                <wp:simplePos x="0" y="0"/>
                <wp:positionH relativeFrom="column">
                  <wp:posOffset>666750</wp:posOffset>
                </wp:positionH>
                <wp:positionV relativeFrom="paragraph">
                  <wp:posOffset>4759325</wp:posOffset>
                </wp:positionV>
                <wp:extent cx="0" cy="260350"/>
                <wp:effectExtent l="76200" t="0" r="57150" b="63500"/>
                <wp:wrapNone/>
                <wp:docPr id="133" name="Straight Arrow Connector 133"/>
                <wp:cNvGraphicFramePr/>
                <a:graphic xmlns:a="http://schemas.openxmlformats.org/drawingml/2006/main">
                  <a:graphicData uri="http://schemas.microsoft.com/office/word/2010/wordprocessingShape">
                    <wps:wsp>
                      <wps:cNvCnPr/>
                      <wps:spPr>
                        <a:xfrm>
                          <a:off x="0" y="0"/>
                          <a:ext cx="0" cy="260350"/>
                        </a:xfrm>
                        <a:prstGeom prst="straightConnector1">
                          <a:avLst/>
                        </a:prstGeom>
                        <a:noFill/>
                        <a:ln w="9525" cap="flat" cmpd="sng" algn="ctr">
                          <a:solidFill>
                            <a:srgbClr val="FF0000"/>
                          </a:solidFill>
                          <a:prstDash val="solid"/>
                          <a:tailEnd type="triangle"/>
                        </a:ln>
                        <a:effectLst/>
                      </wps:spPr>
                      <wps:bodyPr/>
                    </wps:wsp>
                  </a:graphicData>
                </a:graphic>
              </wp:anchor>
            </w:drawing>
          </mc:Choice>
          <mc:Fallback>
            <w:pict>
              <v:shape w14:anchorId="220BC71B" id="Straight Arrow Connector 133" o:spid="_x0000_s1026" type="#_x0000_t32" style="position:absolute;margin-left:52.5pt;margin-top:374.75pt;width:0;height:20.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" strokecolor="red">
                <v:stroke endarrow="block"/>
              </v:shape>
            </w:pict>
          </mc:Fallback>
        </mc:AlternateContent>
      </w:r>
      <w:r w:rsidR="00184AA2">
        <w:rPr>
          <w:b/>
          <w:noProof/>
          <w:lang w:eastAsia="en-GB"/>
        </w:rPr>
        <mc:AlternateContent>
          <mc:Choice Requires="wps">
            <w:drawing>
              <wp:anchor distT="0" distB="0" distL="114300" distR="114300" simplePos="0" relativeHeight="251700224" behindDoc="0" locked="0" layoutInCell="1" allowOverlap="1" wp14:anchorId="5A43F65B" wp14:editId="35DFE281">
                <wp:simplePos x="0" y="0"/>
                <wp:positionH relativeFrom="column">
                  <wp:posOffset>2584450</wp:posOffset>
                </wp:positionH>
                <wp:positionV relativeFrom="paragraph">
                  <wp:posOffset>2028825</wp:posOffset>
                </wp:positionV>
                <wp:extent cx="723900" cy="0"/>
                <wp:effectExtent l="0" t="76200" r="19050" b="95250"/>
                <wp:wrapNone/>
                <wp:docPr id="128" name="Straight Arrow Connector 128"/>
                <wp:cNvGraphicFramePr/>
                <a:graphic xmlns:a="http://schemas.openxmlformats.org/drawingml/2006/main">
                  <a:graphicData uri="http://schemas.microsoft.com/office/word/2010/wordprocessingShape">
                    <wps:wsp>
                      <wps:cNvCnPr/>
                      <wps:spPr>
                        <a:xfrm>
                          <a:off x="0" y="0"/>
                          <a:ext cx="72390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52EC56" id="Straight Arrow Connector 128" o:spid="_x0000_s1026" type="#_x0000_t32" style="position:absolute;margin-left:203.5pt;margin-top:159.75pt;width:57pt;height:0;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" strokecolor="red">
                <v:stroke endarrow="block"/>
              </v:shape>
            </w:pict>
          </mc:Fallback>
        </mc:AlternateContent>
      </w:r>
      <w:r w:rsidR="00184AA2">
        <w:rPr>
          <w:b/>
          <w:noProof/>
          <w:lang w:eastAsia="en-GB"/>
        </w:rPr>
        <mc:AlternateContent>
          <mc:Choice Requires="wps">
            <w:drawing>
              <wp:anchor distT="0" distB="0" distL="114300" distR="114300" simplePos="0" relativeHeight="251699200" behindDoc="0" locked="0" layoutInCell="1" allowOverlap="1" wp14:anchorId="7C0A6EDD" wp14:editId="0616C8BC">
                <wp:simplePos x="0" y="0"/>
                <wp:positionH relativeFrom="column">
                  <wp:posOffset>3740150</wp:posOffset>
                </wp:positionH>
                <wp:positionV relativeFrom="paragraph">
                  <wp:posOffset>596265</wp:posOffset>
                </wp:positionV>
                <wp:extent cx="400050" cy="133350"/>
                <wp:effectExtent l="0" t="19050" r="38100" b="38100"/>
                <wp:wrapNone/>
                <wp:docPr id="31" name="Right Arrow 31"/>
                <wp:cNvGraphicFramePr/>
                <a:graphic xmlns:a="http://schemas.openxmlformats.org/drawingml/2006/main">
                  <a:graphicData uri="http://schemas.microsoft.com/office/word/2010/wordprocessingShape">
                    <wps:wsp>
                      <wps:cNvSpPr/>
                      <wps:spPr>
                        <a:xfrm>
                          <a:off x="0" y="0"/>
                          <a:ext cx="400050" cy="133350"/>
                        </a:xfrm>
                        <a:prstGeom prst="rightArrow">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7F6F163" id="Right Arrow 31" o:spid="_x0000_s1026" type="#_x0000_t13" style="position:absolute;margin-left:294.5pt;margin-top:46.95pt;width:31.5pt;height:10.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" adj="18000" fillcolor="red" strokecolor="red" strokeweight="2pt"/>
            </w:pict>
          </mc:Fallback>
        </mc:AlternateContent>
      </w:r>
      <w:r w:rsidR="00184AA2">
        <w:rPr>
          <w:b/>
          <w:noProof/>
          <w:lang w:eastAsia="en-GB"/>
        </w:rPr>
        <mc:AlternateContent>
          <mc:Choice Requires="wps">
            <w:drawing>
              <wp:anchor distT="0" distB="0" distL="114300" distR="114300" simplePos="0" relativeHeight="251697152" behindDoc="0" locked="0" layoutInCell="1" allowOverlap="1" wp14:anchorId="7D8F8795" wp14:editId="1EBAF591">
                <wp:simplePos x="0" y="0"/>
                <wp:positionH relativeFrom="column">
                  <wp:posOffset>1562100</wp:posOffset>
                </wp:positionH>
                <wp:positionV relativeFrom="paragraph">
                  <wp:posOffset>606425</wp:posOffset>
                </wp:positionV>
                <wp:extent cx="400050" cy="133350"/>
                <wp:effectExtent l="0" t="19050" r="38100" b="38100"/>
                <wp:wrapNone/>
                <wp:docPr id="24" name="Right Arrow 24"/>
                <wp:cNvGraphicFramePr/>
                <a:graphic xmlns:a="http://schemas.openxmlformats.org/drawingml/2006/main">
                  <a:graphicData uri="http://schemas.microsoft.com/office/word/2010/wordprocessingShape">
                    <wps:wsp>
                      <wps:cNvSpPr/>
                      <wps:spPr>
                        <a:xfrm>
                          <a:off x="0" y="0"/>
                          <a:ext cx="400050" cy="133350"/>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77D160" id="Right Arrow 24" o:spid="_x0000_s1026" type="#_x0000_t13" style="position:absolute;margin-left:123pt;margin-top:47.75pt;width:31.5pt;height:10.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" adj="18000" fillcolor="red" strokecolor="red" strokeweight="2pt"/>
            </w:pict>
          </mc:Fallback>
        </mc:AlternateContent>
      </w:r>
      <w:r w:rsidR="00184AA2">
        <w:rPr>
          <w:b/>
          <w:noProof/>
          <w:lang w:eastAsia="en-GB"/>
        </w:rPr>
        <mc:AlternateContent>
          <mc:Choice Requires="wps">
            <w:drawing>
              <wp:anchor distT="0" distB="0" distL="114300" distR="114300" simplePos="0" relativeHeight="251683840" behindDoc="0" locked="0" layoutInCell="1" allowOverlap="1" wp14:anchorId="7C07E2EF" wp14:editId="5599E542">
                <wp:simplePos x="0" y="0"/>
                <wp:positionH relativeFrom="margin">
                  <wp:align>right</wp:align>
                </wp:positionH>
                <wp:positionV relativeFrom="paragraph">
                  <wp:posOffset>403225</wp:posOffset>
                </wp:positionV>
                <wp:extent cx="1143000" cy="501650"/>
                <wp:effectExtent l="0" t="0" r="19050" b="12700"/>
                <wp:wrapNone/>
                <wp:docPr id="7" name="Text Box 7"/>
                <wp:cNvGraphicFramePr/>
                <a:graphic xmlns:a="http://schemas.openxmlformats.org/drawingml/2006/main">
                  <a:graphicData uri="http://schemas.microsoft.com/office/word/2010/wordprocessingShape">
                    <wps:wsp>
                      <wps:cNvSpPr txBox="1"/>
                      <wps:spPr>
                        <a:xfrm>
                          <a:off x="0" y="0"/>
                          <a:ext cx="1143000" cy="501650"/>
                        </a:xfrm>
                        <a:prstGeom prst="rect">
                          <a:avLst/>
                        </a:prstGeom>
                        <a:solidFill>
                          <a:schemeClr val="lt1"/>
                        </a:solidFill>
                        <a:ln w="6350">
                          <a:solidFill>
                            <a:prstClr val="black"/>
                          </a:solidFill>
                        </a:ln>
                      </wps:spPr>
                      <wps:txbx>
                        <w:txbxContent>
                          <w:p w:rsidR="008205F6" w:rsidRDefault="008205F6">
                            <w:r>
                              <w:t>Approval by Fire Authority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7E2EF" id="Text Box 7" o:spid="_x0000_s1039" type="#_x0000_t202" style="position:absolute;margin-left:38.8pt;margin-top:31.75pt;width:90pt;height:39.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" fillcolor="white [3201]" strokeweight=".5pt">
                <v:textbox>
                  <w:txbxContent>
                    <w:p w:rsidR="008205F6" w:rsidRDefault="008205F6">
                      <w:r>
                        <w:t>Approval by Fire Authority</w:t>
                      </w:r>
                    </w:p>
                  </w:txbxContent>
                </v:textbox>
                <w10:wrap anchorx="margin"/>
              </v:shape>
            </w:pict>
          </mc:Fallback>
        </mc:AlternateContent>
      </w:r>
      <w:r w:rsidR="00184AA2">
        <w:rPr>
          <w:b/>
          <w:noProof/>
          <w:lang w:eastAsia="en-GB"/>
        </w:rPr>
        <mc:AlternateContent>
          <mc:Choice Requires="wps">
            <w:drawing>
              <wp:anchor distT="0" distB="0" distL="114300" distR="114300" simplePos="0" relativeHeight="251685888" behindDoc="0" locked="0" layoutInCell="1" allowOverlap="1" wp14:anchorId="0BFCE754" wp14:editId="00432689">
                <wp:simplePos x="0" y="0"/>
                <wp:positionH relativeFrom="margin">
                  <wp:posOffset>3613150</wp:posOffset>
                </wp:positionH>
                <wp:positionV relativeFrom="paragraph">
                  <wp:posOffset>1724025</wp:posOffset>
                </wp:positionV>
                <wp:extent cx="2101850" cy="527050"/>
                <wp:effectExtent l="0" t="0" r="12700" b="25400"/>
                <wp:wrapNone/>
                <wp:docPr id="13" name="Text Box 13"/>
                <wp:cNvGraphicFramePr/>
                <a:graphic xmlns:a="http://schemas.openxmlformats.org/drawingml/2006/main">
                  <a:graphicData uri="http://schemas.microsoft.com/office/word/2010/wordprocessingShape">
                    <wps:wsp>
                      <wps:cNvSpPr txBox="1"/>
                      <wps:spPr>
                        <a:xfrm>
                          <a:off x="0" y="0"/>
                          <a:ext cx="2101850" cy="527050"/>
                        </a:xfrm>
                        <a:prstGeom prst="rect">
                          <a:avLst/>
                        </a:prstGeom>
                        <a:solidFill>
                          <a:schemeClr val="lt1"/>
                        </a:solidFill>
                        <a:ln w="6350">
                          <a:solidFill>
                            <a:prstClr val="black"/>
                          </a:solidFill>
                        </a:ln>
                      </wps:spPr>
                      <wps:txbx>
                        <w:txbxContent>
                          <w:p w:rsidR="008205F6" w:rsidRDefault="008205F6">
                            <w:r>
                              <w:t>Project proposal developed by officer working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CE754" id="Text Box 13" o:spid="_x0000_s1040" type="#_x0000_t202" style="position:absolute;margin-left:284.5pt;margin-top:135.75pt;width:165.5pt;height:41.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" fillcolor="white [3201]" strokeweight=".5pt">
                <v:textbox>
                  <w:txbxContent>
                    <w:p w:rsidR="008205F6" w:rsidRDefault="008205F6">
                      <w:r>
                        <w:t>Project proposal developed by officer working group</w:t>
                      </w:r>
                    </w:p>
                  </w:txbxContent>
                </v:textbox>
                <w10:wrap anchorx="margin"/>
              </v:shape>
            </w:pict>
          </mc:Fallback>
        </mc:AlternateContent>
      </w:r>
      <w:r w:rsidR="00184AA2">
        <w:rPr>
          <w:b/>
          <w:noProof/>
          <w:lang w:eastAsia="en-GB"/>
        </w:rPr>
        <mc:AlternateContent>
          <mc:Choice Requires="wps">
            <w:drawing>
              <wp:anchor distT="0" distB="0" distL="114300" distR="114300" simplePos="0" relativeHeight="251695104" behindDoc="0" locked="0" layoutInCell="1" allowOverlap="1" wp14:anchorId="2B29FEE8" wp14:editId="0524D969">
                <wp:simplePos x="0" y="0"/>
                <wp:positionH relativeFrom="margin">
                  <wp:align>left</wp:align>
                </wp:positionH>
                <wp:positionV relativeFrom="paragraph">
                  <wp:posOffset>6435725</wp:posOffset>
                </wp:positionV>
                <wp:extent cx="1435100" cy="546100"/>
                <wp:effectExtent l="0" t="0" r="12700" b="25400"/>
                <wp:wrapNone/>
                <wp:docPr id="19" name="Text Box 19"/>
                <wp:cNvGraphicFramePr/>
                <a:graphic xmlns:a="http://schemas.openxmlformats.org/drawingml/2006/main">
                  <a:graphicData uri="http://schemas.microsoft.com/office/word/2010/wordprocessingShape">
                    <wps:wsp>
                      <wps:cNvSpPr txBox="1"/>
                      <wps:spPr>
                        <a:xfrm>
                          <a:off x="0" y="0"/>
                          <a:ext cx="1435100" cy="546100"/>
                        </a:xfrm>
                        <a:prstGeom prst="rect">
                          <a:avLst/>
                        </a:prstGeom>
                        <a:solidFill>
                          <a:schemeClr val="lt1"/>
                        </a:solidFill>
                        <a:ln w="6350">
                          <a:solidFill>
                            <a:prstClr val="black"/>
                          </a:solidFill>
                        </a:ln>
                      </wps:spPr>
                      <wps:txbx>
                        <w:txbxContent>
                          <w:p w:rsidR="008205F6" w:rsidRDefault="008205F6">
                            <w:r>
                              <w:t>Project implementation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29FEE8" id="Text Box 19" o:spid="_x0000_s1041" type="#_x0000_t202" style="position:absolute;margin-left:0;margin-top:506.75pt;width:113pt;height:43pt;z-index:2516951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" fillcolor="white [3201]" strokeweight=".5pt">
                <v:textbox>
                  <w:txbxContent>
                    <w:p w:rsidR="008205F6" w:rsidRDefault="008205F6">
                      <w:r>
                        <w:t>Project implementation</w:t>
                      </w:r>
                    </w:p>
                  </w:txbxContent>
                </v:textbox>
                <w10:wrap anchorx="margin"/>
              </v:shape>
            </w:pict>
          </mc:Fallback>
        </mc:AlternateContent>
      </w:r>
    </w:p>
    <w:p w:rsidR="00183A35" w:rsidRDefault="00183A35"/>
    <w:p w:rsidR="00183A35" w:rsidRDefault="00183A35"/>
    <w:p w:rsidR="00746D68" w:rsidRDefault="00746D68"/>
    <w:p w:rsidR="00746D68" w:rsidRDefault="00746D68"/>
    <w:p w:rsidR="00746D68" w:rsidRDefault="00746D68"/>
    <w:p w:rsidR="00746D68" w:rsidRDefault="00746D68" w:rsidP="00746D68"/>
    <w:p w:rsidR="00746D68" w:rsidRDefault="00746D68"/>
    <w:p w:rsidR="00746D68" w:rsidRDefault="00746D68"/>
    <w:p w:rsidR="00746D68" w:rsidRDefault="00746D68"/>
    <w:p w:rsidR="00746D68" w:rsidRDefault="00746D68"/>
    <w:p w:rsidR="00746D68" w:rsidRDefault="00175D00" w:rsidP="00175D00">
      <w:pPr>
        <w:tabs>
          <w:tab w:val="left" w:pos="1320"/>
        </w:tabs>
      </w:pPr>
      <w:r>
        <w:tab/>
      </w:r>
    </w:p>
    <w:p w:rsidR="00746D68" w:rsidRDefault="00746D68"/>
    <w:p w:rsidR="00746D68" w:rsidRDefault="00746D68" w:rsidP="00746D68">
      <w:pPr>
        <w:tabs>
          <w:tab w:val="left" w:pos="3096"/>
        </w:tabs>
      </w:pPr>
    </w:p>
    <w:p w:rsidR="00746D68" w:rsidRDefault="00746D68"/>
    <w:p w:rsidR="00746D68" w:rsidRDefault="00746D68"/>
    <w:p w:rsidR="00746D68" w:rsidRDefault="00746D68"/>
    <w:p w:rsidR="00746D68" w:rsidRDefault="00746D68"/>
    <w:p w:rsidR="00746D68" w:rsidRDefault="00746D68"/>
    <w:p w:rsidR="00746D68" w:rsidRDefault="00746D68"/>
    <w:p w:rsidR="00746D68" w:rsidRDefault="00746D68"/>
    <w:p w:rsidR="00746D68" w:rsidRDefault="00746D68"/>
    <w:p w:rsidR="00746D68" w:rsidRDefault="00746D68"/>
    <w:p w:rsidR="00746D68" w:rsidRDefault="00746D68"/>
    <w:p w:rsidR="00183A35" w:rsidRDefault="00BC6A0A" w:rsidP="00746D68">
      <w:pPr>
        <w:jc w:val="center"/>
      </w:pPr>
      <w:r>
        <w:rPr>
          <w:rFonts w:eastAsia="Arial" w:cs="Arial"/>
          <w:noProof/>
          <w:sz w:val="22"/>
          <w:szCs w:val="22"/>
          <w:lang w:eastAsia="en-GB"/>
        </w:rPr>
        <w:lastRenderedPageBreak/>
        <w:drawing>
          <wp:anchor distT="0" distB="0" distL="114300" distR="114300" simplePos="0" relativeHeight="251672576" behindDoc="0" locked="0" layoutInCell="1" allowOverlap="1" wp14:anchorId="71B54BD0" wp14:editId="532A4D04">
            <wp:simplePos x="0" y="0"/>
            <wp:positionH relativeFrom="margin">
              <wp:align>center</wp:align>
            </wp:positionH>
            <wp:positionV relativeFrom="margin">
              <wp:posOffset>8635351</wp:posOffset>
            </wp:positionV>
            <wp:extent cx="5105400" cy="525780"/>
            <wp:effectExtent l="0" t="0" r="0" b="762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ocial Media Footer.png"/>
                    <pic:cNvPicPr/>
                  </pic:nvPicPr>
                  <pic:blipFill rotWithShape="1">
                    <a:blip r:embed="rId38"/>
                    <a:srcRect r="6392"/>
                    <a:stretch/>
                  </pic:blipFill>
                  <pic:spPr bwMode="auto">
                    <a:xfrm>
                      <a:off x="0" y="0"/>
                      <a:ext cx="5105400" cy="525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0A46" w:rsidRPr="003D0A46">
        <w:rPr>
          <w:rFonts w:eastAsia="Arial" w:cs="Arial"/>
          <w:noProof/>
          <w:sz w:val="22"/>
          <w:szCs w:val="22"/>
          <w:lang w:eastAsia="en-GB"/>
        </w:rPr>
        <mc:AlternateContent>
          <mc:Choice Requires="wps">
            <w:drawing>
              <wp:anchor distT="0" distB="0" distL="114300" distR="114300" simplePos="0" relativeHeight="251668480" behindDoc="1" locked="0" layoutInCell="1" allowOverlap="1" wp14:anchorId="18D9865F" wp14:editId="6C049DE9">
                <wp:simplePos x="0" y="0"/>
                <wp:positionH relativeFrom="page">
                  <wp:posOffset>-22860</wp:posOffset>
                </wp:positionH>
                <wp:positionV relativeFrom="page">
                  <wp:posOffset>7620</wp:posOffset>
                </wp:positionV>
                <wp:extent cx="7613650" cy="10692130"/>
                <wp:effectExtent l="0" t="0" r="6350" b="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650" cy="10692130"/>
                        </a:xfrm>
                        <a:prstGeom prst="rect">
                          <a:avLst/>
                        </a:prstGeom>
                        <a:solidFill>
                          <a:srgbClr val="E9312B"/>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CD3CD3" id="Rectangle 3" o:spid="_x0000_s1026" style="position:absolute;margin-left:-1.8pt;margin-top:.6pt;width:599.5pt;height:841.9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" fillcolor="#e9312b" stroked="f">
                <w10:wrap anchorx="page" anchory="page"/>
              </v:rect>
            </w:pict>
          </mc:Fallback>
        </mc:AlternateContent>
      </w:r>
    </w:p>
    <w:sectPr w:rsidR="00183A35" w:rsidSect="00110083">
      <w:headerReference w:type="even" r:id="rId39"/>
      <w:headerReference w:type="default" r:id="rId40"/>
      <w:headerReference w:type="first" r:id="rId41"/>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05F6" w:rsidRDefault="008205F6" w:rsidP="0099200F">
      <w:pPr>
        <w:spacing w:after="0" w:line="240" w:lineRule="auto"/>
      </w:pPr>
      <w:r>
        <w:separator/>
      </w:r>
    </w:p>
  </w:endnote>
  <w:endnote w:type="continuationSeparator" w:id="0">
    <w:p w:rsidR="008205F6" w:rsidRDefault="008205F6" w:rsidP="00992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5F6" w:rsidRPr="00CD0F91" w:rsidRDefault="008205F6">
    <w:pPr>
      <w:pStyle w:val="Footer"/>
      <w:rPr>
        <w:b/>
      </w:rPr>
    </w:pPr>
    <w:r>
      <w:rPr>
        <w:noProof/>
        <w:lang w:eastAsia="en-GB"/>
      </w:rPr>
      <w:drawing>
        <wp:anchor distT="0" distB="0" distL="0" distR="0" simplePos="0" relativeHeight="251657728" behindDoc="0" locked="0" layoutInCell="1" allowOverlap="1" wp14:anchorId="049464CE" wp14:editId="4BEBF7D9">
          <wp:simplePos x="0" y="0"/>
          <wp:positionH relativeFrom="page">
            <wp:posOffset>6736715</wp:posOffset>
          </wp:positionH>
          <wp:positionV relativeFrom="paragraph">
            <wp:posOffset>5362</wp:posOffset>
          </wp:positionV>
          <wp:extent cx="237296" cy="162001"/>
          <wp:effectExtent l="0" t="0" r="0" b="0"/>
          <wp:wrapNone/>
          <wp:docPr id="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5.png"/>
                  <pic:cNvPicPr/>
                </pic:nvPicPr>
                <pic:blipFill>
                  <a:blip r:embed="rId1" cstate="print"/>
                  <a:stretch>
                    <a:fillRect/>
                  </a:stretch>
                </pic:blipFill>
                <pic:spPr>
                  <a:xfrm>
                    <a:off x="0" y="0"/>
                    <a:ext cx="237296" cy="162001"/>
                  </a:xfrm>
                  <a:prstGeom prst="rect">
                    <a:avLst/>
                  </a:prstGeom>
                </pic:spPr>
              </pic:pic>
            </a:graphicData>
          </a:graphic>
        </wp:anchor>
      </w:drawing>
    </w:r>
    <w:r>
      <w:tab/>
    </w:r>
    <w:r>
      <w:tab/>
      <w:t xml:space="preserve"> 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5F6" w:rsidRPr="00ED1E37" w:rsidRDefault="008205F6">
    <w:pPr>
      <w:pStyle w:val="Footer"/>
      <w:rPr>
        <w:b/>
      </w:rPr>
    </w:pPr>
    <w:r>
      <w:rPr>
        <w:noProof/>
        <w:lang w:eastAsia="en-GB"/>
      </w:rPr>
      <w:drawing>
        <wp:anchor distT="0" distB="0" distL="0" distR="0" simplePos="0" relativeHeight="251654656" behindDoc="0" locked="0" layoutInCell="1" allowOverlap="1" wp14:anchorId="0C8DA276" wp14:editId="309E4D5B">
          <wp:simplePos x="0" y="0"/>
          <wp:positionH relativeFrom="page">
            <wp:posOffset>6736715</wp:posOffset>
          </wp:positionH>
          <wp:positionV relativeFrom="paragraph">
            <wp:posOffset>5362</wp:posOffset>
          </wp:positionV>
          <wp:extent cx="237296" cy="162001"/>
          <wp:effectExtent l="0" t="0" r="0" b="0"/>
          <wp:wrapNone/>
          <wp:docPr id="2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5.png"/>
                  <pic:cNvPicPr/>
                </pic:nvPicPr>
                <pic:blipFill>
                  <a:blip r:embed="rId1" cstate="print"/>
                  <a:stretch>
                    <a:fillRect/>
                  </a:stretch>
                </pic:blipFill>
                <pic:spPr>
                  <a:xfrm>
                    <a:off x="0" y="0"/>
                    <a:ext cx="237296" cy="162001"/>
                  </a:xfrm>
                  <a:prstGeom prst="rect">
                    <a:avLst/>
                  </a:prstGeom>
                </pic:spPr>
              </pic:pic>
            </a:graphicData>
          </a:graphic>
        </wp:anchor>
      </w:drawing>
    </w:r>
    <w:r>
      <w:tab/>
    </w:r>
    <w:r>
      <w:tab/>
      <w:t xml:space="preserve"> </w:t>
    </w:r>
    <w:r w:rsidRPr="00ED1E37">
      <w:rPr>
        <w:b/>
        <w:color w:val="FF0000"/>
      </w:rPr>
      <w:fldChar w:fldCharType="begin"/>
    </w:r>
    <w:r w:rsidRPr="00ED1E37">
      <w:rPr>
        <w:b/>
        <w:color w:val="FF0000"/>
      </w:rPr>
      <w:instrText xml:space="preserve"> PAGE   \* MERGEFORMAT </w:instrText>
    </w:r>
    <w:r w:rsidRPr="00ED1E37">
      <w:rPr>
        <w:b/>
        <w:color w:val="FF0000"/>
      </w:rPr>
      <w:fldChar w:fldCharType="separate"/>
    </w:r>
    <w:r w:rsidR="00030DA9">
      <w:rPr>
        <w:b/>
        <w:noProof/>
        <w:color w:val="FF0000"/>
      </w:rPr>
      <w:t>1</w:t>
    </w:r>
    <w:r w:rsidRPr="00ED1E37">
      <w:rPr>
        <w:b/>
        <w:noProof/>
        <w:color w:val="FF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5F6" w:rsidRDefault="008205F6" w:rsidP="00F27000">
    <w:pPr>
      <w:pStyle w:val="Footer"/>
      <w:jc w:val="center"/>
      <w:rPr>
        <w:b/>
        <w:color w:val="FF0000"/>
      </w:rPr>
    </w:pPr>
  </w:p>
  <w:p w:rsidR="008205F6" w:rsidRDefault="008205F6" w:rsidP="00F27000">
    <w:pPr>
      <w:pStyle w:val="Footer"/>
      <w:jc w:val="center"/>
      <w:rPr>
        <w:b/>
        <w:color w:val="FF0000"/>
      </w:rPr>
    </w:pPr>
    <w:r>
      <w:rPr>
        <w:noProof/>
        <w:lang w:eastAsia="en-GB"/>
      </w:rPr>
      <mc:AlternateContent>
        <mc:Choice Requires="wps">
          <w:drawing>
            <wp:anchor distT="0" distB="0" distL="114300" distR="114300" simplePos="0" relativeHeight="251661824" behindDoc="0" locked="0" layoutInCell="1" allowOverlap="1" wp14:anchorId="3EF7670A" wp14:editId="3438CB5E">
              <wp:simplePos x="0" y="0"/>
              <wp:positionH relativeFrom="margin">
                <wp:posOffset>0</wp:posOffset>
              </wp:positionH>
              <wp:positionV relativeFrom="paragraph">
                <wp:posOffset>0</wp:posOffset>
              </wp:positionV>
              <wp:extent cx="6038491" cy="0"/>
              <wp:effectExtent l="0" t="0" r="19685" b="19050"/>
              <wp:wrapNone/>
              <wp:docPr id="192" name="Straight Connector 192"/>
              <wp:cNvGraphicFramePr/>
              <a:graphic xmlns:a="http://schemas.openxmlformats.org/drawingml/2006/main">
                <a:graphicData uri="http://schemas.microsoft.com/office/word/2010/wordprocessingShape">
                  <wps:wsp>
                    <wps:cNvCnPr/>
                    <wps:spPr>
                      <a:xfrm>
                        <a:off x="0" y="0"/>
                        <a:ext cx="6038491" cy="0"/>
                      </a:xfrm>
                      <a:prstGeom prst="line">
                        <a:avLst/>
                      </a:prstGeom>
                      <a:noFill/>
                      <a:ln w="9525" cap="flat" cmpd="sng" algn="ctr">
                        <a:solidFill>
                          <a:srgbClr val="FF0000"/>
                        </a:solidFill>
                        <a:prstDash val="solid"/>
                      </a:ln>
                      <a:effectLst/>
                    </wps:spPr>
                    <wps:bodyPr/>
                  </wps:wsp>
                </a:graphicData>
              </a:graphic>
              <wp14:sizeRelH relativeFrom="margin">
                <wp14:pctWidth>0</wp14:pctWidth>
              </wp14:sizeRelH>
            </wp:anchor>
          </w:drawing>
        </mc:Choice>
        <mc:Fallback>
          <w:pict>
            <v:line w14:anchorId="459F80D6" id="Straight Connector 192" o:spid="_x0000_s1026" style="position:absolute;z-index:2516618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0" to="475.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" strokecolor="red">
              <w10:wrap anchorx="margin"/>
            </v:line>
          </w:pict>
        </mc:Fallback>
      </mc:AlternateContent>
    </w:r>
  </w:p>
  <w:p w:rsidR="008205F6" w:rsidRPr="00CD0F91" w:rsidRDefault="008205F6" w:rsidP="00F27000">
    <w:pPr>
      <w:pStyle w:val="Footer"/>
      <w:jc w:val="center"/>
      <w:rPr>
        <w:b/>
      </w:rPr>
    </w:pPr>
    <w:r>
      <w:rPr>
        <w:noProof/>
        <w:lang w:eastAsia="en-GB"/>
      </w:rPr>
      <w:drawing>
        <wp:anchor distT="0" distB="0" distL="0" distR="0" simplePos="0" relativeHeight="251659776" behindDoc="0" locked="0" layoutInCell="1" allowOverlap="1" wp14:anchorId="64F5B46E" wp14:editId="4117C5F0">
          <wp:simplePos x="0" y="0"/>
          <wp:positionH relativeFrom="page">
            <wp:posOffset>6736715</wp:posOffset>
          </wp:positionH>
          <wp:positionV relativeFrom="paragraph">
            <wp:posOffset>5362</wp:posOffset>
          </wp:positionV>
          <wp:extent cx="237296" cy="162001"/>
          <wp:effectExtent l="0" t="0" r="0" b="0"/>
          <wp:wrapNone/>
          <wp:docPr id="15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5.png"/>
                  <pic:cNvPicPr/>
                </pic:nvPicPr>
                <pic:blipFill>
                  <a:blip r:embed="rId1" cstate="print"/>
                  <a:stretch>
                    <a:fillRect/>
                  </a:stretch>
                </pic:blipFill>
                <pic:spPr>
                  <a:xfrm>
                    <a:off x="0" y="0"/>
                    <a:ext cx="237296" cy="162001"/>
                  </a:xfrm>
                  <a:prstGeom prst="rect">
                    <a:avLst/>
                  </a:prstGeom>
                </pic:spPr>
              </pic:pic>
            </a:graphicData>
          </a:graphic>
        </wp:anchor>
      </w:drawing>
    </w:r>
    <w:r w:rsidRPr="00ED1E37">
      <w:rPr>
        <w:b/>
        <w:color w:val="FF0000"/>
      </w:rPr>
      <w:fldChar w:fldCharType="begin"/>
    </w:r>
    <w:r w:rsidRPr="00ED1E37">
      <w:rPr>
        <w:b/>
        <w:color w:val="FF0000"/>
      </w:rPr>
      <w:instrText xml:space="preserve"> PAGE   \* MERGEFORMAT </w:instrText>
    </w:r>
    <w:r w:rsidRPr="00ED1E37">
      <w:rPr>
        <w:b/>
        <w:color w:val="FF0000"/>
      </w:rPr>
      <w:fldChar w:fldCharType="separate"/>
    </w:r>
    <w:r w:rsidR="00030DA9">
      <w:rPr>
        <w:b/>
        <w:noProof/>
        <w:color w:val="FF0000"/>
      </w:rPr>
      <w:t>10</w:t>
    </w:r>
    <w:r w:rsidRPr="00ED1E37">
      <w:rPr>
        <w:b/>
        <w:noProof/>
        <w:color w:val="FF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5F6" w:rsidRPr="00CD0F91" w:rsidRDefault="008205F6" w:rsidP="00CD0F91">
    <w:pPr>
      <w:pStyle w:val="Footer"/>
      <w:rPr>
        <w:b/>
      </w:rPr>
    </w:pPr>
    <w:r>
      <w:tab/>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05F6" w:rsidRDefault="008205F6" w:rsidP="0099200F">
      <w:pPr>
        <w:spacing w:after="0" w:line="240" w:lineRule="auto"/>
      </w:pPr>
      <w:r>
        <w:separator/>
      </w:r>
    </w:p>
  </w:footnote>
  <w:footnote w:type="continuationSeparator" w:id="0">
    <w:p w:rsidR="008205F6" w:rsidRDefault="008205F6" w:rsidP="009920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5F6" w:rsidRDefault="008205F6" w:rsidP="009A30F1">
    <w:pPr>
      <w:pStyle w:val="Header"/>
      <w:rPr>
        <w:color w:val="FF0000"/>
      </w:rPr>
    </w:pPr>
    <w:r>
      <w:tab/>
    </w:r>
    <w:r>
      <w:tab/>
    </w:r>
    <w:r w:rsidRPr="0099200F">
      <w:rPr>
        <w:color w:val="FF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5F6" w:rsidRDefault="008205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5F6" w:rsidRPr="00147839" w:rsidRDefault="008205F6" w:rsidP="0031121A">
    <w:pPr>
      <w:pStyle w:val="Header"/>
      <w:tabs>
        <w:tab w:val="left" w:pos="1970"/>
        <w:tab w:val="right" w:pos="9475"/>
      </w:tabs>
      <w:rPr>
        <w:color w:val="FF0000"/>
      </w:rPr>
    </w:pPr>
    <w:r>
      <w:rPr>
        <w:rFonts w:ascii="Calibri" w:eastAsia="Times New Roman" w:hAnsi="Calibri" w:cs="Times New Roman"/>
        <w:noProof/>
        <w:sz w:val="22"/>
        <w:szCs w:val="22"/>
        <w:lang w:eastAsia="en-GB"/>
      </w:rPr>
      <w:drawing>
        <wp:inline distT="0" distB="0" distL="0" distR="0" wp14:anchorId="440A5BC9" wp14:editId="5C70074C">
          <wp:extent cx="647700" cy="681212"/>
          <wp:effectExtent l="0" t="0" r="0" b="508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BFA-badge New Blue.png"/>
                  <pic:cNvPicPr/>
                </pic:nvPicPr>
                <pic:blipFill>
                  <a:blip r:embed="rId1">
                    <a:extLst>
                      <a:ext uri="{28A0092B-C50C-407E-A947-70E740481C1C}">
                        <a14:useLocalDpi xmlns:a14="http://schemas.microsoft.com/office/drawing/2010/main" val="0"/>
                      </a:ext>
                    </a:extLst>
                  </a:blip>
                  <a:stretch>
                    <a:fillRect/>
                  </a:stretch>
                </pic:blipFill>
                <pic:spPr>
                  <a:xfrm>
                    <a:off x="0" y="0"/>
                    <a:ext cx="647700" cy="681212"/>
                  </a:xfrm>
                  <a:prstGeom prst="rect">
                    <a:avLst/>
                  </a:prstGeom>
                </pic:spPr>
              </pic:pic>
            </a:graphicData>
          </a:graphic>
        </wp:inline>
      </w:drawing>
    </w:r>
    <w:r>
      <w:tab/>
    </w:r>
    <w:r>
      <w:tab/>
    </w:r>
    <w:r>
      <w:tab/>
    </w:r>
    <w:r>
      <w:rPr>
        <w:color w:val="FF0000"/>
      </w:rPr>
      <w:t>February 2022</w:t>
    </w:r>
    <w:r>
      <w:rPr>
        <w:color w:val="FF0000"/>
      </w:rPr>
      <w:tab/>
    </w:r>
  </w:p>
  <w:p w:rsidR="008205F6" w:rsidRDefault="008205F6" w:rsidP="0031121A">
    <w:pPr>
      <w:pStyle w:val="Header"/>
      <w:tabs>
        <w:tab w:val="clear" w:pos="4513"/>
        <w:tab w:val="clear" w:pos="9026"/>
        <w:tab w:val="right" w:pos="9475"/>
      </w:tabs>
    </w:pPr>
    <w:r>
      <w:rPr>
        <w:noProof/>
        <w:lang w:eastAsia="en-GB"/>
      </w:rPr>
      <mc:AlternateContent>
        <mc:Choice Requires="wps">
          <w:drawing>
            <wp:anchor distT="0" distB="0" distL="114300" distR="114300" simplePos="0" relativeHeight="251656704" behindDoc="0" locked="0" layoutInCell="1" allowOverlap="1" wp14:anchorId="50D4C587" wp14:editId="0DAA9A7F">
              <wp:simplePos x="0" y="0"/>
              <wp:positionH relativeFrom="margin">
                <wp:align>left</wp:align>
              </wp:positionH>
              <wp:positionV relativeFrom="paragraph">
                <wp:posOffset>116636</wp:posOffset>
              </wp:positionV>
              <wp:extent cx="6038491" cy="0"/>
              <wp:effectExtent l="0" t="0" r="19685" b="19050"/>
              <wp:wrapNone/>
              <wp:docPr id="134" name="Straight Connector 134"/>
              <wp:cNvGraphicFramePr/>
              <a:graphic xmlns:a="http://schemas.openxmlformats.org/drawingml/2006/main">
                <a:graphicData uri="http://schemas.microsoft.com/office/word/2010/wordprocessingShape">
                  <wps:wsp>
                    <wps:cNvCnPr/>
                    <wps:spPr>
                      <a:xfrm>
                        <a:off x="0" y="0"/>
                        <a:ext cx="6038491" cy="0"/>
                      </a:xfrm>
                      <a:prstGeom prst="line">
                        <a:avLst/>
                      </a:prstGeom>
                      <a:ln>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30ED2EF4" id="Straight Connector 134" o:spid="_x0000_s1026" style="position:absolute;z-index:25165670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2pt" to="475.4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" strokecolor="red">
              <w10:wrap anchorx="margin"/>
            </v:line>
          </w:pict>
        </mc:Fallback>
      </mc:AlternateContent>
    </w:r>
    <w:r>
      <w:tab/>
    </w:r>
  </w:p>
  <w:p w:rsidR="008205F6" w:rsidRDefault="008205F6" w:rsidP="0031121A">
    <w:pPr>
      <w:pStyle w:val="Header"/>
      <w:tabs>
        <w:tab w:val="clear" w:pos="4513"/>
        <w:tab w:val="clear" w:pos="9026"/>
        <w:tab w:val="right" w:pos="9475"/>
      </w:tab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5F6" w:rsidRDefault="008205F6" w:rsidP="009A30F1">
    <w:pPr>
      <w:pStyle w:val="Header"/>
      <w:rPr>
        <w:color w:val="FF0000"/>
      </w:rPr>
    </w:pPr>
    <w:r>
      <w:tab/>
    </w:r>
    <w:r>
      <w:tab/>
    </w:r>
    <w:r w:rsidRPr="0099200F">
      <w:rPr>
        <w:color w:val="FF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5F6" w:rsidRDefault="008205F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5F6" w:rsidRDefault="008205F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5F6" w:rsidRPr="00183A35" w:rsidRDefault="008205F6" w:rsidP="00183A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7A00F6B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7.55pt;height:25.65pt" o:bullet="t">
        <v:imagedata r:id="rId1" o:title="chevron"/>
      </v:shape>
    </w:pict>
  </w:numPicBullet>
  <w:abstractNum w:abstractNumId="0" w15:restartNumberingAfterBreak="0">
    <w:nsid w:val="0BD22595"/>
    <w:multiLevelType w:val="hybridMultilevel"/>
    <w:tmpl w:val="D7045222"/>
    <w:lvl w:ilvl="0" w:tplc="AE5438DE">
      <w:start w:val="1"/>
      <w:numFmt w:val="decimal"/>
      <w:lvlText w:val="%1."/>
      <w:lvlJc w:val="left"/>
      <w:pPr>
        <w:ind w:left="720" w:hanging="360"/>
      </w:pPr>
      <w:rPr>
        <w:rFonts w:ascii="Arial" w:hAnsi="Arial" w:hint="default"/>
        <w:b/>
        <w:i w:val="0"/>
        <w:color w:val="FF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0F3BDE"/>
    <w:multiLevelType w:val="hybridMultilevel"/>
    <w:tmpl w:val="C38ED6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A92C30"/>
    <w:multiLevelType w:val="hybridMultilevel"/>
    <w:tmpl w:val="46827B30"/>
    <w:lvl w:ilvl="0" w:tplc="FAF65BD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43D21"/>
    <w:multiLevelType w:val="hybridMultilevel"/>
    <w:tmpl w:val="ED241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E012AE"/>
    <w:multiLevelType w:val="hybridMultilevel"/>
    <w:tmpl w:val="B00EA3F0"/>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5" w15:restartNumberingAfterBreak="0">
    <w:nsid w:val="1A2D6514"/>
    <w:multiLevelType w:val="hybridMultilevel"/>
    <w:tmpl w:val="0E86A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170221"/>
    <w:multiLevelType w:val="hybridMultilevel"/>
    <w:tmpl w:val="AD1C8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AA13E8"/>
    <w:multiLevelType w:val="hybridMultilevel"/>
    <w:tmpl w:val="A808E1BE"/>
    <w:lvl w:ilvl="0" w:tplc="B10217C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053882"/>
    <w:multiLevelType w:val="hybridMultilevel"/>
    <w:tmpl w:val="1826E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4C5A85"/>
    <w:multiLevelType w:val="hybridMultilevel"/>
    <w:tmpl w:val="9BDA8F82"/>
    <w:lvl w:ilvl="0" w:tplc="F53CA51E">
      <w:start w:val="1"/>
      <w:numFmt w:val="decimal"/>
      <w:lvlText w:val="%1."/>
      <w:lvlJc w:val="left"/>
      <w:pPr>
        <w:ind w:left="720" w:hanging="360"/>
      </w:pPr>
      <w:rPr>
        <w:rFonts w:ascii="Calibri-Light" w:hAnsi="Calibri-Light" w:cs="Calibri-Light" w:hint="default"/>
        <w:color w:val="C0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BF264D"/>
    <w:multiLevelType w:val="hybridMultilevel"/>
    <w:tmpl w:val="0F2EA66A"/>
    <w:lvl w:ilvl="0" w:tplc="08090001">
      <w:start w:val="1"/>
      <w:numFmt w:val="bullet"/>
      <w:lvlText w:val=""/>
      <w:lvlJc w:val="left"/>
      <w:pPr>
        <w:ind w:left="908" w:hanging="360"/>
      </w:pPr>
      <w:rPr>
        <w:rFonts w:ascii="Symbol" w:hAnsi="Symbol" w:hint="default"/>
      </w:rPr>
    </w:lvl>
    <w:lvl w:ilvl="1" w:tplc="08090003">
      <w:start w:val="1"/>
      <w:numFmt w:val="bullet"/>
      <w:lvlText w:val="o"/>
      <w:lvlJc w:val="left"/>
      <w:pPr>
        <w:ind w:left="1628" w:hanging="360"/>
      </w:pPr>
      <w:rPr>
        <w:rFonts w:ascii="Courier New" w:hAnsi="Courier New" w:cs="Courier New" w:hint="default"/>
      </w:rPr>
    </w:lvl>
    <w:lvl w:ilvl="2" w:tplc="08090005" w:tentative="1">
      <w:start w:val="1"/>
      <w:numFmt w:val="bullet"/>
      <w:lvlText w:val=""/>
      <w:lvlJc w:val="left"/>
      <w:pPr>
        <w:ind w:left="2348" w:hanging="360"/>
      </w:pPr>
      <w:rPr>
        <w:rFonts w:ascii="Wingdings" w:hAnsi="Wingdings" w:hint="default"/>
      </w:rPr>
    </w:lvl>
    <w:lvl w:ilvl="3" w:tplc="08090001" w:tentative="1">
      <w:start w:val="1"/>
      <w:numFmt w:val="bullet"/>
      <w:lvlText w:val=""/>
      <w:lvlJc w:val="left"/>
      <w:pPr>
        <w:ind w:left="3068" w:hanging="360"/>
      </w:pPr>
      <w:rPr>
        <w:rFonts w:ascii="Symbol" w:hAnsi="Symbol" w:hint="default"/>
      </w:rPr>
    </w:lvl>
    <w:lvl w:ilvl="4" w:tplc="08090003" w:tentative="1">
      <w:start w:val="1"/>
      <w:numFmt w:val="bullet"/>
      <w:lvlText w:val="o"/>
      <w:lvlJc w:val="left"/>
      <w:pPr>
        <w:ind w:left="3788" w:hanging="360"/>
      </w:pPr>
      <w:rPr>
        <w:rFonts w:ascii="Courier New" w:hAnsi="Courier New" w:cs="Courier New" w:hint="default"/>
      </w:rPr>
    </w:lvl>
    <w:lvl w:ilvl="5" w:tplc="08090005" w:tentative="1">
      <w:start w:val="1"/>
      <w:numFmt w:val="bullet"/>
      <w:lvlText w:val=""/>
      <w:lvlJc w:val="left"/>
      <w:pPr>
        <w:ind w:left="4508" w:hanging="360"/>
      </w:pPr>
      <w:rPr>
        <w:rFonts w:ascii="Wingdings" w:hAnsi="Wingdings" w:hint="default"/>
      </w:rPr>
    </w:lvl>
    <w:lvl w:ilvl="6" w:tplc="08090001" w:tentative="1">
      <w:start w:val="1"/>
      <w:numFmt w:val="bullet"/>
      <w:lvlText w:val=""/>
      <w:lvlJc w:val="left"/>
      <w:pPr>
        <w:ind w:left="5228" w:hanging="360"/>
      </w:pPr>
      <w:rPr>
        <w:rFonts w:ascii="Symbol" w:hAnsi="Symbol" w:hint="default"/>
      </w:rPr>
    </w:lvl>
    <w:lvl w:ilvl="7" w:tplc="08090003" w:tentative="1">
      <w:start w:val="1"/>
      <w:numFmt w:val="bullet"/>
      <w:lvlText w:val="o"/>
      <w:lvlJc w:val="left"/>
      <w:pPr>
        <w:ind w:left="5948" w:hanging="360"/>
      </w:pPr>
      <w:rPr>
        <w:rFonts w:ascii="Courier New" w:hAnsi="Courier New" w:cs="Courier New" w:hint="default"/>
      </w:rPr>
    </w:lvl>
    <w:lvl w:ilvl="8" w:tplc="08090005" w:tentative="1">
      <w:start w:val="1"/>
      <w:numFmt w:val="bullet"/>
      <w:lvlText w:val=""/>
      <w:lvlJc w:val="left"/>
      <w:pPr>
        <w:ind w:left="6668" w:hanging="360"/>
      </w:pPr>
      <w:rPr>
        <w:rFonts w:ascii="Wingdings" w:hAnsi="Wingdings" w:hint="default"/>
      </w:rPr>
    </w:lvl>
  </w:abstractNum>
  <w:abstractNum w:abstractNumId="11" w15:restartNumberingAfterBreak="0">
    <w:nsid w:val="32A04FF8"/>
    <w:multiLevelType w:val="hybridMultilevel"/>
    <w:tmpl w:val="2E606504"/>
    <w:lvl w:ilvl="0" w:tplc="04090001">
      <w:start w:val="1"/>
      <w:numFmt w:val="bullet"/>
      <w:lvlText w:val=""/>
      <w:lvlJc w:val="left"/>
      <w:pPr>
        <w:tabs>
          <w:tab w:val="num" w:pos="731"/>
        </w:tabs>
        <w:ind w:left="731" w:hanging="360"/>
      </w:pPr>
      <w:rPr>
        <w:rFonts w:ascii="Symbol" w:hAnsi="Symbol" w:hint="default"/>
      </w:rPr>
    </w:lvl>
    <w:lvl w:ilvl="1" w:tplc="04090003" w:tentative="1">
      <w:start w:val="1"/>
      <w:numFmt w:val="bullet"/>
      <w:lvlText w:val="o"/>
      <w:lvlJc w:val="left"/>
      <w:pPr>
        <w:tabs>
          <w:tab w:val="num" w:pos="1451"/>
        </w:tabs>
        <w:ind w:left="1451" w:hanging="360"/>
      </w:pPr>
      <w:rPr>
        <w:rFonts w:ascii="Courier New" w:hAnsi="Courier New" w:cs="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cs="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cs="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12" w15:restartNumberingAfterBreak="0">
    <w:nsid w:val="32A0620B"/>
    <w:multiLevelType w:val="hybridMultilevel"/>
    <w:tmpl w:val="0BECA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547A56"/>
    <w:multiLevelType w:val="hybridMultilevel"/>
    <w:tmpl w:val="C6320E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633FEE"/>
    <w:multiLevelType w:val="hybridMultilevel"/>
    <w:tmpl w:val="8F9CD58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A4809B2"/>
    <w:multiLevelType w:val="hybridMultilevel"/>
    <w:tmpl w:val="6B6A3876"/>
    <w:lvl w:ilvl="0" w:tplc="88FC9B9C">
      <w:start w:val="1"/>
      <w:numFmt w:val="decimal"/>
      <w:lvlText w:val="%1."/>
      <w:lvlJc w:val="left"/>
      <w:pPr>
        <w:ind w:left="720" w:hanging="360"/>
      </w:pPr>
      <w:rPr>
        <w:rFonts w:ascii="Calibri-Light" w:hAnsi="Calibri-Light" w:cs="Calibri-Light" w:hint="default"/>
        <w:color w:val="C0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72251C"/>
    <w:multiLevelType w:val="hybridMultilevel"/>
    <w:tmpl w:val="D76E46A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1B19A1"/>
    <w:multiLevelType w:val="hybridMultilevel"/>
    <w:tmpl w:val="E84C67EE"/>
    <w:lvl w:ilvl="0" w:tplc="B10217C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0E022B"/>
    <w:multiLevelType w:val="hybridMultilevel"/>
    <w:tmpl w:val="8EB8C412"/>
    <w:lvl w:ilvl="0" w:tplc="87F4FB3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3709AC"/>
    <w:multiLevelType w:val="hybridMultilevel"/>
    <w:tmpl w:val="663CA7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6950E36"/>
    <w:multiLevelType w:val="hybridMultilevel"/>
    <w:tmpl w:val="A282E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A956C4"/>
    <w:multiLevelType w:val="hybridMultilevel"/>
    <w:tmpl w:val="ADD0B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C20E28"/>
    <w:multiLevelType w:val="hybridMultilevel"/>
    <w:tmpl w:val="68FABBC2"/>
    <w:lvl w:ilvl="0" w:tplc="B10217CE">
      <w:start w:val="1"/>
      <w:numFmt w:val="bullet"/>
      <w:lvlText w:val=""/>
      <w:lvlPicBulletId w:val="0"/>
      <w:lvlJc w:val="left"/>
      <w:pPr>
        <w:ind w:left="862" w:hanging="360"/>
      </w:pPr>
      <w:rPr>
        <w:rFonts w:ascii="Symbol" w:hAnsi="Symbol" w:hint="default"/>
        <w:color w:val="auto"/>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3" w15:restartNumberingAfterBreak="0">
    <w:nsid w:val="4E1D7F88"/>
    <w:multiLevelType w:val="hybridMultilevel"/>
    <w:tmpl w:val="AA6EA9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036826"/>
    <w:multiLevelType w:val="hybridMultilevel"/>
    <w:tmpl w:val="68748848"/>
    <w:lvl w:ilvl="0" w:tplc="0809000F">
      <w:start w:val="1"/>
      <w:numFmt w:val="decimal"/>
      <w:lvlText w:val="%1."/>
      <w:lvlJc w:val="left"/>
      <w:pPr>
        <w:ind w:left="2280" w:hanging="360"/>
      </w:pPr>
    </w:lvl>
    <w:lvl w:ilvl="1" w:tplc="08090019">
      <w:start w:val="1"/>
      <w:numFmt w:val="lowerLetter"/>
      <w:lvlText w:val="%2."/>
      <w:lvlJc w:val="left"/>
      <w:pPr>
        <w:ind w:left="3000" w:hanging="360"/>
      </w:pPr>
    </w:lvl>
    <w:lvl w:ilvl="2" w:tplc="0809001B" w:tentative="1">
      <w:start w:val="1"/>
      <w:numFmt w:val="lowerRoman"/>
      <w:lvlText w:val="%3."/>
      <w:lvlJc w:val="right"/>
      <w:pPr>
        <w:ind w:left="3720" w:hanging="180"/>
      </w:pPr>
    </w:lvl>
    <w:lvl w:ilvl="3" w:tplc="0809000F" w:tentative="1">
      <w:start w:val="1"/>
      <w:numFmt w:val="decimal"/>
      <w:lvlText w:val="%4."/>
      <w:lvlJc w:val="left"/>
      <w:pPr>
        <w:ind w:left="4440" w:hanging="360"/>
      </w:pPr>
    </w:lvl>
    <w:lvl w:ilvl="4" w:tplc="08090019" w:tentative="1">
      <w:start w:val="1"/>
      <w:numFmt w:val="lowerLetter"/>
      <w:lvlText w:val="%5."/>
      <w:lvlJc w:val="left"/>
      <w:pPr>
        <w:ind w:left="5160" w:hanging="360"/>
      </w:pPr>
    </w:lvl>
    <w:lvl w:ilvl="5" w:tplc="0809001B" w:tentative="1">
      <w:start w:val="1"/>
      <w:numFmt w:val="lowerRoman"/>
      <w:lvlText w:val="%6."/>
      <w:lvlJc w:val="right"/>
      <w:pPr>
        <w:ind w:left="5880" w:hanging="180"/>
      </w:pPr>
    </w:lvl>
    <w:lvl w:ilvl="6" w:tplc="0809000F" w:tentative="1">
      <w:start w:val="1"/>
      <w:numFmt w:val="decimal"/>
      <w:lvlText w:val="%7."/>
      <w:lvlJc w:val="left"/>
      <w:pPr>
        <w:ind w:left="6600" w:hanging="360"/>
      </w:pPr>
    </w:lvl>
    <w:lvl w:ilvl="7" w:tplc="08090019" w:tentative="1">
      <w:start w:val="1"/>
      <w:numFmt w:val="lowerLetter"/>
      <w:lvlText w:val="%8."/>
      <w:lvlJc w:val="left"/>
      <w:pPr>
        <w:ind w:left="7320" w:hanging="360"/>
      </w:pPr>
    </w:lvl>
    <w:lvl w:ilvl="8" w:tplc="0809001B" w:tentative="1">
      <w:start w:val="1"/>
      <w:numFmt w:val="lowerRoman"/>
      <w:lvlText w:val="%9."/>
      <w:lvlJc w:val="right"/>
      <w:pPr>
        <w:ind w:left="8040" w:hanging="180"/>
      </w:pPr>
    </w:lvl>
  </w:abstractNum>
  <w:abstractNum w:abstractNumId="25" w15:restartNumberingAfterBreak="0">
    <w:nsid w:val="59DD356E"/>
    <w:multiLevelType w:val="hybridMultilevel"/>
    <w:tmpl w:val="F96EB318"/>
    <w:lvl w:ilvl="0" w:tplc="B95CAB32">
      <w:start w:val="1"/>
      <w:numFmt w:val="decimal"/>
      <w:lvlText w:val="%1."/>
      <w:lvlJc w:val="left"/>
      <w:pPr>
        <w:ind w:left="720" w:hanging="360"/>
      </w:pPr>
      <w:rPr>
        <w:rFonts w:ascii="Calibri-Light" w:hAnsi="Calibri-Light" w:cs="Calibri-Light" w:hint="default"/>
        <w:color w:val="1F3763"/>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A13383"/>
    <w:multiLevelType w:val="hybridMultilevel"/>
    <w:tmpl w:val="C8EC7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1E57B8"/>
    <w:multiLevelType w:val="hybridMultilevel"/>
    <w:tmpl w:val="C7F4649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3214049"/>
    <w:multiLevelType w:val="hybridMultilevel"/>
    <w:tmpl w:val="BFB8AC60"/>
    <w:lvl w:ilvl="0" w:tplc="B10217C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DD0999"/>
    <w:multiLevelType w:val="hybridMultilevel"/>
    <w:tmpl w:val="AD1CB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BE12BE"/>
    <w:multiLevelType w:val="hybridMultilevel"/>
    <w:tmpl w:val="68748848"/>
    <w:lvl w:ilvl="0" w:tplc="0809000F">
      <w:start w:val="1"/>
      <w:numFmt w:val="decimal"/>
      <w:lvlText w:val="%1."/>
      <w:lvlJc w:val="left"/>
      <w:pPr>
        <w:ind w:left="2280" w:hanging="360"/>
      </w:pPr>
    </w:lvl>
    <w:lvl w:ilvl="1" w:tplc="08090019">
      <w:start w:val="1"/>
      <w:numFmt w:val="lowerLetter"/>
      <w:lvlText w:val="%2."/>
      <w:lvlJc w:val="left"/>
      <w:pPr>
        <w:ind w:left="3000" w:hanging="360"/>
      </w:pPr>
    </w:lvl>
    <w:lvl w:ilvl="2" w:tplc="0809001B" w:tentative="1">
      <w:start w:val="1"/>
      <w:numFmt w:val="lowerRoman"/>
      <w:lvlText w:val="%3."/>
      <w:lvlJc w:val="right"/>
      <w:pPr>
        <w:ind w:left="3720" w:hanging="180"/>
      </w:pPr>
    </w:lvl>
    <w:lvl w:ilvl="3" w:tplc="0809000F" w:tentative="1">
      <w:start w:val="1"/>
      <w:numFmt w:val="decimal"/>
      <w:lvlText w:val="%4."/>
      <w:lvlJc w:val="left"/>
      <w:pPr>
        <w:ind w:left="4440" w:hanging="360"/>
      </w:pPr>
    </w:lvl>
    <w:lvl w:ilvl="4" w:tplc="08090019" w:tentative="1">
      <w:start w:val="1"/>
      <w:numFmt w:val="lowerLetter"/>
      <w:lvlText w:val="%5."/>
      <w:lvlJc w:val="left"/>
      <w:pPr>
        <w:ind w:left="5160" w:hanging="360"/>
      </w:pPr>
    </w:lvl>
    <w:lvl w:ilvl="5" w:tplc="0809001B" w:tentative="1">
      <w:start w:val="1"/>
      <w:numFmt w:val="lowerRoman"/>
      <w:lvlText w:val="%6."/>
      <w:lvlJc w:val="right"/>
      <w:pPr>
        <w:ind w:left="5880" w:hanging="180"/>
      </w:pPr>
    </w:lvl>
    <w:lvl w:ilvl="6" w:tplc="0809000F" w:tentative="1">
      <w:start w:val="1"/>
      <w:numFmt w:val="decimal"/>
      <w:lvlText w:val="%7."/>
      <w:lvlJc w:val="left"/>
      <w:pPr>
        <w:ind w:left="6600" w:hanging="360"/>
      </w:pPr>
    </w:lvl>
    <w:lvl w:ilvl="7" w:tplc="08090019" w:tentative="1">
      <w:start w:val="1"/>
      <w:numFmt w:val="lowerLetter"/>
      <w:lvlText w:val="%8."/>
      <w:lvlJc w:val="left"/>
      <w:pPr>
        <w:ind w:left="7320" w:hanging="360"/>
      </w:pPr>
    </w:lvl>
    <w:lvl w:ilvl="8" w:tplc="0809001B" w:tentative="1">
      <w:start w:val="1"/>
      <w:numFmt w:val="lowerRoman"/>
      <w:lvlText w:val="%9."/>
      <w:lvlJc w:val="right"/>
      <w:pPr>
        <w:ind w:left="8040" w:hanging="180"/>
      </w:pPr>
    </w:lvl>
  </w:abstractNum>
  <w:abstractNum w:abstractNumId="31" w15:restartNumberingAfterBreak="0">
    <w:nsid w:val="6B334F48"/>
    <w:multiLevelType w:val="hybridMultilevel"/>
    <w:tmpl w:val="4C04CD90"/>
    <w:lvl w:ilvl="0" w:tplc="B95CAB32">
      <w:start w:val="1"/>
      <w:numFmt w:val="decimal"/>
      <w:lvlText w:val="%1."/>
      <w:lvlJc w:val="left"/>
      <w:pPr>
        <w:ind w:left="720" w:hanging="360"/>
      </w:pPr>
      <w:rPr>
        <w:rFonts w:ascii="Calibri-Light" w:hAnsi="Calibri-Light" w:cs="Calibri-Light" w:hint="default"/>
        <w:color w:val="1F3763"/>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EAA515A"/>
    <w:multiLevelType w:val="hybridMultilevel"/>
    <w:tmpl w:val="5A108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531CF6"/>
    <w:multiLevelType w:val="hybridMultilevel"/>
    <w:tmpl w:val="9DA2D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5F79F9"/>
    <w:multiLevelType w:val="hybridMultilevel"/>
    <w:tmpl w:val="1850FA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14"/>
  </w:num>
  <w:num w:numId="4">
    <w:abstractNumId w:val="21"/>
  </w:num>
  <w:num w:numId="5">
    <w:abstractNumId w:val="2"/>
  </w:num>
  <w:num w:numId="6">
    <w:abstractNumId w:val="32"/>
  </w:num>
  <w:num w:numId="7">
    <w:abstractNumId w:val="10"/>
  </w:num>
  <w:num w:numId="8">
    <w:abstractNumId w:val="29"/>
  </w:num>
  <w:num w:numId="9">
    <w:abstractNumId w:val="20"/>
  </w:num>
  <w:num w:numId="10">
    <w:abstractNumId w:val="19"/>
  </w:num>
  <w:num w:numId="11">
    <w:abstractNumId w:val="17"/>
  </w:num>
  <w:num w:numId="12">
    <w:abstractNumId w:val="24"/>
  </w:num>
  <w:num w:numId="13">
    <w:abstractNumId w:val="12"/>
  </w:num>
  <w:num w:numId="14">
    <w:abstractNumId w:val="5"/>
  </w:num>
  <w:num w:numId="15">
    <w:abstractNumId w:val="8"/>
  </w:num>
  <w:num w:numId="16">
    <w:abstractNumId w:val="4"/>
  </w:num>
  <w:num w:numId="17">
    <w:abstractNumId w:val="11"/>
  </w:num>
  <w:num w:numId="18">
    <w:abstractNumId w:val="27"/>
  </w:num>
  <w:num w:numId="19">
    <w:abstractNumId w:val="30"/>
  </w:num>
  <w:num w:numId="20">
    <w:abstractNumId w:val="22"/>
  </w:num>
  <w:num w:numId="21">
    <w:abstractNumId w:val="28"/>
  </w:num>
  <w:num w:numId="22">
    <w:abstractNumId w:val="7"/>
  </w:num>
  <w:num w:numId="23">
    <w:abstractNumId w:val="34"/>
  </w:num>
  <w:num w:numId="24">
    <w:abstractNumId w:val="13"/>
  </w:num>
  <w:num w:numId="25">
    <w:abstractNumId w:val="3"/>
  </w:num>
  <w:num w:numId="26">
    <w:abstractNumId w:val="6"/>
  </w:num>
  <w:num w:numId="27">
    <w:abstractNumId w:val="31"/>
  </w:num>
  <w:num w:numId="28">
    <w:abstractNumId w:val="25"/>
  </w:num>
  <w:num w:numId="29">
    <w:abstractNumId w:val="9"/>
  </w:num>
  <w:num w:numId="30">
    <w:abstractNumId w:val="15"/>
  </w:num>
  <w:num w:numId="31">
    <w:abstractNumId w:val="33"/>
  </w:num>
  <w:num w:numId="32">
    <w:abstractNumId w:val="23"/>
  </w:num>
  <w:num w:numId="33">
    <w:abstractNumId w:val="18"/>
  </w:num>
  <w:num w:numId="34">
    <w:abstractNumId w:val="26"/>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39A"/>
    <w:rsid w:val="00003414"/>
    <w:rsid w:val="00003B56"/>
    <w:rsid w:val="000177C4"/>
    <w:rsid w:val="00020C28"/>
    <w:rsid w:val="000243F9"/>
    <w:rsid w:val="00030DA9"/>
    <w:rsid w:val="000420E7"/>
    <w:rsid w:val="000446EF"/>
    <w:rsid w:val="000523FC"/>
    <w:rsid w:val="00052A38"/>
    <w:rsid w:val="00062347"/>
    <w:rsid w:val="00063312"/>
    <w:rsid w:val="00063457"/>
    <w:rsid w:val="00065DF8"/>
    <w:rsid w:val="000676A8"/>
    <w:rsid w:val="00067C3F"/>
    <w:rsid w:val="00067E3C"/>
    <w:rsid w:val="000726AD"/>
    <w:rsid w:val="00080066"/>
    <w:rsid w:val="00083A3D"/>
    <w:rsid w:val="000842EB"/>
    <w:rsid w:val="00091225"/>
    <w:rsid w:val="000A36CF"/>
    <w:rsid w:val="000A7C4A"/>
    <w:rsid w:val="000B4266"/>
    <w:rsid w:val="000C3AB1"/>
    <w:rsid w:val="000C54EB"/>
    <w:rsid w:val="000C56DD"/>
    <w:rsid w:val="000F408F"/>
    <w:rsid w:val="000F6E71"/>
    <w:rsid w:val="00110083"/>
    <w:rsid w:val="00115185"/>
    <w:rsid w:val="0011576D"/>
    <w:rsid w:val="00115FBB"/>
    <w:rsid w:val="00116051"/>
    <w:rsid w:val="001247D8"/>
    <w:rsid w:val="00125678"/>
    <w:rsid w:val="00131F02"/>
    <w:rsid w:val="00135890"/>
    <w:rsid w:val="00135D5D"/>
    <w:rsid w:val="00137D3B"/>
    <w:rsid w:val="00140D64"/>
    <w:rsid w:val="00142575"/>
    <w:rsid w:val="00147839"/>
    <w:rsid w:val="00153B88"/>
    <w:rsid w:val="001553B1"/>
    <w:rsid w:val="001576DC"/>
    <w:rsid w:val="00166A43"/>
    <w:rsid w:val="00170579"/>
    <w:rsid w:val="00175D00"/>
    <w:rsid w:val="0017641D"/>
    <w:rsid w:val="00181D79"/>
    <w:rsid w:val="00183A35"/>
    <w:rsid w:val="00184AA2"/>
    <w:rsid w:val="001935A9"/>
    <w:rsid w:val="001966A4"/>
    <w:rsid w:val="00196B00"/>
    <w:rsid w:val="001B2849"/>
    <w:rsid w:val="001B39DA"/>
    <w:rsid w:val="001D045E"/>
    <w:rsid w:val="001D12BC"/>
    <w:rsid w:val="001D6212"/>
    <w:rsid w:val="001E4149"/>
    <w:rsid w:val="001E485C"/>
    <w:rsid w:val="001E56EA"/>
    <w:rsid w:val="001F1C94"/>
    <w:rsid w:val="001F5F3E"/>
    <w:rsid w:val="001F7036"/>
    <w:rsid w:val="001F7E7D"/>
    <w:rsid w:val="00206DFF"/>
    <w:rsid w:val="002073BD"/>
    <w:rsid w:val="00212A8A"/>
    <w:rsid w:val="00214384"/>
    <w:rsid w:val="0021519C"/>
    <w:rsid w:val="00244F0D"/>
    <w:rsid w:val="00257654"/>
    <w:rsid w:val="00257884"/>
    <w:rsid w:val="0026139A"/>
    <w:rsid w:val="00263F7F"/>
    <w:rsid w:val="002650AC"/>
    <w:rsid w:val="00280541"/>
    <w:rsid w:val="00281FA0"/>
    <w:rsid w:val="00290B8B"/>
    <w:rsid w:val="002910C1"/>
    <w:rsid w:val="00291F3C"/>
    <w:rsid w:val="00295C4D"/>
    <w:rsid w:val="00295CF0"/>
    <w:rsid w:val="002A1A07"/>
    <w:rsid w:val="002A33AA"/>
    <w:rsid w:val="002A6E40"/>
    <w:rsid w:val="002B0429"/>
    <w:rsid w:val="002C39EB"/>
    <w:rsid w:val="002C495D"/>
    <w:rsid w:val="002C6073"/>
    <w:rsid w:val="002D3D39"/>
    <w:rsid w:val="002D5FA8"/>
    <w:rsid w:val="002D6A4A"/>
    <w:rsid w:val="002E0B59"/>
    <w:rsid w:val="002F4E1D"/>
    <w:rsid w:val="0030741F"/>
    <w:rsid w:val="00310F24"/>
    <w:rsid w:val="0031121A"/>
    <w:rsid w:val="0032397A"/>
    <w:rsid w:val="00331499"/>
    <w:rsid w:val="003314D2"/>
    <w:rsid w:val="003317DA"/>
    <w:rsid w:val="00362DC9"/>
    <w:rsid w:val="00370899"/>
    <w:rsid w:val="00375CA7"/>
    <w:rsid w:val="00383E29"/>
    <w:rsid w:val="00385527"/>
    <w:rsid w:val="003928D1"/>
    <w:rsid w:val="00395560"/>
    <w:rsid w:val="003A088E"/>
    <w:rsid w:val="003A5BFA"/>
    <w:rsid w:val="003B2EE5"/>
    <w:rsid w:val="003B46CD"/>
    <w:rsid w:val="003C79E1"/>
    <w:rsid w:val="003D0A46"/>
    <w:rsid w:val="003E38C1"/>
    <w:rsid w:val="003F01DB"/>
    <w:rsid w:val="004044FB"/>
    <w:rsid w:val="004075D6"/>
    <w:rsid w:val="00410DE5"/>
    <w:rsid w:val="00417915"/>
    <w:rsid w:val="0042320A"/>
    <w:rsid w:val="00430543"/>
    <w:rsid w:val="004308A8"/>
    <w:rsid w:val="00433FFE"/>
    <w:rsid w:val="00441DED"/>
    <w:rsid w:val="0045087A"/>
    <w:rsid w:val="00451FAB"/>
    <w:rsid w:val="00462B48"/>
    <w:rsid w:val="004668B7"/>
    <w:rsid w:val="00467C3B"/>
    <w:rsid w:val="0049752C"/>
    <w:rsid w:val="004975F1"/>
    <w:rsid w:val="004A7982"/>
    <w:rsid w:val="004B4E1A"/>
    <w:rsid w:val="004B68B3"/>
    <w:rsid w:val="004C042F"/>
    <w:rsid w:val="004D1C68"/>
    <w:rsid w:val="004E526C"/>
    <w:rsid w:val="004F16AA"/>
    <w:rsid w:val="004F2847"/>
    <w:rsid w:val="004F361D"/>
    <w:rsid w:val="004F615A"/>
    <w:rsid w:val="0050113D"/>
    <w:rsid w:val="00505626"/>
    <w:rsid w:val="0051490A"/>
    <w:rsid w:val="005149AE"/>
    <w:rsid w:val="00515CA2"/>
    <w:rsid w:val="00516F8B"/>
    <w:rsid w:val="00526863"/>
    <w:rsid w:val="00531D41"/>
    <w:rsid w:val="005354D2"/>
    <w:rsid w:val="00537759"/>
    <w:rsid w:val="00537DCF"/>
    <w:rsid w:val="0054329D"/>
    <w:rsid w:val="0054404C"/>
    <w:rsid w:val="00562DE4"/>
    <w:rsid w:val="00565945"/>
    <w:rsid w:val="005715CD"/>
    <w:rsid w:val="00573636"/>
    <w:rsid w:val="00573ADC"/>
    <w:rsid w:val="0058770F"/>
    <w:rsid w:val="00591A69"/>
    <w:rsid w:val="0059385D"/>
    <w:rsid w:val="005A0F13"/>
    <w:rsid w:val="005A6CD9"/>
    <w:rsid w:val="005B329C"/>
    <w:rsid w:val="005B6FDC"/>
    <w:rsid w:val="005C5428"/>
    <w:rsid w:val="005C6D92"/>
    <w:rsid w:val="005D0B85"/>
    <w:rsid w:val="005D5E09"/>
    <w:rsid w:val="005D5FAE"/>
    <w:rsid w:val="005E628A"/>
    <w:rsid w:val="005E705F"/>
    <w:rsid w:val="005E70F7"/>
    <w:rsid w:val="005F028C"/>
    <w:rsid w:val="005F34C2"/>
    <w:rsid w:val="006042BA"/>
    <w:rsid w:val="00604B19"/>
    <w:rsid w:val="00621421"/>
    <w:rsid w:val="00622D1B"/>
    <w:rsid w:val="006339FB"/>
    <w:rsid w:val="00635FD1"/>
    <w:rsid w:val="006375E0"/>
    <w:rsid w:val="00637EF0"/>
    <w:rsid w:val="00641C70"/>
    <w:rsid w:val="006424C6"/>
    <w:rsid w:val="00642762"/>
    <w:rsid w:val="00656A83"/>
    <w:rsid w:val="00666FB3"/>
    <w:rsid w:val="00671264"/>
    <w:rsid w:val="00684778"/>
    <w:rsid w:val="00684ED3"/>
    <w:rsid w:val="00685E14"/>
    <w:rsid w:val="00686212"/>
    <w:rsid w:val="00690C72"/>
    <w:rsid w:val="0069657E"/>
    <w:rsid w:val="006A0B1D"/>
    <w:rsid w:val="006A0BE4"/>
    <w:rsid w:val="006A3777"/>
    <w:rsid w:val="006A404C"/>
    <w:rsid w:val="006A6974"/>
    <w:rsid w:val="006B0C85"/>
    <w:rsid w:val="006B4F92"/>
    <w:rsid w:val="006C06DA"/>
    <w:rsid w:val="006C06FD"/>
    <w:rsid w:val="006C1BAA"/>
    <w:rsid w:val="006D2274"/>
    <w:rsid w:val="006D4BF1"/>
    <w:rsid w:val="006E2F11"/>
    <w:rsid w:val="006F12A6"/>
    <w:rsid w:val="006F5BA0"/>
    <w:rsid w:val="006F5F8B"/>
    <w:rsid w:val="006F7781"/>
    <w:rsid w:val="006F79A6"/>
    <w:rsid w:val="00706C58"/>
    <w:rsid w:val="007164C6"/>
    <w:rsid w:val="00721EAB"/>
    <w:rsid w:val="007229C9"/>
    <w:rsid w:val="00732495"/>
    <w:rsid w:val="0073377D"/>
    <w:rsid w:val="00734AE7"/>
    <w:rsid w:val="00746D68"/>
    <w:rsid w:val="00762C5A"/>
    <w:rsid w:val="00762FA3"/>
    <w:rsid w:val="00780C23"/>
    <w:rsid w:val="00782C4B"/>
    <w:rsid w:val="00786C21"/>
    <w:rsid w:val="00787605"/>
    <w:rsid w:val="00790AD3"/>
    <w:rsid w:val="00790B17"/>
    <w:rsid w:val="00794625"/>
    <w:rsid w:val="00794F00"/>
    <w:rsid w:val="007A502A"/>
    <w:rsid w:val="007A53A5"/>
    <w:rsid w:val="007A556A"/>
    <w:rsid w:val="007A5750"/>
    <w:rsid w:val="007B44F5"/>
    <w:rsid w:val="007D0253"/>
    <w:rsid w:val="007E0742"/>
    <w:rsid w:val="007E14A3"/>
    <w:rsid w:val="007E233E"/>
    <w:rsid w:val="007E5849"/>
    <w:rsid w:val="007F059A"/>
    <w:rsid w:val="007F4CAC"/>
    <w:rsid w:val="007F4F42"/>
    <w:rsid w:val="007F55C4"/>
    <w:rsid w:val="00800772"/>
    <w:rsid w:val="0080487D"/>
    <w:rsid w:val="00805646"/>
    <w:rsid w:val="0081372A"/>
    <w:rsid w:val="00813811"/>
    <w:rsid w:val="00816262"/>
    <w:rsid w:val="008171C9"/>
    <w:rsid w:val="008205F6"/>
    <w:rsid w:val="00827AAA"/>
    <w:rsid w:val="00835457"/>
    <w:rsid w:val="00841D6C"/>
    <w:rsid w:val="008538DA"/>
    <w:rsid w:val="00856DEA"/>
    <w:rsid w:val="00880376"/>
    <w:rsid w:val="00881C68"/>
    <w:rsid w:val="00885158"/>
    <w:rsid w:val="008867BC"/>
    <w:rsid w:val="00887005"/>
    <w:rsid w:val="00895FE3"/>
    <w:rsid w:val="008A112E"/>
    <w:rsid w:val="008A5D27"/>
    <w:rsid w:val="008B09E4"/>
    <w:rsid w:val="008B1D61"/>
    <w:rsid w:val="008B4282"/>
    <w:rsid w:val="008B5041"/>
    <w:rsid w:val="008B7B97"/>
    <w:rsid w:val="008C2544"/>
    <w:rsid w:val="008C38F0"/>
    <w:rsid w:val="008C6B50"/>
    <w:rsid w:val="008D3436"/>
    <w:rsid w:val="008D737E"/>
    <w:rsid w:val="008F12F7"/>
    <w:rsid w:val="008F770B"/>
    <w:rsid w:val="00902950"/>
    <w:rsid w:val="0090408D"/>
    <w:rsid w:val="00905AD5"/>
    <w:rsid w:val="0092613E"/>
    <w:rsid w:val="00927F9E"/>
    <w:rsid w:val="0093426E"/>
    <w:rsid w:val="009440CF"/>
    <w:rsid w:val="0095665F"/>
    <w:rsid w:val="0095785D"/>
    <w:rsid w:val="009624EC"/>
    <w:rsid w:val="00972DC6"/>
    <w:rsid w:val="009749C1"/>
    <w:rsid w:val="00975A21"/>
    <w:rsid w:val="0098658E"/>
    <w:rsid w:val="009866BA"/>
    <w:rsid w:val="009909AF"/>
    <w:rsid w:val="0099149A"/>
    <w:rsid w:val="0099200F"/>
    <w:rsid w:val="00995B4C"/>
    <w:rsid w:val="00995C78"/>
    <w:rsid w:val="009A0E6D"/>
    <w:rsid w:val="009A30F1"/>
    <w:rsid w:val="009B6A93"/>
    <w:rsid w:val="009C01FB"/>
    <w:rsid w:val="009C026B"/>
    <w:rsid w:val="009C2EA8"/>
    <w:rsid w:val="009C550C"/>
    <w:rsid w:val="009E18B7"/>
    <w:rsid w:val="009E3626"/>
    <w:rsid w:val="009E388B"/>
    <w:rsid w:val="009E3DD4"/>
    <w:rsid w:val="009F0CEC"/>
    <w:rsid w:val="009F623C"/>
    <w:rsid w:val="00A010D1"/>
    <w:rsid w:val="00A02C35"/>
    <w:rsid w:val="00A07955"/>
    <w:rsid w:val="00A111F8"/>
    <w:rsid w:val="00A157B9"/>
    <w:rsid w:val="00A20FFE"/>
    <w:rsid w:val="00A278A9"/>
    <w:rsid w:val="00A30A2C"/>
    <w:rsid w:val="00A30AD2"/>
    <w:rsid w:val="00A34FD7"/>
    <w:rsid w:val="00A41DCE"/>
    <w:rsid w:val="00A55989"/>
    <w:rsid w:val="00A57281"/>
    <w:rsid w:val="00A610B9"/>
    <w:rsid w:val="00A620FF"/>
    <w:rsid w:val="00A822FB"/>
    <w:rsid w:val="00A840AF"/>
    <w:rsid w:val="00A84C68"/>
    <w:rsid w:val="00A9286C"/>
    <w:rsid w:val="00AA6785"/>
    <w:rsid w:val="00AC07E5"/>
    <w:rsid w:val="00AC1FB5"/>
    <w:rsid w:val="00AC530A"/>
    <w:rsid w:val="00AD1EE9"/>
    <w:rsid w:val="00AD66C3"/>
    <w:rsid w:val="00AE1445"/>
    <w:rsid w:val="00AE254C"/>
    <w:rsid w:val="00AE5839"/>
    <w:rsid w:val="00AE7321"/>
    <w:rsid w:val="00AF109F"/>
    <w:rsid w:val="00AF1276"/>
    <w:rsid w:val="00AF417F"/>
    <w:rsid w:val="00AF6668"/>
    <w:rsid w:val="00AF751D"/>
    <w:rsid w:val="00B04EB1"/>
    <w:rsid w:val="00B15D1E"/>
    <w:rsid w:val="00B3312D"/>
    <w:rsid w:val="00B42EB6"/>
    <w:rsid w:val="00B46A63"/>
    <w:rsid w:val="00B47178"/>
    <w:rsid w:val="00B47786"/>
    <w:rsid w:val="00B516B6"/>
    <w:rsid w:val="00B5473D"/>
    <w:rsid w:val="00B5685C"/>
    <w:rsid w:val="00B63A32"/>
    <w:rsid w:val="00B67A45"/>
    <w:rsid w:val="00B7633D"/>
    <w:rsid w:val="00B76554"/>
    <w:rsid w:val="00B77EC0"/>
    <w:rsid w:val="00B80A1B"/>
    <w:rsid w:val="00B821AF"/>
    <w:rsid w:val="00B84A64"/>
    <w:rsid w:val="00B84B49"/>
    <w:rsid w:val="00B84B62"/>
    <w:rsid w:val="00B90B16"/>
    <w:rsid w:val="00B911F9"/>
    <w:rsid w:val="00BA05CB"/>
    <w:rsid w:val="00BA30CD"/>
    <w:rsid w:val="00BA475B"/>
    <w:rsid w:val="00BB5AB8"/>
    <w:rsid w:val="00BB6A70"/>
    <w:rsid w:val="00BC0EAE"/>
    <w:rsid w:val="00BC54CE"/>
    <w:rsid w:val="00BC5571"/>
    <w:rsid w:val="00BC6A0A"/>
    <w:rsid w:val="00BE09CD"/>
    <w:rsid w:val="00BE1BDD"/>
    <w:rsid w:val="00BE2F4E"/>
    <w:rsid w:val="00BE531D"/>
    <w:rsid w:val="00BF187E"/>
    <w:rsid w:val="00BF27A1"/>
    <w:rsid w:val="00C036FB"/>
    <w:rsid w:val="00C10B06"/>
    <w:rsid w:val="00C20AA2"/>
    <w:rsid w:val="00C2172E"/>
    <w:rsid w:val="00C24F30"/>
    <w:rsid w:val="00C4104A"/>
    <w:rsid w:val="00C42843"/>
    <w:rsid w:val="00C669AD"/>
    <w:rsid w:val="00C70FE0"/>
    <w:rsid w:val="00C772D5"/>
    <w:rsid w:val="00C96B70"/>
    <w:rsid w:val="00C96C90"/>
    <w:rsid w:val="00CA1243"/>
    <w:rsid w:val="00CA2681"/>
    <w:rsid w:val="00CA2B2E"/>
    <w:rsid w:val="00CA39FF"/>
    <w:rsid w:val="00CA3CF6"/>
    <w:rsid w:val="00CA57A3"/>
    <w:rsid w:val="00CA6E5D"/>
    <w:rsid w:val="00CC06BD"/>
    <w:rsid w:val="00CC0FF6"/>
    <w:rsid w:val="00CD0F91"/>
    <w:rsid w:val="00CD5924"/>
    <w:rsid w:val="00CE0562"/>
    <w:rsid w:val="00CE44AA"/>
    <w:rsid w:val="00CF22F8"/>
    <w:rsid w:val="00CF59A3"/>
    <w:rsid w:val="00D01028"/>
    <w:rsid w:val="00D012C7"/>
    <w:rsid w:val="00D02905"/>
    <w:rsid w:val="00D11B17"/>
    <w:rsid w:val="00D14F33"/>
    <w:rsid w:val="00D26B7A"/>
    <w:rsid w:val="00D33613"/>
    <w:rsid w:val="00D33BA4"/>
    <w:rsid w:val="00D4137A"/>
    <w:rsid w:val="00D442BF"/>
    <w:rsid w:val="00D513F8"/>
    <w:rsid w:val="00D52E4F"/>
    <w:rsid w:val="00D57973"/>
    <w:rsid w:val="00D60B72"/>
    <w:rsid w:val="00D62C99"/>
    <w:rsid w:val="00D653E6"/>
    <w:rsid w:val="00D83A79"/>
    <w:rsid w:val="00D9143B"/>
    <w:rsid w:val="00D93871"/>
    <w:rsid w:val="00DA44E6"/>
    <w:rsid w:val="00DA6FF0"/>
    <w:rsid w:val="00DB5EF0"/>
    <w:rsid w:val="00DB60AE"/>
    <w:rsid w:val="00DD1349"/>
    <w:rsid w:val="00DD1757"/>
    <w:rsid w:val="00DD475E"/>
    <w:rsid w:val="00DE3BBE"/>
    <w:rsid w:val="00DE3F18"/>
    <w:rsid w:val="00DE7408"/>
    <w:rsid w:val="00DE78BE"/>
    <w:rsid w:val="00DF0A43"/>
    <w:rsid w:val="00DF633B"/>
    <w:rsid w:val="00E00797"/>
    <w:rsid w:val="00E05DDA"/>
    <w:rsid w:val="00E10987"/>
    <w:rsid w:val="00E130D6"/>
    <w:rsid w:val="00E155AB"/>
    <w:rsid w:val="00E20506"/>
    <w:rsid w:val="00E26174"/>
    <w:rsid w:val="00E34AC4"/>
    <w:rsid w:val="00E41A1D"/>
    <w:rsid w:val="00E41AF3"/>
    <w:rsid w:val="00E451D1"/>
    <w:rsid w:val="00E47B26"/>
    <w:rsid w:val="00E56541"/>
    <w:rsid w:val="00E637CF"/>
    <w:rsid w:val="00E65A4A"/>
    <w:rsid w:val="00E75654"/>
    <w:rsid w:val="00E77BF8"/>
    <w:rsid w:val="00E91FBF"/>
    <w:rsid w:val="00E973A8"/>
    <w:rsid w:val="00EA33AE"/>
    <w:rsid w:val="00EA3790"/>
    <w:rsid w:val="00EA3F09"/>
    <w:rsid w:val="00EB2E9B"/>
    <w:rsid w:val="00EB7CDA"/>
    <w:rsid w:val="00EC20F1"/>
    <w:rsid w:val="00EC4281"/>
    <w:rsid w:val="00EC5A5F"/>
    <w:rsid w:val="00EC7265"/>
    <w:rsid w:val="00ED1459"/>
    <w:rsid w:val="00ED1E37"/>
    <w:rsid w:val="00ED4E59"/>
    <w:rsid w:val="00EE2063"/>
    <w:rsid w:val="00EE4ACC"/>
    <w:rsid w:val="00EF0781"/>
    <w:rsid w:val="00EF5108"/>
    <w:rsid w:val="00F0004E"/>
    <w:rsid w:val="00F04B61"/>
    <w:rsid w:val="00F129FB"/>
    <w:rsid w:val="00F17AEA"/>
    <w:rsid w:val="00F22630"/>
    <w:rsid w:val="00F226E9"/>
    <w:rsid w:val="00F24DD0"/>
    <w:rsid w:val="00F27000"/>
    <w:rsid w:val="00F34963"/>
    <w:rsid w:val="00F35EF5"/>
    <w:rsid w:val="00F4308D"/>
    <w:rsid w:val="00F43A70"/>
    <w:rsid w:val="00F457B7"/>
    <w:rsid w:val="00F472D5"/>
    <w:rsid w:val="00F52795"/>
    <w:rsid w:val="00F635B5"/>
    <w:rsid w:val="00F70B59"/>
    <w:rsid w:val="00F775A1"/>
    <w:rsid w:val="00F80F4B"/>
    <w:rsid w:val="00F8197A"/>
    <w:rsid w:val="00F95822"/>
    <w:rsid w:val="00F95FCB"/>
    <w:rsid w:val="00FA4EB3"/>
    <w:rsid w:val="00FB0BD1"/>
    <w:rsid w:val="00FB1B03"/>
    <w:rsid w:val="00FB5B8A"/>
    <w:rsid w:val="00FC0B43"/>
    <w:rsid w:val="00FC155B"/>
    <w:rsid w:val="00FC53F8"/>
    <w:rsid w:val="00FD5A72"/>
    <w:rsid w:val="00FE75F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12E1B59-630D-44AF-A8E7-3DE9FBC8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9200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A30F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84C68"/>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1RBFRS">
    <w:name w:val="Head1 RBFRS"/>
    <w:basedOn w:val="Normal"/>
    <w:link w:val="Head1RBFRSChar"/>
    <w:rsid w:val="0026139A"/>
    <w:rPr>
      <w:color w:val="FF0000"/>
      <w:sz w:val="32"/>
      <w:szCs w:val="32"/>
    </w:rPr>
  </w:style>
  <w:style w:type="paragraph" w:customStyle="1" w:styleId="BodyRBFRS">
    <w:name w:val="Body RBFRS"/>
    <w:basedOn w:val="Head1RBFRS"/>
    <w:link w:val="BodyRBFRSChar"/>
    <w:qFormat/>
    <w:rsid w:val="0026139A"/>
    <w:rPr>
      <w:color w:val="595959" w:themeColor="text1" w:themeTint="A6"/>
    </w:rPr>
  </w:style>
  <w:style w:type="character" w:customStyle="1" w:styleId="Head1RBFRSChar">
    <w:name w:val="Head1 RBFRS Char"/>
    <w:basedOn w:val="DefaultParagraphFont"/>
    <w:link w:val="Head1RBFRS"/>
    <w:rsid w:val="0026139A"/>
    <w:rPr>
      <w:color w:val="FF0000"/>
      <w:sz w:val="32"/>
      <w:szCs w:val="32"/>
    </w:rPr>
  </w:style>
  <w:style w:type="paragraph" w:styleId="Header">
    <w:name w:val="header"/>
    <w:basedOn w:val="Normal"/>
    <w:link w:val="HeaderChar"/>
    <w:uiPriority w:val="99"/>
    <w:unhideWhenUsed/>
    <w:rsid w:val="0099200F"/>
    <w:pPr>
      <w:tabs>
        <w:tab w:val="center" w:pos="4513"/>
        <w:tab w:val="right" w:pos="9026"/>
      </w:tabs>
      <w:spacing w:after="0" w:line="240" w:lineRule="auto"/>
    </w:pPr>
  </w:style>
  <w:style w:type="character" w:customStyle="1" w:styleId="BodyRBFRSChar">
    <w:name w:val="Body RBFRS Char"/>
    <w:basedOn w:val="Head1RBFRSChar"/>
    <w:link w:val="BodyRBFRS"/>
    <w:rsid w:val="0026139A"/>
    <w:rPr>
      <w:color w:val="595959" w:themeColor="text1" w:themeTint="A6"/>
      <w:sz w:val="32"/>
      <w:szCs w:val="32"/>
    </w:rPr>
  </w:style>
  <w:style w:type="character" w:customStyle="1" w:styleId="HeaderChar">
    <w:name w:val="Header Char"/>
    <w:basedOn w:val="DefaultParagraphFont"/>
    <w:link w:val="Header"/>
    <w:uiPriority w:val="99"/>
    <w:rsid w:val="0099200F"/>
  </w:style>
  <w:style w:type="paragraph" w:styleId="Footer">
    <w:name w:val="footer"/>
    <w:basedOn w:val="Normal"/>
    <w:link w:val="FooterChar"/>
    <w:uiPriority w:val="99"/>
    <w:unhideWhenUsed/>
    <w:rsid w:val="009920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200F"/>
  </w:style>
  <w:style w:type="character" w:customStyle="1" w:styleId="Heading1Char">
    <w:name w:val="Heading 1 Char"/>
    <w:basedOn w:val="DefaultParagraphFont"/>
    <w:link w:val="Heading1"/>
    <w:uiPriority w:val="9"/>
    <w:rsid w:val="0099200F"/>
    <w:rPr>
      <w:rFonts w:asciiTheme="majorHAnsi" w:eastAsiaTheme="majorEastAsia" w:hAnsiTheme="majorHAnsi" w:cstheme="majorBidi"/>
      <w:color w:val="365F91" w:themeColor="accent1" w:themeShade="BF"/>
      <w:sz w:val="32"/>
      <w:szCs w:val="32"/>
    </w:rPr>
  </w:style>
  <w:style w:type="paragraph" w:styleId="TOC1">
    <w:name w:val="toc 1"/>
    <w:aliases w:val="RBFRS toc"/>
    <w:basedOn w:val="BodyRBFRS"/>
    <w:next w:val="Head1RBFRS"/>
    <w:autoRedefine/>
    <w:uiPriority w:val="39"/>
    <w:unhideWhenUsed/>
    <w:rsid w:val="0099200F"/>
    <w:pPr>
      <w:spacing w:after="100"/>
    </w:pPr>
    <w:rPr>
      <w:sz w:val="24"/>
    </w:rPr>
  </w:style>
  <w:style w:type="paragraph" w:styleId="BodyText">
    <w:name w:val="Body Text"/>
    <w:basedOn w:val="Normal"/>
    <w:link w:val="BodyTextChar"/>
    <w:uiPriority w:val="1"/>
    <w:qFormat/>
    <w:rsid w:val="0099200F"/>
    <w:pPr>
      <w:spacing w:after="0" w:line="240" w:lineRule="auto"/>
      <w:ind w:left="108"/>
    </w:pPr>
    <w:rPr>
      <w:rFonts w:eastAsia="Arial" w:cs="Arial"/>
      <w:sz w:val="20"/>
      <w:szCs w:val="20"/>
      <w:lang w:eastAsia="en-GB" w:bidi="en-GB"/>
    </w:rPr>
  </w:style>
  <w:style w:type="character" w:customStyle="1" w:styleId="BodyTextChar">
    <w:name w:val="Body Text Char"/>
    <w:basedOn w:val="DefaultParagraphFont"/>
    <w:link w:val="BodyText"/>
    <w:uiPriority w:val="1"/>
    <w:rsid w:val="0099200F"/>
    <w:rPr>
      <w:rFonts w:eastAsia="Arial" w:cs="Arial"/>
      <w:sz w:val="20"/>
      <w:szCs w:val="20"/>
      <w:lang w:eastAsia="en-GB" w:bidi="en-GB"/>
    </w:rPr>
  </w:style>
  <w:style w:type="paragraph" w:customStyle="1" w:styleId="TableParagraph">
    <w:name w:val="Table Paragraph"/>
    <w:basedOn w:val="Normal"/>
    <w:uiPriority w:val="1"/>
    <w:qFormat/>
    <w:locked/>
    <w:rsid w:val="0099200F"/>
    <w:pPr>
      <w:spacing w:before="99" w:after="0" w:line="240" w:lineRule="auto"/>
      <w:ind w:left="108"/>
    </w:pPr>
    <w:rPr>
      <w:rFonts w:eastAsia="Arial" w:cs="Arial"/>
      <w:sz w:val="22"/>
      <w:szCs w:val="22"/>
      <w:lang w:eastAsia="en-GB" w:bidi="en-GB"/>
    </w:rPr>
  </w:style>
  <w:style w:type="character" w:customStyle="1" w:styleId="Heading2Char">
    <w:name w:val="Heading 2 Char"/>
    <w:basedOn w:val="DefaultParagraphFont"/>
    <w:link w:val="Heading2"/>
    <w:uiPriority w:val="9"/>
    <w:semiHidden/>
    <w:rsid w:val="009A30F1"/>
    <w:rPr>
      <w:rFonts w:asciiTheme="majorHAnsi" w:eastAsiaTheme="majorEastAsia" w:hAnsiTheme="majorHAnsi" w:cstheme="majorBidi"/>
      <w:color w:val="365F91" w:themeColor="accent1" w:themeShade="BF"/>
      <w:sz w:val="26"/>
      <w:szCs w:val="26"/>
    </w:rPr>
  </w:style>
  <w:style w:type="paragraph" w:styleId="BalloonText">
    <w:name w:val="Balloon Text"/>
    <w:basedOn w:val="Normal"/>
    <w:link w:val="BalloonTextChar"/>
    <w:uiPriority w:val="99"/>
    <w:semiHidden/>
    <w:unhideWhenUsed/>
    <w:rsid w:val="006F5BA0"/>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6F5BA0"/>
    <w:rPr>
      <w:rFonts w:ascii="Lucida Grande" w:hAnsi="Lucida Grande"/>
      <w:sz w:val="18"/>
      <w:szCs w:val="18"/>
    </w:rPr>
  </w:style>
  <w:style w:type="paragraph" w:customStyle="1" w:styleId="Default">
    <w:name w:val="Default"/>
    <w:basedOn w:val="Normal"/>
    <w:rsid w:val="005A0F13"/>
    <w:pPr>
      <w:autoSpaceDE w:val="0"/>
      <w:autoSpaceDN w:val="0"/>
      <w:spacing w:after="0" w:line="240" w:lineRule="auto"/>
    </w:pPr>
    <w:rPr>
      <w:rFonts w:cs="Arial"/>
      <w:color w:val="000000"/>
      <w:lang w:eastAsia="en-GB"/>
    </w:rPr>
  </w:style>
  <w:style w:type="paragraph" w:styleId="ListParagraph">
    <w:name w:val="List Paragraph"/>
    <w:basedOn w:val="Normal"/>
    <w:uiPriority w:val="34"/>
    <w:qFormat/>
    <w:rsid w:val="00E637CF"/>
    <w:pPr>
      <w:numPr>
        <w:numId w:val="33"/>
      </w:numPr>
      <w:spacing w:after="0" w:line="240" w:lineRule="auto"/>
      <w:contextualSpacing/>
    </w:pPr>
    <w:rPr>
      <w:color w:val="595959" w:themeColor="text1" w:themeTint="A6"/>
    </w:rPr>
  </w:style>
  <w:style w:type="paragraph" w:styleId="NoSpacing">
    <w:name w:val="No Spacing"/>
    <w:uiPriority w:val="1"/>
    <w:qFormat/>
    <w:rsid w:val="00AD66C3"/>
    <w:pPr>
      <w:spacing w:after="0" w:line="240" w:lineRule="auto"/>
    </w:pPr>
    <w:rPr>
      <w:rFonts w:cs="Arial"/>
    </w:rPr>
  </w:style>
  <w:style w:type="paragraph" w:customStyle="1" w:styleId="Pa6">
    <w:name w:val="Pa6"/>
    <w:basedOn w:val="Default"/>
    <w:next w:val="Default"/>
    <w:uiPriority w:val="99"/>
    <w:rsid w:val="00A84C68"/>
    <w:pPr>
      <w:adjustRightInd w:val="0"/>
      <w:spacing w:line="201" w:lineRule="atLeast"/>
    </w:pPr>
    <w:rPr>
      <w:color w:val="auto"/>
      <w:lang w:eastAsia="en-US"/>
    </w:rPr>
  </w:style>
  <w:style w:type="character" w:customStyle="1" w:styleId="A7">
    <w:name w:val="A7"/>
    <w:uiPriority w:val="99"/>
    <w:rsid w:val="00A84C68"/>
    <w:rPr>
      <w:color w:val="000000"/>
    </w:rPr>
  </w:style>
  <w:style w:type="character" w:customStyle="1" w:styleId="Heading3Char">
    <w:name w:val="Heading 3 Char"/>
    <w:basedOn w:val="DefaultParagraphFont"/>
    <w:link w:val="Heading3"/>
    <w:uiPriority w:val="9"/>
    <w:semiHidden/>
    <w:rsid w:val="00A84C68"/>
    <w:rPr>
      <w:rFonts w:asciiTheme="majorHAnsi" w:eastAsiaTheme="majorEastAsia" w:hAnsiTheme="majorHAnsi" w:cstheme="majorBidi"/>
      <w:color w:val="243F60" w:themeColor="accent1" w:themeShade="7F"/>
    </w:rPr>
  </w:style>
  <w:style w:type="paragraph" w:styleId="NormalWeb">
    <w:name w:val="Normal (Web)"/>
    <w:basedOn w:val="Normal"/>
    <w:uiPriority w:val="99"/>
    <w:unhideWhenUsed/>
    <w:rsid w:val="004F615A"/>
    <w:pPr>
      <w:spacing w:before="100" w:beforeAutospacing="1" w:after="100" w:afterAutospacing="1" w:line="240" w:lineRule="auto"/>
    </w:pPr>
    <w:rPr>
      <w:rFonts w:ascii="Times New Roman" w:eastAsia="Times New Roman" w:hAnsi="Times New Roman" w:cs="Times New Roman"/>
      <w:lang w:eastAsia="en-GB"/>
    </w:rPr>
  </w:style>
  <w:style w:type="table" w:styleId="TableGrid">
    <w:name w:val="Table Grid"/>
    <w:basedOn w:val="TableNormal"/>
    <w:uiPriority w:val="59"/>
    <w:rsid w:val="00A079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0B59"/>
    <w:rPr>
      <w:color w:val="0000FF" w:themeColor="hyperlink"/>
      <w:u w:val="single"/>
    </w:rPr>
  </w:style>
  <w:style w:type="character" w:styleId="CommentReference">
    <w:name w:val="annotation reference"/>
    <w:basedOn w:val="DefaultParagraphFont"/>
    <w:uiPriority w:val="99"/>
    <w:semiHidden/>
    <w:unhideWhenUsed/>
    <w:rsid w:val="00FC53F8"/>
    <w:rPr>
      <w:sz w:val="16"/>
      <w:szCs w:val="16"/>
    </w:rPr>
  </w:style>
  <w:style w:type="paragraph" w:styleId="CommentText">
    <w:name w:val="annotation text"/>
    <w:basedOn w:val="Normal"/>
    <w:link w:val="CommentTextChar"/>
    <w:uiPriority w:val="99"/>
    <w:semiHidden/>
    <w:unhideWhenUsed/>
    <w:rsid w:val="00FC53F8"/>
    <w:pPr>
      <w:spacing w:line="240" w:lineRule="auto"/>
    </w:pPr>
    <w:rPr>
      <w:sz w:val="20"/>
      <w:szCs w:val="20"/>
    </w:rPr>
  </w:style>
  <w:style w:type="character" w:customStyle="1" w:styleId="CommentTextChar">
    <w:name w:val="Comment Text Char"/>
    <w:basedOn w:val="DefaultParagraphFont"/>
    <w:link w:val="CommentText"/>
    <w:uiPriority w:val="99"/>
    <w:semiHidden/>
    <w:rsid w:val="00FC53F8"/>
    <w:rPr>
      <w:sz w:val="20"/>
      <w:szCs w:val="20"/>
    </w:rPr>
  </w:style>
  <w:style w:type="paragraph" w:styleId="CommentSubject">
    <w:name w:val="annotation subject"/>
    <w:basedOn w:val="CommentText"/>
    <w:next w:val="CommentText"/>
    <w:link w:val="CommentSubjectChar"/>
    <w:uiPriority w:val="99"/>
    <w:semiHidden/>
    <w:unhideWhenUsed/>
    <w:rsid w:val="00FC53F8"/>
    <w:rPr>
      <w:b/>
      <w:bCs/>
    </w:rPr>
  </w:style>
  <w:style w:type="character" w:customStyle="1" w:styleId="CommentSubjectChar">
    <w:name w:val="Comment Subject Char"/>
    <w:basedOn w:val="CommentTextChar"/>
    <w:link w:val="CommentSubject"/>
    <w:uiPriority w:val="99"/>
    <w:semiHidden/>
    <w:rsid w:val="00FC53F8"/>
    <w:rPr>
      <w:b/>
      <w:bCs/>
      <w:sz w:val="20"/>
      <w:szCs w:val="20"/>
    </w:rPr>
  </w:style>
  <w:style w:type="character" w:styleId="FollowedHyperlink">
    <w:name w:val="FollowedHyperlink"/>
    <w:basedOn w:val="DefaultParagraphFont"/>
    <w:uiPriority w:val="99"/>
    <w:semiHidden/>
    <w:unhideWhenUsed/>
    <w:rsid w:val="00A41D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39026">
      <w:bodyDiv w:val="1"/>
      <w:marLeft w:val="0"/>
      <w:marRight w:val="0"/>
      <w:marTop w:val="0"/>
      <w:marBottom w:val="0"/>
      <w:divBdr>
        <w:top w:val="none" w:sz="0" w:space="0" w:color="auto"/>
        <w:left w:val="none" w:sz="0" w:space="0" w:color="auto"/>
        <w:bottom w:val="none" w:sz="0" w:space="0" w:color="auto"/>
        <w:right w:val="none" w:sz="0" w:space="0" w:color="auto"/>
      </w:divBdr>
    </w:div>
    <w:div w:id="109588971">
      <w:bodyDiv w:val="1"/>
      <w:marLeft w:val="0"/>
      <w:marRight w:val="0"/>
      <w:marTop w:val="0"/>
      <w:marBottom w:val="0"/>
      <w:divBdr>
        <w:top w:val="none" w:sz="0" w:space="0" w:color="auto"/>
        <w:left w:val="none" w:sz="0" w:space="0" w:color="auto"/>
        <w:bottom w:val="none" w:sz="0" w:space="0" w:color="auto"/>
        <w:right w:val="none" w:sz="0" w:space="0" w:color="auto"/>
      </w:divBdr>
    </w:div>
    <w:div w:id="164712401">
      <w:bodyDiv w:val="1"/>
      <w:marLeft w:val="0"/>
      <w:marRight w:val="0"/>
      <w:marTop w:val="0"/>
      <w:marBottom w:val="0"/>
      <w:divBdr>
        <w:top w:val="none" w:sz="0" w:space="0" w:color="auto"/>
        <w:left w:val="none" w:sz="0" w:space="0" w:color="auto"/>
        <w:bottom w:val="none" w:sz="0" w:space="0" w:color="auto"/>
        <w:right w:val="none" w:sz="0" w:space="0" w:color="auto"/>
      </w:divBdr>
    </w:div>
    <w:div w:id="278415254">
      <w:bodyDiv w:val="1"/>
      <w:marLeft w:val="0"/>
      <w:marRight w:val="0"/>
      <w:marTop w:val="0"/>
      <w:marBottom w:val="0"/>
      <w:divBdr>
        <w:top w:val="none" w:sz="0" w:space="0" w:color="auto"/>
        <w:left w:val="none" w:sz="0" w:space="0" w:color="auto"/>
        <w:bottom w:val="none" w:sz="0" w:space="0" w:color="auto"/>
        <w:right w:val="none" w:sz="0" w:space="0" w:color="auto"/>
      </w:divBdr>
    </w:div>
    <w:div w:id="350185581">
      <w:bodyDiv w:val="1"/>
      <w:marLeft w:val="0"/>
      <w:marRight w:val="0"/>
      <w:marTop w:val="0"/>
      <w:marBottom w:val="0"/>
      <w:divBdr>
        <w:top w:val="none" w:sz="0" w:space="0" w:color="auto"/>
        <w:left w:val="none" w:sz="0" w:space="0" w:color="auto"/>
        <w:bottom w:val="none" w:sz="0" w:space="0" w:color="auto"/>
        <w:right w:val="none" w:sz="0" w:space="0" w:color="auto"/>
      </w:divBdr>
    </w:div>
    <w:div w:id="370493701">
      <w:bodyDiv w:val="1"/>
      <w:marLeft w:val="0"/>
      <w:marRight w:val="0"/>
      <w:marTop w:val="0"/>
      <w:marBottom w:val="0"/>
      <w:divBdr>
        <w:top w:val="none" w:sz="0" w:space="0" w:color="auto"/>
        <w:left w:val="none" w:sz="0" w:space="0" w:color="auto"/>
        <w:bottom w:val="none" w:sz="0" w:space="0" w:color="auto"/>
        <w:right w:val="none" w:sz="0" w:space="0" w:color="auto"/>
      </w:divBdr>
    </w:div>
    <w:div w:id="588581384">
      <w:bodyDiv w:val="1"/>
      <w:marLeft w:val="0"/>
      <w:marRight w:val="0"/>
      <w:marTop w:val="0"/>
      <w:marBottom w:val="0"/>
      <w:divBdr>
        <w:top w:val="none" w:sz="0" w:space="0" w:color="auto"/>
        <w:left w:val="none" w:sz="0" w:space="0" w:color="auto"/>
        <w:bottom w:val="none" w:sz="0" w:space="0" w:color="auto"/>
        <w:right w:val="none" w:sz="0" w:space="0" w:color="auto"/>
      </w:divBdr>
    </w:div>
    <w:div w:id="852299611">
      <w:bodyDiv w:val="1"/>
      <w:marLeft w:val="0"/>
      <w:marRight w:val="0"/>
      <w:marTop w:val="0"/>
      <w:marBottom w:val="0"/>
      <w:divBdr>
        <w:top w:val="none" w:sz="0" w:space="0" w:color="auto"/>
        <w:left w:val="none" w:sz="0" w:space="0" w:color="auto"/>
        <w:bottom w:val="none" w:sz="0" w:space="0" w:color="auto"/>
        <w:right w:val="none" w:sz="0" w:space="0" w:color="auto"/>
      </w:divBdr>
    </w:div>
    <w:div w:id="861169826">
      <w:bodyDiv w:val="1"/>
      <w:marLeft w:val="0"/>
      <w:marRight w:val="0"/>
      <w:marTop w:val="0"/>
      <w:marBottom w:val="0"/>
      <w:divBdr>
        <w:top w:val="none" w:sz="0" w:space="0" w:color="auto"/>
        <w:left w:val="none" w:sz="0" w:space="0" w:color="auto"/>
        <w:bottom w:val="none" w:sz="0" w:space="0" w:color="auto"/>
        <w:right w:val="none" w:sz="0" w:space="0" w:color="auto"/>
      </w:divBdr>
    </w:div>
    <w:div w:id="869687977">
      <w:bodyDiv w:val="1"/>
      <w:marLeft w:val="0"/>
      <w:marRight w:val="0"/>
      <w:marTop w:val="0"/>
      <w:marBottom w:val="0"/>
      <w:divBdr>
        <w:top w:val="none" w:sz="0" w:space="0" w:color="auto"/>
        <w:left w:val="none" w:sz="0" w:space="0" w:color="auto"/>
        <w:bottom w:val="none" w:sz="0" w:space="0" w:color="auto"/>
        <w:right w:val="none" w:sz="0" w:space="0" w:color="auto"/>
      </w:divBdr>
    </w:div>
    <w:div w:id="987326289">
      <w:bodyDiv w:val="1"/>
      <w:marLeft w:val="0"/>
      <w:marRight w:val="0"/>
      <w:marTop w:val="0"/>
      <w:marBottom w:val="0"/>
      <w:divBdr>
        <w:top w:val="none" w:sz="0" w:space="0" w:color="auto"/>
        <w:left w:val="none" w:sz="0" w:space="0" w:color="auto"/>
        <w:bottom w:val="none" w:sz="0" w:space="0" w:color="auto"/>
        <w:right w:val="none" w:sz="0" w:space="0" w:color="auto"/>
      </w:divBdr>
    </w:div>
    <w:div w:id="1111322567">
      <w:bodyDiv w:val="1"/>
      <w:marLeft w:val="0"/>
      <w:marRight w:val="0"/>
      <w:marTop w:val="0"/>
      <w:marBottom w:val="0"/>
      <w:divBdr>
        <w:top w:val="none" w:sz="0" w:space="0" w:color="auto"/>
        <w:left w:val="none" w:sz="0" w:space="0" w:color="auto"/>
        <w:bottom w:val="none" w:sz="0" w:space="0" w:color="auto"/>
        <w:right w:val="none" w:sz="0" w:space="0" w:color="auto"/>
      </w:divBdr>
    </w:div>
    <w:div w:id="1158155928">
      <w:bodyDiv w:val="1"/>
      <w:marLeft w:val="0"/>
      <w:marRight w:val="0"/>
      <w:marTop w:val="0"/>
      <w:marBottom w:val="0"/>
      <w:divBdr>
        <w:top w:val="none" w:sz="0" w:space="0" w:color="auto"/>
        <w:left w:val="none" w:sz="0" w:space="0" w:color="auto"/>
        <w:bottom w:val="none" w:sz="0" w:space="0" w:color="auto"/>
        <w:right w:val="none" w:sz="0" w:space="0" w:color="auto"/>
      </w:divBdr>
    </w:div>
    <w:div w:id="1165363158">
      <w:bodyDiv w:val="1"/>
      <w:marLeft w:val="0"/>
      <w:marRight w:val="0"/>
      <w:marTop w:val="0"/>
      <w:marBottom w:val="0"/>
      <w:divBdr>
        <w:top w:val="none" w:sz="0" w:space="0" w:color="auto"/>
        <w:left w:val="none" w:sz="0" w:space="0" w:color="auto"/>
        <w:bottom w:val="none" w:sz="0" w:space="0" w:color="auto"/>
        <w:right w:val="none" w:sz="0" w:space="0" w:color="auto"/>
      </w:divBdr>
    </w:div>
    <w:div w:id="1195077884">
      <w:bodyDiv w:val="1"/>
      <w:marLeft w:val="0"/>
      <w:marRight w:val="0"/>
      <w:marTop w:val="0"/>
      <w:marBottom w:val="0"/>
      <w:divBdr>
        <w:top w:val="none" w:sz="0" w:space="0" w:color="auto"/>
        <w:left w:val="none" w:sz="0" w:space="0" w:color="auto"/>
        <w:bottom w:val="none" w:sz="0" w:space="0" w:color="auto"/>
        <w:right w:val="none" w:sz="0" w:space="0" w:color="auto"/>
      </w:divBdr>
    </w:div>
    <w:div w:id="1236818386">
      <w:bodyDiv w:val="1"/>
      <w:marLeft w:val="0"/>
      <w:marRight w:val="0"/>
      <w:marTop w:val="0"/>
      <w:marBottom w:val="0"/>
      <w:divBdr>
        <w:top w:val="none" w:sz="0" w:space="0" w:color="auto"/>
        <w:left w:val="none" w:sz="0" w:space="0" w:color="auto"/>
        <w:bottom w:val="none" w:sz="0" w:space="0" w:color="auto"/>
        <w:right w:val="none" w:sz="0" w:space="0" w:color="auto"/>
      </w:divBdr>
    </w:div>
    <w:div w:id="1541086912">
      <w:bodyDiv w:val="1"/>
      <w:marLeft w:val="0"/>
      <w:marRight w:val="0"/>
      <w:marTop w:val="0"/>
      <w:marBottom w:val="0"/>
      <w:divBdr>
        <w:top w:val="none" w:sz="0" w:space="0" w:color="auto"/>
        <w:left w:val="none" w:sz="0" w:space="0" w:color="auto"/>
        <w:bottom w:val="none" w:sz="0" w:space="0" w:color="auto"/>
        <w:right w:val="none" w:sz="0" w:space="0" w:color="auto"/>
      </w:divBdr>
    </w:div>
    <w:div w:id="1626498101">
      <w:bodyDiv w:val="1"/>
      <w:marLeft w:val="0"/>
      <w:marRight w:val="0"/>
      <w:marTop w:val="0"/>
      <w:marBottom w:val="0"/>
      <w:divBdr>
        <w:top w:val="none" w:sz="0" w:space="0" w:color="auto"/>
        <w:left w:val="none" w:sz="0" w:space="0" w:color="auto"/>
        <w:bottom w:val="none" w:sz="0" w:space="0" w:color="auto"/>
        <w:right w:val="none" w:sz="0" w:space="0" w:color="auto"/>
      </w:divBdr>
    </w:div>
    <w:div w:id="1946692663">
      <w:bodyDiv w:val="1"/>
      <w:marLeft w:val="0"/>
      <w:marRight w:val="0"/>
      <w:marTop w:val="0"/>
      <w:marBottom w:val="0"/>
      <w:divBdr>
        <w:top w:val="none" w:sz="0" w:space="0" w:color="auto"/>
        <w:left w:val="none" w:sz="0" w:space="0" w:color="auto"/>
        <w:bottom w:val="none" w:sz="0" w:space="0" w:color="auto"/>
        <w:right w:val="none" w:sz="0" w:space="0" w:color="auto"/>
      </w:divBdr>
    </w:div>
    <w:div w:id="2006586441">
      <w:bodyDiv w:val="1"/>
      <w:marLeft w:val="0"/>
      <w:marRight w:val="0"/>
      <w:marTop w:val="0"/>
      <w:marBottom w:val="0"/>
      <w:divBdr>
        <w:top w:val="none" w:sz="0" w:space="0" w:color="auto"/>
        <w:left w:val="none" w:sz="0" w:space="0" w:color="auto"/>
        <w:bottom w:val="none" w:sz="0" w:space="0" w:color="auto"/>
        <w:right w:val="none" w:sz="0" w:space="0" w:color="auto"/>
      </w:divBdr>
    </w:div>
    <w:div w:id="209396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image" Target="media/image9.png"/><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diagramQuickStyle" Target="diagrams/quickStyle1.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image" Target="media/image8.png"/><Relationship Id="rId33" Type="http://schemas.openxmlformats.org/officeDocument/2006/relationships/diagramLayout" Target="diagrams/layout1.xml"/><Relationship Id="rId38"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hyperlink" Target="https://www.rbfrs.co.uk/accessibility/" TargetMode="External"/><Relationship Id="rId20" Type="http://schemas.openxmlformats.org/officeDocument/2006/relationships/header" Target="header4.xml"/><Relationship Id="rId29" Type="http://schemas.openxmlformats.org/officeDocument/2006/relationships/image" Target="media/image12.png"/><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7.png"/><Relationship Id="rId32" Type="http://schemas.openxmlformats.org/officeDocument/2006/relationships/diagramData" Target="diagrams/data1.xml"/><Relationship Id="rId37" Type="http://schemas.openxmlformats.org/officeDocument/2006/relationships/image" Target="media/image15.jpeg"/><Relationship Id="rId40"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mailto:communications@rbfrs.co.uk" TargetMode="External"/><Relationship Id="rId23" Type="http://schemas.openxmlformats.org/officeDocument/2006/relationships/hyperlink" Target="http://www.rbfrs.co.uk/fireauthority" TargetMode="External"/><Relationship Id="rId28" Type="http://schemas.openxmlformats.org/officeDocument/2006/relationships/image" Target="media/image11.png"/><Relationship Id="rId36" Type="http://schemas.microsoft.com/office/2007/relationships/diagramDrawing" Target="diagrams/drawing1.xml"/><Relationship Id="rId10" Type="http://schemas.openxmlformats.org/officeDocument/2006/relationships/image" Target="media/image3.png"/><Relationship Id="rId19" Type="http://schemas.openxmlformats.org/officeDocument/2006/relationships/footer" Target="footer3.xml"/><Relationship Id="rId31" Type="http://schemas.openxmlformats.org/officeDocument/2006/relationships/image" Target="media/image14.jpg"/><Relationship Id="rId4" Type="http://schemas.openxmlformats.org/officeDocument/2006/relationships/settings" Target="settings.xml"/><Relationship Id="rId9" Type="http://schemas.openxmlformats.org/officeDocument/2006/relationships/image" Target="media/image20.png"/><Relationship Id="rId14" Type="http://schemas.openxmlformats.org/officeDocument/2006/relationships/footer" Target="footer2.xml"/><Relationship Id="rId22" Type="http://schemas.openxmlformats.org/officeDocument/2006/relationships/image" Target="media/image6.jpe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diagramColors" Target="diagrams/colors1.xm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B683378-A3DD-4474-A1FF-EACE4186BBA1}" type="doc">
      <dgm:prSet loTypeId="urn:microsoft.com/office/officeart/2005/8/layout/process1" loCatId="process" qsTypeId="urn:microsoft.com/office/officeart/2005/8/quickstyle/simple1" qsCatId="simple" csTypeId="urn:microsoft.com/office/officeart/2005/8/colors/accent1_2" csCatId="accent1" phldr="1"/>
      <dgm:spPr/>
    </dgm:pt>
    <dgm:pt modelId="{81E7BDA9-CF47-457F-851B-F7DEAFF56466}">
      <dgm:prSet phldrT="[Text]"/>
      <dgm:spPr>
        <a:xfrm>
          <a:off x="2678" y="197478"/>
          <a:ext cx="830460" cy="498276"/>
        </a:xfrm>
        <a:prstGeom prst="roundRect">
          <a:avLst>
            <a:gd name="adj" fmla="val 10000"/>
          </a:avLst>
        </a:prstGeom>
        <a:solidFill>
          <a:srgbClr val="FF0000"/>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No capability</a:t>
          </a:r>
        </a:p>
      </dgm:t>
    </dgm:pt>
    <dgm:pt modelId="{0260264D-A6EA-4637-B42F-EB78C0DFEC83}" type="parTrans" cxnId="{F9816A62-04C4-4114-B19A-0A028F0A053D}">
      <dgm:prSet/>
      <dgm:spPr/>
      <dgm:t>
        <a:bodyPr/>
        <a:lstStyle/>
        <a:p>
          <a:endParaRPr lang="en-US"/>
        </a:p>
      </dgm:t>
    </dgm:pt>
    <dgm:pt modelId="{E82A58EF-3760-4FC4-ABA7-AE58985412B1}" type="sibTrans" cxnId="{F9816A62-04C4-4114-B19A-0A028F0A053D}">
      <dgm:prSet/>
      <dgm:spPr>
        <a:xfrm>
          <a:off x="916185" y="343639"/>
          <a:ext cx="176057" cy="205954"/>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en-US">
            <a:solidFill>
              <a:sysClr val="window" lastClr="FFFFFF"/>
            </a:solidFill>
            <a:latin typeface="Calibri"/>
            <a:ea typeface="+mn-ea"/>
            <a:cs typeface="+mn-cs"/>
          </a:endParaRPr>
        </a:p>
      </dgm:t>
    </dgm:pt>
    <dgm:pt modelId="{84CBBE01-62DF-49C8-AF54-AA663010C9D7}">
      <dgm:prSet phldrT="[Text]"/>
      <dgm:spPr>
        <a:xfrm>
          <a:off x="1165324" y="197478"/>
          <a:ext cx="830460" cy="498276"/>
        </a:xfrm>
        <a:prstGeom prst="roundRect">
          <a:avLst>
            <a:gd name="adj" fmla="val 10000"/>
          </a:avLst>
        </a:prstGeom>
        <a:solidFill>
          <a:srgbClr val="FFC000"/>
        </a:solidFill>
        <a:ln w="25400" cap="flat" cmpd="sng" algn="ctr">
          <a:solidFill>
            <a:sysClr val="window" lastClr="FFFFFF">
              <a:hueOff val="0"/>
              <a:satOff val="0"/>
              <a:lumOff val="0"/>
              <a:alphaOff val="0"/>
            </a:sysClr>
          </a:solidFill>
          <a:prstDash val="solid"/>
        </a:ln>
        <a:effectLst/>
      </dgm:spPr>
      <dgm:t>
        <a:bodyPr/>
        <a:lstStyle/>
        <a:p>
          <a:r>
            <a:rPr lang="en-US">
              <a:solidFill>
                <a:sysClr val="windowText" lastClr="000000"/>
              </a:solidFill>
              <a:latin typeface="Calibri"/>
              <a:ea typeface="+mn-ea"/>
              <a:cs typeface="+mn-cs"/>
            </a:rPr>
            <a:t>Mix of Workplace/Zoom</a:t>
          </a:r>
        </a:p>
      </dgm:t>
    </dgm:pt>
    <dgm:pt modelId="{6217394E-6F8A-4BF4-97E4-65DEB0D778D2}" type="parTrans" cxnId="{53B60770-AAF0-469B-833B-862453054EB7}">
      <dgm:prSet/>
      <dgm:spPr/>
      <dgm:t>
        <a:bodyPr/>
        <a:lstStyle/>
        <a:p>
          <a:endParaRPr lang="en-US"/>
        </a:p>
      </dgm:t>
    </dgm:pt>
    <dgm:pt modelId="{A4952AF9-78C3-4E50-ADA2-34EDC0B02F61}" type="sibTrans" cxnId="{53B60770-AAF0-469B-833B-862453054EB7}">
      <dgm:prSet/>
      <dgm:spPr>
        <a:xfrm>
          <a:off x="2078831" y="343639"/>
          <a:ext cx="176057" cy="205954"/>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en-US">
            <a:solidFill>
              <a:sysClr val="window" lastClr="FFFFFF"/>
            </a:solidFill>
            <a:latin typeface="Calibri"/>
            <a:ea typeface="+mn-ea"/>
            <a:cs typeface="+mn-cs"/>
          </a:endParaRPr>
        </a:p>
      </dgm:t>
    </dgm:pt>
    <dgm:pt modelId="{32BF23D8-6D74-441B-BF8D-6E6F4C959583}">
      <dgm:prSet phldrT="[Text]"/>
      <dgm:spPr>
        <a:xfrm>
          <a:off x="2327969" y="197478"/>
          <a:ext cx="830460" cy="498276"/>
        </a:xfrm>
        <a:prstGeom prst="roundRect">
          <a:avLst>
            <a:gd name="adj" fmla="val 10000"/>
          </a:avLst>
        </a:prstGeom>
        <a:solidFill>
          <a:srgbClr val="FFFF00"/>
        </a:solidFill>
        <a:ln w="25400" cap="flat" cmpd="sng" algn="ctr">
          <a:solidFill>
            <a:sysClr val="window" lastClr="FFFFFF">
              <a:hueOff val="0"/>
              <a:satOff val="0"/>
              <a:lumOff val="0"/>
              <a:alphaOff val="0"/>
            </a:sysClr>
          </a:solidFill>
          <a:prstDash val="solid"/>
        </a:ln>
        <a:effectLst/>
      </dgm:spPr>
      <dgm:t>
        <a:bodyPr/>
        <a:lstStyle/>
        <a:p>
          <a:r>
            <a:rPr lang="en-US">
              <a:solidFill>
                <a:sysClr val="windowText" lastClr="000000"/>
              </a:solidFill>
              <a:latin typeface="Calibri"/>
              <a:ea typeface="+mn-ea"/>
              <a:cs typeface="+mn-cs"/>
            </a:rPr>
            <a:t>Cisco</a:t>
          </a:r>
          <a:r>
            <a:rPr lang="en-US">
              <a:solidFill>
                <a:sysClr val="window" lastClr="FFFFFF"/>
              </a:solidFill>
              <a:latin typeface="Calibri"/>
              <a:ea typeface="+mn-ea"/>
              <a:cs typeface="+mn-cs"/>
            </a:rPr>
            <a:t> </a:t>
          </a:r>
          <a:r>
            <a:rPr lang="en-US">
              <a:solidFill>
                <a:sysClr val="windowText" lastClr="000000"/>
              </a:solidFill>
              <a:latin typeface="Calibri"/>
              <a:ea typeface="+mn-ea"/>
              <a:cs typeface="+mn-cs"/>
            </a:rPr>
            <a:t>Webex</a:t>
          </a:r>
        </a:p>
      </dgm:t>
    </dgm:pt>
    <dgm:pt modelId="{2EF575F0-C76B-462A-BBCD-515808AC3665}" type="parTrans" cxnId="{D6526649-8196-4E9F-8EA0-01838082E6C0}">
      <dgm:prSet/>
      <dgm:spPr/>
      <dgm:t>
        <a:bodyPr/>
        <a:lstStyle/>
        <a:p>
          <a:endParaRPr lang="en-US"/>
        </a:p>
      </dgm:t>
    </dgm:pt>
    <dgm:pt modelId="{C11A806C-0A35-4171-B2EB-9BD2E2E22520}" type="sibTrans" cxnId="{D6526649-8196-4E9F-8EA0-01838082E6C0}">
      <dgm:prSet/>
      <dgm:spPr>
        <a:xfrm>
          <a:off x="3241476" y="343639"/>
          <a:ext cx="176057" cy="205954"/>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en-US">
            <a:solidFill>
              <a:sysClr val="window" lastClr="FFFFFF"/>
            </a:solidFill>
            <a:latin typeface="Calibri"/>
            <a:ea typeface="+mn-ea"/>
            <a:cs typeface="+mn-cs"/>
          </a:endParaRPr>
        </a:p>
      </dgm:t>
    </dgm:pt>
    <dgm:pt modelId="{A06BEEDC-3C7E-4E74-888B-B6FE4BDE20FB}">
      <dgm:prSet phldrT="[Text]"/>
      <dgm:spPr>
        <a:xfrm>
          <a:off x="4653260" y="197478"/>
          <a:ext cx="830460" cy="498276"/>
        </a:xfrm>
        <a:prstGeom prst="roundRect">
          <a:avLst>
            <a:gd name="adj" fmla="val 10000"/>
          </a:avLst>
        </a:prstGeom>
        <a:solidFill>
          <a:srgbClr val="00B050"/>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Microsoft Teams</a:t>
          </a:r>
        </a:p>
      </dgm:t>
    </dgm:pt>
    <dgm:pt modelId="{8B627094-0195-4FD0-863D-AD23849CF114}" type="parTrans" cxnId="{85DE49C1-FE10-4E78-8B81-FFBF340ECAC7}">
      <dgm:prSet/>
      <dgm:spPr/>
      <dgm:t>
        <a:bodyPr/>
        <a:lstStyle/>
        <a:p>
          <a:endParaRPr lang="en-US"/>
        </a:p>
      </dgm:t>
    </dgm:pt>
    <dgm:pt modelId="{4051AA9A-E5F0-4A16-824E-5D3E3AEE542A}" type="sibTrans" cxnId="{85DE49C1-FE10-4E78-8B81-FFBF340ECAC7}">
      <dgm:prSet/>
      <dgm:spPr/>
      <dgm:t>
        <a:bodyPr/>
        <a:lstStyle/>
        <a:p>
          <a:endParaRPr lang="en-US"/>
        </a:p>
      </dgm:t>
    </dgm:pt>
    <dgm:pt modelId="{D44552C1-3DA9-4096-BE81-BA7EFEE97DFE}">
      <dgm:prSet phldrT="[Text]"/>
      <dgm:spPr>
        <a:xfrm>
          <a:off x="3490614" y="197478"/>
          <a:ext cx="830460" cy="498276"/>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ln>
        <a:effectLst/>
      </dgm:spPr>
      <dgm:t>
        <a:bodyPr/>
        <a:lstStyle/>
        <a:p>
          <a:r>
            <a:rPr lang="en-US">
              <a:solidFill>
                <a:sysClr val="windowText" lastClr="000000"/>
              </a:solidFill>
              <a:latin typeface="Calibri"/>
              <a:ea typeface="+mn-ea"/>
              <a:cs typeface="+mn-cs"/>
            </a:rPr>
            <a:t>Hardware/Guidance</a:t>
          </a:r>
          <a:r>
            <a:rPr lang="en-US">
              <a:solidFill>
                <a:sysClr val="window" lastClr="FFFFFF"/>
              </a:solidFill>
              <a:latin typeface="Calibri"/>
              <a:ea typeface="+mn-ea"/>
              <a:cs typeface="+mn-cs"/>
            </a:rPr>
            <a:t> </a:t>
          </a:r>
          <a:r>
            <a:rPr lang="en-US">
              <a:solidFill>
                <a:sysClr val="windowText" lastClr="000000"/>
              </a:solidFill>
              <a:latin typeface="Calibri"/>
              <a:ea typeface="+mn-ea"/>
              <a:cs typeface="+mn-cs"/>
            </a:rPr>
            <a:t>refinement</a:t>
          </a:r>
        </a:p>
      </dgm:t>
    </dgm:pt>
    <dgm:pt modelId="{F6A2FB3E-D4BD-4627-8F3F-BBECD6E510F5}" type="parTrans" cxnId="{8B558CD7-690D-4217-8E90-4150202841CC}">
      <dgm:prSet/>
      <dgm:spPr/>
      <dgm:t>
        <a:bodyPr/>
        <a:lstStyle/>
        <a:p>
          <a:endParaRPr lang="en-US"/>
        </a:p>
      </dgm:t>
    </dgm:pt>
    <dgm:pt modelId="{AB0ACF9A-F544-47A9-9EBE-2D2393A5696A}" type="sibTrans" cxnId="{8B558CD7-690D-4217-8E90-4150202841CC}">
      <dgm:prSet/>
      <dgm:spPr>
        <a:xfrm>
          <a:off x="4404121" y="343639"/>
          <a:ext cx="176057" cy="205954"/>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en-US">
            <a:solidFill>
              <a:sysClr val="window" lastClr="FFFFFF"/>
            </a:solidFill>
            <a:latin typeface="Calibri"/>
            <a:ea typeface="+mn-ea"/>
            <a:cs typeface="+mn-cs"/>
          </a:endParaRPr>
        </a:p>
      </dgm:t>
    </dgm:pt>
    <dgm:pt modelId="{3F5ABB34-BFC0-4435-8F0C-85D36F164E6F}" type="pres">
      <dgm:prSet presAssocID="{DB683378-A3DD-4474-A1FF-EACE4186BBA1}" presName="Name0" presStyleCnt="0">
        <dgm:presLayoutVars>
          <dgm:dir/>
          <dgm:resizeHandles val="exact"/>
        </dgm:presLayoutVars>
      </dgm:prSet>
      <dgm:spPr/>
    </dgm:pt>
    <dgm:pt modelId="{E383FEE9-D4DA-4720-8647-5ADBA1FE30AD}" type="pres">
      <dgm:prSet presAssocID="{81E7BDA9-CF47-457F-851B-F7DEAFF56466}" presName="node" presStyleLbl="node1" presStyleIdx="0" presStyleCnt="5">
        <dgm:presLayoutVars>
          <dgm:bulletEnabled val="1"/>
        </dgm:presLayoutVars>
      </dgm:prSet>
      <dgm:spPr/>
      <dgm:t>
        <a:bodyPr/>
        <a:lstStyle/>
        <a:p>
          <a:endParaRPr lang="en-US"/>
        </a:p>
      </dgm:t>
    </dgm:pt>
    <dgm:pt modelId="{D5793112-13CD-4AFA-AC3C-89E77293D229}" type="pres">
      <dgm:prSet presAssocID="{E82A58EF-3760-4FC4-ABA7-AE58985412B1}" presName="sibTrans" presStyleLbl="sibTrans2D1" presStyleIdx="0" presStyleCnt="4"/>
      <dgm:spPr/>
      <dgm:t>
        <a:bodyPr/>
        <a:lstStyle/>
        <a:p>
          <a:endParaRPr lang="en-US"/>
        </a:p>
      </dgm:t>
    </dgm:pt>
    <dgm:pt modelId="{072CBB9D-03A6-4055-AD42-D84FDA4533B7}" type="pres">
      <dgm:prSet presAssocID="{E82A58EF-3760-4FC4-ABA7-AE58985412B1}" presName="connectorText" presStyleLbl="sibTrans2D1" presStyleIdx="0" presStyleCnt="4"/>
      <dgm:spPr/>
      <dgm:t>
        <a:bodyPr/>
        <a:lstStyle/>
        <a:p>
          <a:endParaRPr lang="en-US"/>
        </a:p>
      </dgm:t>
    </dgm:pt>
    <dgm:pt modelId="{07C54F02-3A80-4D20-9477-1A24D477FCD5}" type="pres">
      <dgm:prSet presAssocID="{84CBBE01-62DF-49C8-AF54-AA663010C9D7}" presName="node" presStyleLbl="node1" presStyleIdx="1" presStyleCnt="5">
        <dgm:presLayoutVars>
          <dgm:bulletEnabled val="1"/>
        </dgm:presLayoutVars>
      </dgm:prSet>
      <dgm:spPr/>
      <dgm:t>
        <a:bodyPr/>
        <a:lstStyle/>
        <a:p>
          <a:endParaRPr lang="en-US"/>
        </a:p>
      </dgm:t>
    </dgm:pt>
    <dgm:pt modelId="{B0344045-C75E-4B93-9A36-6FC6CAF211FB}" type="pres">
      <dgm:prSet presAssocID="{A4952AF9-78C3-4E50-ADA2-34EDC0B02F61}" presName="sibTrans" presStyleLbl="sibTrans2D1" presStyleIdx="1" presStyleCnt="4"/>
      <dgm:spPr/>
      <dgm:t>
        <a:bodyPr/>
        <a:lstStyle/>
        <a:p>
          <a:endParaRPr lang="en-US"/>
        </a:p>
      </dgm:t>
    </dgm:pt>
    <dgm:pt modelId="{B236999B-8C77-4AF4-93AF-F593AD22A285}" type="pres">
      <dgm:prSet presAssocID="{A4952AF9-78C3-4E50-ADA2-34EDC0B02F61}" presName="connectorText" presStyleLbl="sibTrans2D1" presStyleIdx="1" presStyleCnt="4"/>
      <dgm:spPr/>
      <dgm:t>
        <a:bodyPr/>
        <a:lstStyle/>
        <a:p>
          <a:endParaRPr lang="en-US"/>
        </a:p>
      </dgm:t>
    </dgm:pt>
    <dgm:pt modelId="{59B7DCF2-4467-478A-9886-9898CF821375}" type="pres">
      <dgm:prSet presAssocID="{32BF23D8-6D74-441B-BF8D-6E6F4C959583}" presName="node" presStyleLbl="node1" presStyleIdx="2" presStyleCnt="5">
        <dgm:presLayoutVars>
          <dgm:bulletEnabled val="1"/>
        </dgm:presLayoutVars>
      </dgm:prSet>
      <dgm:spPr/>
      <dgm:t>
        <a:bodyPr/>
        <a:lstStyle/>
        <a:p>
          <a:endParaRPr lang="en-US"/>
        </a:p>
      </dgm:t>
    </dgm:pt>
    <dgm:pt modelId="{BD47CC35-B553-4969-9D21-8CE24732090A}" type="pres">
      <dgm:prSet presAssocID="{C11A806C-0A35-4171-B2EB-9BD2E2E22520}" presName="sibTrans" presStyleLbl="sibTrans2D1" presStyleIdx="2" presStyleCnt="4"/>
      <dgm:spPr/>
      <dgm:t>
        <a:bodyPr/>
        <a:lstStyle/>
        <a:p>
          <a:endParaRPr lang="en-US"/>
        </a:p>
      </dgm:t>
    </dgm:pt>
    <dgm:pt modelId="{0622EC28-1D8D-4B2B-9F49-63778067420F}" type="pres">
      <dgm:prSet presAssocID="{C11A806C-0A35-4171-B2EB-9BD2E2E22520}" presName="connectorText" presStyleLbl="sibTrans2D1" presStyleIdx="2" presStyleCnt="4"/>
      <dgm:spPr/>
      <dgm:t>
        <a:bodyPr/>
        <a:lstStyle/>
        <a:p>
          <a:endParaRPr lang="en-US"/>
        </a:p>
      </dgm:t>
    </dgm:pt>
    <dgm:pt modelId="{63D217AA-D361-4DB2-BABA-5F5AEA54CC96}" type="pres">
      <dgm:prSet presAssocID="{D44552C1-3DA9-4096-BE81-BA7EFEE97DFE}" presName="node" presStyleLbl="node1" presStyleIdx="3" presStyleCnt="5">
        <dgm:presLayoutVars>
          <dgm:bulletEnabled val="1"/>
        </dgm:presLayoutVars>
      </dgm:prSet>
      <dgm:spPr/>
      <dgm:t>
        <a:bodyPr/>
        <a:lstStyle/>
        <a:p>
          <a:endParaRPr lang="en-US"/>
        </a:p>
      </dgm:t>
    </dgm:pt>
    <dgm:pt modelId="{2C3CE656-8A1D-4231-AC5C-1C67A9405AC1}" type="pres">
      <dgm:prSet presAssocID="{AB0ACF9A-F544-47A9-9EBE-2D2393A5696A}" presName="sibTrans" presStyleLbl="sibTrans2D1" presStyleIdx="3" presStyleCnt="4"/>
      <dgm:spPr/>
      <dgm:t>
        <a:bodyPr/>
        <a:lstStyle/>
        <a:p>
          <a:endParaRPr lang="en-US"/>
        </a:p>
      </dgm:t>
    </dgm:pt>
    <dgm:pt modelId="{C59299A4-2B54-424D-821A-93A9B56D3057}" type="pres">
      <dgm:prSet presAssocID="{AB0ACF9A-F544-47A9-9EBE-2D2393A5696A}" presName="connectorText" presStyleLbl="sibTrans2D1" presStyleIdx="3" presStyleCnt="4"/>
      <dgm:spPr/>
      <dgm:t>
        <a:bodyPr/>
        <a:lstStyle/>
        <a:p>
          <a:endParaRPr lang="en-US"/>
        </a:p>
      </dgm:t>
    </dgm:pt>
    <dgm:pt modelId="{9CBFFD44-239E-4D09-AA7E-C4616C9C3363}" type="pres">
      <dgm:prSet presAssocID="{A06BEEDC-3C7E-4E74-888B-B6FE4BDE20FB}" presName="node" presStyleLbl="node1" presStyleIdx="4" presStyleCnt="5">
        <dgm:presLayoutVars>
          <dgm:bulletEnabled val="1"/>
        </dgm:presLayoutVars>
      </dgm:prSet>
      <dgm:spPr/>
      <dgm:t>
        <a:bodyPr/>
        <a:lstStyle/>
        <a:p>
          <a:endParaRPr lang="en-US"/>
        </a:p>
      </dgm:t>
    </dgm:pt>
  </dgm:ptLst>
  <dgm:cxnLst>
    <dgm:cxn modelId="{85DE49C1-FE10-4E78-8B81-FFBF340ECAC7}" srcId="{DB683378-A3DD-4474-A1FF-EACE4186BBA1}" destId="{A06BEEDC-3C7E-4E74-888B-B6FE4BDE20FB}" srcOrd="4" destOrd="0" parTransId="{8B627094-0195-4FD0-863D-AD23849CF114}" sibTransId="{4051AA9A-E5F0-4A16-824E-5D3E3AEE542A}"/>
    <dgm:cxn modelId="{F9816A62-04C4-4114-B19A-0A028F0A053D}" srcId="{DB683378-A3DD-4474-A1FF-EACE4186BBA1}" destId="{81E7BDA9-CF47-457F-851B-F7DEAFF56466}" srcOrd="0" destOrd="0" parTransId="{0260264D-A6EA-4637-B42F-EB78C0DFEC83}" sibTransId="{E82A58EF-3760-4FC4-ABA7-AE58985412B1}"/>
    <dgm:cxn modelId="{C406A8CF-EDA7-49E6-86C6-89B0BAEDD629}" type="presOf" srcId="{C11A806C-0A35-4171-B2EB-9BD2E2E22520}" destId="{BD47CC35-B553-4969-9D21-8CE24732090A}" srcOrd="0" destOrd="0" presId="urn:microsoft.com/office/officeart/2005/8/layout/process1"/>
    <dgm:cxn modelId="{9C029BE8-577D-4F21-BE4D-8A62D0CAB70B}" type="presOf" srcId="{A06BEEDC-3C7E-4E74-888B-B6FE4BDE20FB}" destId="{9CBFFD44-239E-4D09-AA7E-C4616C9C3363}" srcOrd="0" destOrd="0" presId="urn:microsoft.com/office/officeart/2005/8/layout/process1"/>
    <dgm:cxn modelId="{5855AA77-C2FC-45E9-BDB6-D680B7CFA492}" type="presOf" srcId="{32BF23D8-6D74-441B-BF8D-6E6F4C959583}" destId="{59B7DCF2-4467-478A-9886-9898CF821375}" srcOrd="0" destOrd="0" presId="urn:microsoft.com/office/officeart/2005/8/layout/process1"/>
    <dgm:cxn modelId="{6AD64ED4-EA6B-40BA-99E2-756A05C5C74B}" type="presOf" srcId="{81E7BDA9-CF47-457F-851B-F7DEAFF56466}" destId="{E383FEE9-D4DA-4720-8647-5ADBA1FE30AD}" srcOrd="0" destOrd="0" presId="urn:microsoft.com/office/officeart/2005/8/layout/process1"/>
    <dgm:cxn modelId="{CDC57B2D-7FA2-4424-9A8C-42BF0149DE77}" type="presOf" srcId="{D44552C1-3DA9-4096-BE81-BA7EFEE97DFE}" destId="{63D217AA-D361-4DB2-BABA-5F5AEA54CC96}" srcOrd="0" destOrd="0" presId="urn:microsoft.com/office/officeart/2005/8/layout/process1"/>
    <dgm:cxn modelId="{F7337257-B36B-4D1A-8F54-E0E6D487470B}" type="presOf" srcId="{AB0ACF9A-F544-47A9-9EBE-2D2393A5696A}" destId="{C59299A4-2B54-424D-821A-93A9B56D3057}" srcOrd="1" destOrd="0" presId="urn:microsoft.com/office/officeart/2005/8/layout/process1"/>
    <dgm:cxn modelId="{8B558CD7-690D-4217-8E90-4150202841CC}" srcId="{DB683378-A3DD-4474-A1FF-EACE4186BBA1}" destId="{D44552C1-3DA9-4096-BE81-BA7EFEE97DFE}" srcOrd="3" destOrd="0" parTransId="{F6A2FB3E-D4BD-4627-8F3F-BBECD6E510F5}" sibTransId="{AB0ACF9A-F544-47A9-9EBE-2D2393A5696A}"/>
    <dgm:cxn modelId="{7A84FAF1-5CEE-42FC-B6F9-1558A1B6B9D1}" type="presOf" srcId="{A4952AF9-78C3-4E50-ADA2-34EDC0B02F61}" destId="{B0344045-C75E-4B93-9A36-6FC6CAF211FB}" srcOrd="0" destOrd="0" presId="urn:microsoft.com/office/officeart/2005/8/layout/process1"/>
    <dgm:cxn modelId="{F4766B83-7FA3-4A6D-A227-62A815357B84}" type="presOf" srcId="{DB683378-A3DD-4474-A1FF-EACE4186BBA1}" destId="{3F5ABB34-BFC0-4435-8F0C-85D36F164E6F}" srcOrd="0" destOrd="0" presId="urn:microsoft.com/office/officeart/2005/8/layout/process1"/>
    <dgm:cxn modelId="{A7FE2173-32A4-4A44-8C21-6C5EF507FC46}" type="presOf" srcId="{A4952AF9-78C3-4E50-ADA2-34EDC0B02F61}" destId="{B236999B-8C77-4AF4-93AF-F593AD22A285}" srcOrd="1" destOrd="0" presId="urn:microsoft.com/office/officeart/2005/8/layout/process1"/>
    <dgm:cxn modelId="{B1805AFE-5195-400D-A747-31B294DC2FBE}" type="presOf" srcId="{E82A58EF-3760-4FC4-ABA7-AE58985412B1}" destId="{072CBB9D-03A6-4055-AD42-D84FDA4533B7}" srcOrd="1" destOrd="0" presId="urn:microsoft.com/office/officeart/2005/8/layout/process1"/>
    <dgm:cxn modelId="{D6526649-8196-4E9F-8EA0-01838082E6C0}" srcId="{DB683378-A3DD-4474-A1FF-EACE4186BBA1}" destId="{32BF23D8-6D74-441B-BF8D-6E6F4C959583}" srcOrd="2" destOrd="0" parTransId="{2EF575F0-C76B-462A-BBCD-515808AC3665}" sibTransId="{C11A806C-0A35-4171-B2EB-9BD2E2E22520}"/>
    <dgm:cxn modelId="{53B60770-AAF0-469B-833B-862453054EB7}" srcId="{DB683378-A3DD-4474-A1FF-EACE4186BBA1}" destId="{84CBBE01-62DF-49C8-AF54-AA663010C9D7}" srcOrd="1" destOrd="0" parTransId="{6217394E-6F8A-4BF4-97E4-65DEB0D778D2}" sibTransId="{A4952AF9-78C3-4E50-ADA2-34EDC0B02F61}"/>
    <dgm:cxn modelId="{A31D0BFF-F0DB-46E2-B139-DDA8229ED22A}" type="presOf" srcId="{84CBBE01-62DF-49C8-AF54-AA663010C9D7}" destId="{07C54F02-3A80-4D20-9477-1A24D477FCD5}" srcOrd="0" destOrd="0" presId="urn:microsoft.com/office/officeart/2005/8/layout/process1"/>
    <dgm:cxn modelId="{2E19E298-5611-4A98-BC07-B3467522DA5C}" type="presOf" srcId="{E82A58EF-3760-4FC4-ABA7-AE58985412B1}" destId="{D5793112-13CD-4AFA-AC3C-89E77293D229}" srcOrd="0" destOrd="0" presId="urn:microsoft.com/office/officeart/2005/8/layout/process1"/>
    <dgm:cxn modelId="{CD0ADD90-12D6-4913-8589-507FB95D87E9}" type="presOf" srcId="{AB0ACF9A-F544-47A9-9EBE-2D2393A5696A}" destId="{2C3CE656-8A1D-4231-AC5C-1C67A9405AC1}" srcOrd="0" destOrd="0" presId="urn:microsoft.com/office/officeart/2005/8/layout/process1"/>
    <dgm:cxn modelId="{B5325EBA-CC06-4910-91D9-D6BEE869B670}" type="presOf" srcId="{C11A806C-0A35-4171-B2EB-9BD2E2E22520}" destId="{0622EC28-1D8D-4B2B-9F49-63778067420F}" srcOrd="1" destOrd="0" presId="urn:microsoft.com/office/officeart/2005/8/layout/process1"/>
    <dgm:cxn modelId="{D9B9385F-5A8A-4F3C-8998-E927F2B074A3}" type="presParOf" srcId="{3F5ABB34-BFC0-4435-8F0C-85D36F164E6F}" destId="{E383FEE9-D4DA-4720-8647-5ADBA1FE30AD}" srcOrd="0" destOrd="0" presId="urn:microsoft.com/office/officeart/2005/8/layout/process1"/>
    <dgm:cxn modelId="{7F0E9519-8281-4365-B454-1D87ECC3FCFD}" type="presParOf" srcId="{3F5ABB34-BFC0-4435-8F0C-85D36F164E6F}" destId="{D5793112-13CD-4AFA-AC3C-89E77293D229}" srcOrd="1" destOrd="0" presId="urn:microsoft.com/office/officeart/2005/8/layout/process1"/>
    <dgm:cxn modelId="{BC56109E-B7D2-4293-98B8-E110828D8CC9}" type="presParOf" srcId="{D5793112-13CD-4AFA-AC3C-89E77293D229}" destId="{072CBB9D-03A6-4055-AD42-D84FDA4533B7}" srcOrd="0" destOrd="0" presId="urn:microsoft.com/office/officeart/2005/8/layout/process1"/>
    <dgm:cxn modelId="{8E8EDEF7-1689-4A41-8924-15C400C3BCFB}" type="presParOf" srcId="{3F5ABB34-BFC0-4435-8F0C-85D36F164E6F}" destId="{07C54F02-3A80-4D20-9477-1A24D477FCD5}" srcOrd="2" destOrd="0" presId="urn:microsoft.com/office/officeart/2005/8/layout/process1"/>
    <dgm:cxn modelId="{BC3ED793-342A-4809-B737-D8AAF5678969}" type="presParOf" srcId="{3F5ABB34-BFC0-4435-8F0C-85D36F164E6F}" destId="{B0344045-C75E-4B93-9A36-6FC6CAF211FB}" srcOrd="3" destOrd="0" presId="urn:microsoft.com/office/officeart/2005/8/layout/process1"/>
    <dgm:cxn modelId="{702EBCCA-8B4D-4642-AFD9-A47BFE0057FC}" type="presParOf" srcId="{B0344045-C75E-4B93-9A36-6FC6CAF211FB}" destId="{B236999B-8C77-4AF4-93AF-F593AD22A285}" srcOrd="0" destOrd="0" presId="urn:microsoft.com/office/officeart/2005/8/layout/process1"/>
    <dgm:cxn modelId="{ED61E11F-7433-4AAF-9307-575B4D30C206}" type="presParOf" srcId="{3F5ABB34-BFC0-4435-8F0C-85D36F164E6F}" destId="{59B7DCF2-4467-478A-9886-9898CF821375}" srcOrd="4" destOrd="0" presId="urn:microsoft.com/office/officeart/2005/8/layout/process1"/>
    <dgm:cxn modelId="{C6B876E5-555D-4E81-A44D-99702519E498}" type="presParOf" srcId="{3F5ABB34-BFC0-4435-8F0C-85D36F164E6F}" destId="{BD47CC35-B553-4969-9D21-8CE24732090A}" srcOrd="5" destOrd="0" presId="urn:microsoft.com/office/officeart/2005/8/layout/process1"/>
    <dgm:cxn modelId="{24C86939-0A15-405E-B3D1-AAF0A7017922}" type="presParOf" srcId="{BD47CC35-B553-4969-9D21-8CE24732090A}" destId="{0622EC28-1D8D-4B2B-9F49-63778067420F}" srcOrd="0" destOrd="0" presId="urn:microsoft.com/office/officeart/2005/8/layout/process1"/>
    <dgm:cxn modelId="{0C2DE677-D2A7-40E8-ABBB-0443AC3A2B4C}" type="presParOf" srcId="{3F5ABB34-BFC0-4435-8F0C-85D36F164E6F}" destId="{63D217AA-D361-4DB2-BABA-5F5AEA54CC96}" srcOrd="6" destOrd="0" presId="urn:microsoft.com/office/officeart/2005/8/layout/process1"/>
    <dgm:cxn modelId="{E3B69DFD-179B-47D4-8FCF-91B311B46BE6}" type="presParOf" srcId="{3F5ABB34-BFC0-4435-8F0C-85D36F164E6F}" destId="{2C3CE656-8A1D-4231-AC5C-1C67A9405AC1}" srcOrd="7" destOrd="0" presId="urn:microsoft.com/office/officeart/2005/8/layout/process1"/>
    <dgm:cxn modelId="{B19F6F61-65C9-4646-BCB2-BA9799CBDFCD}" type="presParOf" srcId="{2C3CE656-8A1D-4231-AC5C-1C67A9405AC1}" destId="{C59299A4-2B54-424D-821A-93A9B56D3057}" srcOrd="0" destOrd="0" presId="urn:microsoft.com/office/officeart/2005/8/layout/process1"/>
    <dgm:cxn modelId="{5077BC11-E80E-471D-9363-E8A1C02A84DA}" type="presParOf" srcId="{3F5ABB34-BFC0-4435-8F0C-85D36F164E6F}" destId="{9CBFFD44-239E-4D09-AA7E-C4616C9C3363}" srcOrd="8" destOrd="0" presId="urn:microsoft.com/office/officeart/2005/8/layout/process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83FEE9-D4DA-4720-8647-5ADBA1FE30AD}">
      <dsp:nvSpPr>
        <dsp:cNvPr id="0" name=""/>
        <dsp:cNvSpPr/>
      </dsp:nvSpPr>
      <dsp:spPr>
        <a:xfrm>
          <a:off x="2678" y="197478"/>
          <a:ext cx="830460" cy="498276"/>
        </a:xfrm>
        <a:prstGeom prst="roundRect">
          <a:avLst>
            <a:gd name="adj" fmla="val 10000"/>
          </a:avLst>
        </a:prstGeom>
        <a:solidFill>
          <a:srgbClr val="FF00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No capability</a:t>
          </a:r>
        </a:p>
      </dsp:txBody>
      <dsp:txXfrm>
        <a:off x="17272" y="212072"/>
        <a:ext cx="801272" cy="469088"/>
      </dsp:txXfrm>
    </dsp:sp>
    <dsp:sp modelId="{D5793112-13CD-4AFA-AC3C-89E77293D229}">
      <dsp:nvSpPr>
        <dsp:cNvPr id="0" name=""/>
        <dsp:cNvSpPr/>
      </dsp:nvSpPr>
      <dsp:spPr>
        <a:xfrm>
          <a:off x="916185" y="343639"/>
          <a:ext cx="176057" cy="20595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solidFill>
              <a:sysClr val="window" lastClr="FFFFFF"/>
            </a:solidFill>
            <a:latin typeface="Calibri"/>
            <a:ea typeface="+mn-ea"/>
            <a:cs typeface="+mn-cs"/>
          </a:endParaRPr>
        </a:p>
      </dsp:txBody>
      <dsp:txXfrm>
        <a:off x="916185" y="384830"/>
        <a:ext cx="123240" cy="123572"/>
      </dsp:txXfrm>
    </dsp:sp>
    <dsp:sp modelId="{07C54F02-3A80-4D20-9477-1A24D477FCD5}">
      <dsp:nvSpPr>
        <dsp:cNvPr id="0" name=""/>
        <dsp:cNvSpPr/>
      </dsp:nvSpPr>
      <dsp:spPr>
        <a:xfrm>
          <a:off x="1165324" y="197478"/>
          <a:ext cx="830460" cy="498276"/>
        </a:xfrm>
        <a:prstGeom prst="roundRect">
          <a:avLst>
            <a:gd name="adj" fmla="val 10000"/>
          </a:avLst>
        </a:prstGeom>
        <a:solidFill>
          <a:srgbClr val="FFC0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solidFill>
                <a:sysClr val="windowText" lastClr="000000"/>
              </a:solidFill>
              <a:latin typeface="Calibri"/>
              <a:ea typeface="+mn-ea"/>
              <a:cs typeface="+mn-cs"/>
            </a:rPr>
            <a:t>Mix of Workplace/Zoom</a:t>
          </a:r>
        </a:p>
      </dsp:txBody>
      <dsp:txXfrm>
        <a:off x="1179918" y="212072"/>
        <a:ext cx="801272" cy="469088"/>
      </dsp:txXfrm>
    </dsp:sp>
    <dsp:sp modelId="{B0344045-C75E-4B93-9A36-6FC6CAF211FB}">
      <dsp:nvSpPr>
        <dsp:cNvPr id="0" name=""/>
        <dsp:cNvSpPr/>
      </dsp:nvSpPr>
      <dsp:spPr>
        <a:xfrm>
          <a:off x="2078831" y="343639"/>
          <a:ext cx="176057" cy="20595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solidFill>
              <a:sysClr val="window" lastClr="FFFFFF"/>
            </a:solidFill>
            <a:latin typeface="Calibri"/>
            <a:ea typeface="+mn-ea"/>
            <a:cs typeface="+mn-cs"/>
          </a:endParaRPr>
        </a:p>
      </dsp:txBody>
      <dsp:txXfrm>
        <a:off x="2078831" y="384830"/>
        <a:ext cx="123240" cy="123572"/>
      </dsp:txXfrm>
    </dsp:sp>
    <dsp:sp modelId="{59B7DCF2-4467-478A-9886-9898CF821375}">
      <dsp:nvSpPr>
        <dsp:cNvPr id="0" name=""/>
        <dsp:cNvSpPr/>
      </dsp:nvSpPr>
      <dsp:spPr>
        <a:xfrm>
          <a:off x="2327969" y="197478"/>
          <a:ext cx="830460" cy="498276"/>
        </a:xfrm>
        <a:prstGeom prst="roundRect">
          <a:avLst>
            <a:gd name="adj" fmla="val 10000"/>
          </a:avLst>
        </a:prstGeom>
        <a:solidFill>
          <a:srgbClr val="FFFF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solidFill>
                <a:sysClr val="windowText" lastClr="000000"/>
              </a:solidFill>
              <a:latin typeface="Calibri"/>
              <a:ea typeface="+mn-ea"/>
              <a:cs typeface="+mn-cs"/>
            </a:rPr>
            <a:t>Cisco</a:t>
          </a:r>
          <a:r>
            <a:rPr lang="en-US" sz="600" kern="1200">
              <a:solidFill>
                <a:sysClr val="window" lastClr="FFFFFF"/>
              </a:solidFill>
              <a:latin typeface="Calibri"/>
              <a:ea typeface="+mn-ea"/>
              <a:cs typeface="+mn-cs"/>
            </a:rPr>
            <a:t> </a:t>
          </a:r>
          <a:r>
            <a:rPr lang="en-US" sz="600" kern="1200">
              <a:solidFill>
                <a:sysClr val="windowText" lastClr="000000"/>
              </a:solidFill>
              <a:latin typeface="Calibri"/>
              <a:ea typeface="+mn-ea"/>
              <a:cs typeface="+mn-cs"/>
            </a:rPr>
            <a:t>Webex</a:t>
          </a:r>
        </a:p>
      </dsp:txBody>
      <dsp:txXfrm>
        <a:off x="2342563" y="212072"/>
        <a:ext cx="801272" cy="469088"/>
      </dsp:txXfrm>
    </dsp:sp>
    <dsp:sp modelId="{BD47CC35-B553-4969-9D21-8CE24732090A}">
      <dsp:nvSpPr>
        <dsp:cNvPr id="0" name=""/>
        <dsp:cNvSpPr/>
      </dsp:nvSpPr>
      <dsp:spPr>
        <a:xfrm>
          <a:off x="3241476" y="343639"/>
          <a:ext cx="176057" cy="20595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solidFill>
              <a:sysClr val="window" lastClr="FFFFFF"/>
            </a:solidFill>
            <a:latin typeface="Calibri"/>
            <a:ea typeface="+mn-ea"/>
            <a:cs typeface="+mn-cs"/>
          </a:endParaRPr>
        </a:p>
      </dsp:txBody>
      <dsp:txXfrm>
        <a:off x="3241476" y="384830"/>
        <a:ext cx="123240" cy="123572"/>
      </dsp:txXfrm>
    </dsp:sp>
    <dsp:sp modelId="{63D217AA-D361-4DB2-BABA-5F5AEA54CC96}">
      <dsp:nvSpPr>
        <dsp:cNvPr id="0" name=""/>
        <dsp:cNvSpPr/>
      </dsp:nvSpPr>
      <dsp:spPr>
        <a:xfrm>
          <a:off x="3490614" y="197478"/>
          <a:ext cx="830460" cy="498276"/>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solidFill>
                <a:sysClr val="windowText" lastClr="000000"/>
              </a:solidFill>
              <a:latin typeface="Calibri"/>
              <a:ea typeface="+mn-ea"/>
              <a:cs typeface="+mn-cs"/>
            </a:rPr>
            <a:t>Hardware/Guidance</a:t>
          </a:r>
          <a:r>
            <a:rPr lang="en-US" sz="600" kern="1200">
              <a:solidFill>
                <a:sysClr val="window" lastClr="FFFFFF"/>
              </a:solidFill>
              <a:latin typeface="Calibri"/>
              <a:ea typeface="+mn-ea"/>
              <a:cs typeface="+mn-cs"/>
            </a:rPr>
            <a:t> </a:t>
          </a:r>
          <a:r>
            <a:rPr lang="en-US" sz="600" kern="1200">
              <a:solidFill>
                <a:sysClr val="windowText" lastClr="000000"/>
              </a:solidFill>
              <a:latin typeface="Calibri"/>
              <a:ea typeface="+mn-ea"/>
              <a:cs typeface="+mn-cs"/>
            </a:rPr>
            <a:t>refinement</a:t>
          </a:r>
        </a:p>
      </dsp:txBody>
      <dsp:txXfrm>
        <a:off x="3505208" y="212072"/>
        <a:ext cx="801272" cy="469088"/>
      </dsp:txXfrm>
    </dsp:sp>
    <dsp:sp modelId="{2C3CE656-8A1D-4231-AC5C-1C67A9405AC1}">
      <dsp:nvSpPr>
        <dsp:cNvPr id="0" name=""/>
        <dsp:cNvSpPr/>
      </dsp:nvSpPr>
      <dsp:spPr>
        <a:xfrm>
          <a:off x="4404121" y="343639"/>
          <a:ext cx="176057" cy="20595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solidFill>
              <a:sysClr val="window" lastClr="FFFFFF"/>
            </a:solidFill>
            <a:latin typeface="Calibri"/>
            <a:ea typeface="+mn-ea"/>
            <a:cs typeface="+mn-cs"/>
          </a:endParaRPr>
        </a:p>
      </dsp:txBody>
      <dsp:txXfrm>
        <a:off x="4404121" y="384830"/>
        <a:ext cx="123240" cy="123572"/>
      </dsp:txXfrm>
    </dsp:sp>
    <dsp:sp modelId="{9CBFFD44-239E-4D09-AA7E-C4616C9C3363}">
      <dsp:nvSpPr>
        <dsp:cNvPr id="0" name=""/>
        <dsp:cNvSpPr/>
      </dsp:nvSpPr>
      <dsp:spPr>
        <a:xfrm>
          <a:off x="4653260" y="197478"/>
          <a:ext cx="830460" cy="498276"/>
        </a:xfrm>
        <a:prstGeom prst="roundRect">
          <a:avLst>
            <a:gd name="adj" fmla="val 10000"/>
          </a:avLst>
        </a:prstGeom>
        <a:solidFill>
          <a:srgbClr val="00B05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Microsoft Teams</a:t>
          </a:r>
        </a:p>
      </dsp:txBody>
      <dsp:txXfrm>
        <a:off x="4667854" y="212072"/>
        <a:ext cx="801272" cy="46908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ACA7A-CB73-4A93-920F-71F67E05C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4773</Words>
  <Characters>27211</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Conor Byrne</dc:creator>
  <cp:keywords/>
  <dc:description/>
  <cp:lastModifiedBy>Emma Pease</cp:lastModifiedBy>
  <cp:revision>2</cp:revision>
  <cp:lastPrinted>2020-02-05T15:21:00Z</cp:lastPrinted>
  <dcterms:created xsi:type="dcterms:W3CDTF">2022-03-29T11:37:00Z</dcterms:created>
  <dcterms:modified xsi:type="dcterms:W3CDTF">2022-03-29T11:37:00Z</dcterms:modified>
</cp:coreProperties>
</file>